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E9C8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15762D1" wp14:editId="5A3A016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2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2B42BF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C6FDB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14:paraId="584BEF90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14:paraId="33944579" w14:textId="77777777" w:rsidR="002E2157" w:rsidRDefault="002E2157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4323A55" w14:textId="18DB63E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14:paraId="45F4B29C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14:paraId="5774DB85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14:paraId="391656C8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14:paraId="290C0BDA" w14:textId="4FB4FF57" w:rsidR="00D2010E" w:rsidRPr="00194FFA" w:rsidRDefault="00AA75C6" w:rsidP="00D2010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8C9F3A7" wp14:editId="48F08F4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0" b="0"/>
                <wp:wrapNone/>
                <wp:docPr id="1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AD98A"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FKUBI/aAAAABgEAAA8AAAAAAAAAAAAAAAAACgQAAGRycy9kb3ducmV2Lnht&#10;bFBLBQYAAAAABAAEAPMAAAARBQAAAAA=&#10;" o:allowincell="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169507BE" wp14:editId="37969A5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0" b="0"/>
                <wp:wrapNone/>
                <wp:docPr id="20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EF97E" id="Прямая соединительная линия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GDGeQjaAAAABgEAAA8AAAAAAAAAAAAAAAAACgQAAGRycy9kb3ducmV2Lnht&#10;bFBLBQYAAAAABAAEAPMAAAARBQAAAAA=&#10;" o:allowincell="f"/>
            </w:pict>
          </mc:Fallback>
        </mc:AlternateContent>
      </w:r>
    </w:p>
    <w:p w14:paraId="4E2F71D4" w14:textId="77777777" w:rsidR="00D2010E" w:rsidRPr="00E72D81" w:rsidRDefault="00D2010E" w:rsidP="00D2010E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0D2E9E5F" w14:textId="77777777" w:rsidR="00D2010E" w:rsidRPr="001C387E" w:rsidRDefault="00D2010E" w:rsidP="00D2010E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1C387E">
        <w:rPr>
          <w:rFonts w:ascii="Times New Roman" w:hAnsi="Times New Roman"/>
          <w:i w:val="0"/>
          <w:color w:val="auto"/>
          <w:sz w:val="28"/>
          <w:szCs w:val="28"/>
        </w:rPr>
        <w:t>Р  Е  Ш  Е  Н  И  Е</w:t>
      </w:r>
    </w:p>
    <w:p w14:paraId="507E5982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CB682" w14:textId="77777777" w:rsidR="00D2010E" w:rsidRPr="00194FFA" w:rsidRDefault="0095160E" w:rsidP="00D201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 </w:t>
      </w:r>
      <w:r w:rsidR="004D0333" w:rsidRPr="00982358">
        <w:rPr>
          <w:rFonts w:ascii="Times New Roman" w:hAnsi="Times New Roman" w:cs="Times New Roman"/>
          <w:b/>
          <w:bCs/>
          <w:sz w:val="28"/>
          <w:szCs w:val="28"/>
        </w:rPr>
        <w:t>августа</w:t>
      </w:r>
      <w:r w:rsidR="00D2010E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  <w:r w:rsidR="00D2010E"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 w:rsidR="00D2010E">
        <w:rPr>
          <w:rFonts w:ascii="Times New Roman" w:hAnsi="Times New Roman" w:cs="Times New Roman"/>
          <w:b/>
          <w:bCs/>
          <w:sz w:val="28"/>
          <w:szCs w:val="28"/>
        </w:rPr>
        <w:t xml:space="preserve">            № </w:t>
      </w:r>
      <w:r w:rsidR="00176F02">
        <w:rPr>
          <w:rFonts w:ascii="Times New Roman" w:hAnsi="Times New Roman" w:cs="Times New Roman"/>
          <w:b/>
          <w:bCs/>
          <w:sz w:val="28"/>
          <w:szCs w:val="28"/>
        </w:rPr>
        <w:t>13/183</w:t>
      </w:r>
    </w:p>
    <w:p w14:paraId="26324A62" w14:textId="77777777" w:rsidR="00D2010E" w:rsidRDefault="00D2010E" w:rsidP="00D201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5C4B12" w14:textId="77777777" w:rsidR="00D2010E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бюджете </w:t>
      </w:r>
    </w:p>
    <w:p w14:paraId="59B8D797" w14:textId="77777777" w:rsidR="00D2010E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на 2025 год </w:t>
      </w:r>
    </w:p>
    <w:p w14:paraId="2333A4FB" w14:textId="77777777" w:rsidR="00D2010E" w:rsidRPr="00FA3F15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плановый период 2026 и 2027 годов</w:t>
      </w:r>
    </w:p>
    <w:p w14:paraId="0F4D04F5" w14:textId="77777777" w:rsidR="00D2010E" w:rsidRPr="00B01F43" w:rsidRDefault="00D2010E" w:rsidP="00D2010E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8C3E154" w14:textId="77777777" w:rsidR="00D2010E" w:rsidRPr="00EB7885" w:rsidRDefault="00D2010E" w:rsidP="0095160E">
      <w:pPr>
        <w:spacing w:after="0" w:line="240" w:lineRule="auto"/>
        <w:ind w:firstLine="567"/>
        <w:jc w:val="both"/>
      </w:pPr>
      <w:r w:rsidRPr="00EB788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2025 год и плановый период 2026 и 2027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годов, утвержденное решением Урюпинской районной Думы от </w:t>
      </w:r>
      <w:r w:rsidRPr="00842E88">
        <w:rPr>
          <w:rFonts w:ascii="Times New Roman" w:hAnsi="Times New Roman" w:cs="Times New Roman"/>
          <w:sz w:val="28"/>
          <w:szCs w:val="28"/>
        </w:rPr>
        <w:t>20</w:t>
      </w:r>
      <w:r w:rsidRPr="00EB7885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Pr="00842E88">
        <w:rPr>
          <w:rFonts w:ascii="Times New Roman" w:hAnsi="Times New Roman" w:cs="Times New Roman"/>
          <w:sz w:val="28"/>
          <w:szCs w:val="28"/>
        </w:rPr>
        <w:t>4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842E88">
        <w:rPr>
          <w:rFonts w:ascii="Times New Roman" w:hAnsi="Times New Roman" w:cs="Times New Roman"/>
          <w:sz w:val="28"/>
          <w:szCs w:val="28"/>
        </w:rPr>
        <w:t>5/62</w:t>
      </w:r>
      <w:r>
        <w:t xml:space="preserve">               (</w:t>
      </w:r>
      <w:r w:rsidRPr="00636757">
        <w:rPr>
          <w:rFonts w:ascii="Times New Roman" w:hAnsi="Times New Roman" w:cs="Times New Roman"/>
          <w:sz w:val="28"/>
          <w:szCs w:val="28"/>
        </w:rPr>
        <w:t>в редакции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36757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2</w:t>
      </w:r>
      <w:r>
        <w:rPr>
          <w:rFonts w:ascii="Times New Roman" w:hAnsi="Times New Roman" w:cs="Times New Roman"/>
          <w:sz w:val="28"/>
          <w:szCs w:val="28"/>
        </w:rPr>
        <w:t>2янва</w:t>
      </w:r>
      <w:r w:rsidRPr="00636757"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3675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6/66, от 17 февраля 2025 года № 7/75, от 20 мая 2025 года № 10/100</w:t>
      </w:r>
      <w:r w:rsidRPr="001C4568">
        <w:rPr>
          <w:rFonts w:ascii="Times New Roman" w:hAnsi="Times New Roman" w:cs="Times New Roman"/>
          <w:sz w:val="28"/>
          <w:szCs w:val="28"/>
        </w:rPr>
        <w:t>, от 27 июня 2025 года № 11/124</w:t>
      </w:r>
      <w:r w:rsidR="000D3BC1" w:rsidRPr="000D3BC1">
        <w:rPr>
          <w:rFonts w:ascii="Times New Roman" w:hAnsi="Times New Roman" w:cs="Times New Roman"/>
          <w:sz w:val="28"/>
          <w:szCs w:val="28"/>
        </w:rPr>
        <w:t>, от 30 июля 2025 года № 12/144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B7885">
        <w:rPr>
          <w:rFonts w:ascii="Times New Roman" w:hAnsi="Times New Roman" w:cs="Times New Roman"/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утвержденного решением Урюпинской районной Думы от 2 июля 2015 года № 12/100 (в редакции решений Урюпинской районной Думы от 29 декабря 2015 года № 20</w:t>
      </w:r>
      <w:r>
        <w:rPr>
          <w:rFonts w:ascii="Times New Roman" w:hAnsi="Times New Roman" w:cs="Times New Roman"/>
          <w:sz w:val="28"/>
          <w:szCs w:val="28"/>
        </w:rPr>
        <w:t xml:space="preserve">/143, от 03 октября 2019 года </w:t>
      </w:r>
      <w:r w:rsidRPr="00EB7885">
        <w:rPr>
          <w:rFonts w:ascii="Times New Roman" w:hAnsi="Times New Roman" w:cs="Times New Roman"/>
          <w:sz w:val="28"/>
          <w:szCs w:val="28"/>
        </w:rPr>
        <w:t xml:space="preserve">№ 1/7, от 08 декабря 2021 года № 17/281, от 27 сентября 2022 года № 23/435, 07 ноября 2022 года № 24/454, 29 марта 2024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7885">
        <w:rPr>
          <w:rFonts w:ascii="Times New Roman" w:hAnsi="Times New Roman" w:cs="Times New Roman"/>
          <w:sz w:val="28"/>
          <w:szCs w:val="28"/>
        </w:rPr>
        <w:t xml:space="preserve"> 44/632, 24 июня 2024 года № 47/661), Урюпинская районная Дума </w:t>
      </w:r>
      <w:r w:rsidRPr="00EB7885">
        <w:rPr>
          <w:rFonts w:ascii="Times New Roman" w:hAnsi="Times New Roman" w:cs="Times New Roman"/>
          <w:b/>
          <w:sz w:val="28"/>
          <w:szCs w:val="28"/>
        </w:rPr>
        <w:t>РЕШИЛА:</w:t>
      </w:r>
    </w:p>
    <w:p w14:paraId="2DA82171" w14:textId="77777777" w:rsidR="00D2010E" w:rsidRPr="00EB7885" w:rsidRDefault="00D2010E" w:rsidP="0095160E">
      <w:pPr>
        <w:tabs>
          <w:tab w:val="left" w:pos="504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B7885">
        <w:rPr>
          <w:rFonts w:ascii="Times New Roman" w:hAnsi="Times New Roman" w:cs="Times New Roman"/>
          <w:bCs/>
          <w:sz w:val="28"/>
          <w:szCs w:val="28"/>
        </w:rPr>
        <w:t xml:space="preserve"> Внести в Положение 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</w:t>
      </w:r>
      <w:r w:rsidRPr="003E6991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и плановый период 202</w:t>
      </w:r>
      <w:r w:rsidRPr="003E6991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Pr="003E6991">
        <w:rPr>
          <w:rFonts w:ascii="Times New Roman" w:hAnsi="Times New Roman" w:cs="Times New Roman"/>
          <w:bCs/>
          <w:sz w:val="28"/>
          <w:szCs w:val="28"/>
        </w:rPr>
        <w:t>7</w:t>
      </w:r>
      <w:r w:rsidRPr="00EB7885">
        <w:rPr>
          <w:rFonts w:ascii="Times New Roman" w:hAnsi="Times New Roman" w:cs="Times New Roman"/>
          <w:bCs/>
          <w:sz w:val="28"/>
          <w:szCs w:val="28"/>
        </w:rPr>
        <w:t xml:space="preserve"> годов (далее по тексту - Положение) следующие изменения:</w:t>
      </w:r>
    </w:p>
    <w:p w14:paraId="2617C24C" w14:textId="77777777" w:rsidR="00D2010E" w:rsidRDefault="00D2010E" w:rsidP="0095160E">
      <w:pPr>
        <w:tabs>
          <w:tab w:val="left" w:pos="504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Пункт 6 статьи 7 изложить </w:t>
      </w:r>
      <w:r w:rsidRPr="00A41C91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14:paraId="788593B4" w14:textId="77777777" w:rsidR="00D2010E" w:rsidRDefault="00D2010E" w:rsidP="0095160E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03ACA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B03ACA">
        <w:rPr>
          <w:rFonts w:ascii="Times New Roman" w:hAnsi="Times New Roman" w:cs="Times New Roman"/>
          <w:sz w:val="28"/>
          <w:szCs w:val="28"/>
        </w:rPr>
        <w:t xml:space="preserve">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2025 год в размере </w:t>
      </w:r>
      <w:r w:rsidR="00436E0A" w:rsidRPr="00436E0A">
        <w:rPr>
          <w:rFonts w:ascii="Times New Roman" w:hAnsi="Times New Roman" w:cs="Times New Roman"/>
          <w:sz w:val="28"/>
          <w:szCs w:val="28"/>
        </w:rPr>
        <w:t>84</w:t>
      </w:r>
      <w:r w:rsidR="0095160E">
        <w:rPr>
          <w:rFonts w:ascii="Times New Roman" w:hAnsi="Times New Roman" w:cs="Times New Roman"/>
          <w:sz w:val="28"/>
          <w:szCs w:val="28"/>
        </w:rPr>
        <w:t xml:space="preserve"> </w:t>
      </w:r>
      <w:r w:rsidR="00436E0A" w:rsidRPr="00436E0A">
        <w:rPr>
          <w:rFonts w:ascii="Times New Roman" w:hAnsi="Times New Roman" w:cs="Times New Roman"/>
          <w:sz w:val="28"/>
          <w:szCs w:val="28"/>
        </w:rPr>
        <w:t>675,899</w:t>
      </w:r>
      <w:r w:rsidR="0095160E">
        <w:rPr>
          <w:rFonts w:ascii="Times New Roman" w:hAnsi="Times New Roman" w:cs="Times New Roman"/>
          <w:sz w:val="28"/>
          <w:szCs w:val="28"/>
        </w:rPr>
        <w:t xml:space="preserve"> </w:t>
      </w:r>
      <w:r w:rsidRPr="00B03ACA">
        <w:rPr>
          <w:rFonts w:ascii="Times New Roman" w:hAnsi="Times New Roman" w:cs="Times New Roman"/>
          <w:sz w:val="28"/>
          <w:szCs w:val="28"/>
        </w:rPr>
        <w:t xml:space="preserve">тыс. рублей, на 2026 год в размере </w:t>
      </w:r>
      <w:r w:rsidRPr="003815CB">
        <w:rPr>
          <w:rFonts w:ascii="Times New Roman" w:hAnsi="Times New Roman" w:cs="Times New Roman"/>
          <w:sz w:val="28"/>
          <w:szCs w:val="28"/>
        </w:rPr>
        <w:t>81</w:t>
      </w:r>
      <w:r w:rsidR="001B3FEC">
        <w:rPr>
          <w:rFonts w:ascii="Times New Roman" w:hAnsi="Times New Roman" w:cs="Times New Roman"/>
          <w:sz w:val="28"/>
          <w:szCs w:val="28"/>
        </w:rPr>
        <w:t xml:space="preserve"> </w:t>
      </w:r>
      <w:r w:rsidRPr="003815CB">
        <w:rPr>
          <w:rFonts w:ascii="Times New Roman" w:hAnsi="Times New Roman" w:cs="Times New Roman"/>
          <w:sz w:val="28"/>
          <w:szCs w:val="28"/>
        </w:rPr>
        <w:t>093,342</w:t>
      </w:r>
      <w:r w:rsidRPr="00B03ACA">
        <w:rPr>
          <w:rFonts w:ascii="Times New Roman" w:hAnsi="Times New Roman" w:cs="Times New Roman"/>
          <w:sz w:val="28"/>
          <w:szCs w:val="28"/>
        </w:rPr>
        <w:t xml:space="preserve"> тыс. рублей; на 2027 год в размере </w:t>
      </w:r>
      <w:r w:rsidRPr="003815CB">
        <w:rPr>
          <w:rFonts w:ascii="Times New Roman" w:hAnsi="Times New Roman" w:cs="Times New Roman"/>
          <w:sz w:val="28"/>
          <w:szCs w:val="28"/>
        </w:rPr>
        <w:t>85688,744</w:t>
      </w:r>
      <w:r w:rsidRPr="00B03ACA">
        <w:rPr>
          <w:rFonts w:ascii="Times New Roman" w:hAnsi="Times New Roman" w:cs="Times New Roman"/>
          <w:sz w:val="28"/>
          <w:szCs w:val="28"/>
        </w:rPr>
        <w:t>тыс. рублей.»;</w:t>
      </w:r>
    </w:p>
    <w:p w14:paraId="37806623" w14:textId="77777777" w:rsidR="00D2010E" w:rsidRDefault="00D2010E" w:rsidP="0095160E">
      <w:pPr>
        <w:tabs>
          <w:tab w:val="left" w:pos="504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2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7 к Положению изложить в следующей редакции:</w:t>
      </w:r>
    </w:p>
    <w:p w14:paraId="53DB2F65" w14:textId="77777777" w:rsidR="0095160E" w:rsidRDefault="0095160E" w:rsidP="00D2010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B61800" w14:textId="77777777" w:rsidR="00D2010E" w:rsidRPr="00EB7885" w:rsidRDefault="00D2010E" w:rsidP="0095160E">
      <w:pPr>
        <w:spacing w:after="0" w:line="240" w:lineRule="auto"/>
        <w:ind w:left="4536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lastRenderedPageBreak/>
        <w:t>«Приложение 7</w:t>
      </w:r>
    </w:p>
    <w:p w14:paraId="56C37777" w14:textId="77777777" w:rsidR="00D2010E" w:rsidRPr="00EB7885" w:rsidRDefault="00D2010E" w:rsidP="0095160E">
      <w:pPr>
        <w:autoSpaceDE w:val="0"/>
        <w:autoSpaceDN w:val="0"/>
        <w:adjustRightInd w:val="0"/>
        <w:spacing w:after="0" w:line="240" w:lineRule="auto"/>
        <w:ind w:left="4536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  <w:r w:rsidR="009516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>района на 202</w:t>
      </w:r>
      <w:r>
        <w:rPr>
          <w:rFonts w:ascii="Times New Roman" w:eastAsia="Times New Roman" w:hAnsi="Times New Roman" w:cs="Times New Roman"/>
          <w:sz w:val="24"/>
          <w:szCs w:val="24"/>
        </w:rPr>
        <w:t>5 год и плановый период 2026 и 2027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23CAE44D" w14:textId="77777777" w:rsidR="00D2010E" w:rsidRPr="00EB7885" w:rsidRDefault="00D2010E" w:rsidP="00D2010E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14:paraId="39A5302B" w14:textId="77777777" w:rsidR="00D2010E" w:rsidRPr="0028464A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64A">
        <w:rPr>
          <w:rFonts w:ascii="Times New Roman" w:hAnsi="Times New Roman" w:cs="Times New Roman"/>
          <w:b/>
          <w:bCs/>
          <w:sz w:val="24"/>
          <w:szCs w:val="24"/>
        </w:rPr>
        <w:t>Распределение бюджетных ассигнований по разделам и подразделам,</w:t>
      </w:r>
    </w:p>
    <w:p w14:paraId="1135C56E" w14:textId="77777777" w:rsidR="00D2010E" w:rsidRPr="0028464A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64A">
        <w:rPr>
          <w:rFonts w:ascii="Times New Roman" w:hAnsi="Times New Roman" w:cs="Times New Roman"/>
          <w:b/>
          <w:bCs/>
          <w:sz w:val="24"/>
          <w:szCs w:val="24"/>
        </w:rPr>
        <w:t>целевым статьям и группам видов расходов классификации расходов</w:t>
      </w:r>
    </w:p>
    <w:p w14:paraId="56E3BE56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64A">
        <w:rPr>
          <w:rFonts w:ascii="Times New Roman" w:hAnsi="Times New Roman" w:cs="Times New Roman"/>
          <w:b/>
          <w:bCs/>
          <w:sz w:val="24"/>
          <w:szCs w:val="24"/>
        </w:rPr>
        <w:t>районного бюджета на 2025 год</w:t>
      </w:r>
    </w:p>
    <w:p w14:paraId="7A09DDFA" w14:textId="77777777" w:rsidR="00D2010E" w:rsidRPr="00D31345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5669"/>
        <w:gridCol w:w="1275"/>
      </w:tblGrid>
      <w:tr w:rsidR="00982358" w:rsidRPr="00982358" w14:paraId="3BEB741E" w14:textId="77777777" w:rsidTr="00F96FAF">
        <w:trPr>
          <w:trHeight w:val="509"/>
        </w:trPr>
        <w:tc>
          <w:tcPr>
            <w:tcW w:w="709" w:type="dxa"/>
            <w:vMerge w:val="restart"/>
            <w:vAlign w:val="center"/>
            <w:hideMark/>
          </w:tcPr>
          <w:p w14:paraId="6795BFD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Раз-дел, под-раз-дел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6EEB82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3F1CCBAD" w14:textId="77777777" w:rsidR="00982358" w:rsidRPr="00982358" w:rsidRDefault="00982358" w:rsidP="00F96F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</w:t>
            </w:r>
            <w:r w:rsidR="00F9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 вида расходов</w:t>
            </w:r>
          </w:p>
        </w:tc>
        <w:tc>
          <w:tcPr>
            <w:tcW w:w="5669" w:type="dxa"/>
            <w:vMerge w:val="restart"/>
            <w:vAlign w:val="center"/>
            <w:hideMark/>
          </w:tcPr>
          <w:p w14:paraId="4EBE75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7BA31F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год, тысяч рублей</w:t>
            </w:r>
          </w:p>
        </w:tc>
      </w:tr>
      <w:tr w:rsidR="00982358" w:rsidRPr="00982358" w14:paraId="45B36942" w14:textId="77777777" w:rsidTr="00F96FAF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52D26B81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D730E13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1EFE36A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vMerge/>
            <w:vAlign w:val="center"/>
            <w:hideMark/>
          </w:tcPr>
          <w:p w14:paraId="1AF444BC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7FD9114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2358" w:rsidRPr="00982358" w14:paraId="6D23156A" w14:textId="77777777" w:rsidTr="00F96FAF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0ED9DD46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70A872B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9F05410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vMerge/>
            <w:vAlign w:val="center"/>
            <w:hideMark/>
          </w:tcPr>
          <w:p w14:paraId="23D5C2AE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A9A5105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2358" w:rsidRPr="00982358" w14:paraId="4E1A9E8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F973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18" w:type="dxa"/>
            <w:noWrap/>
            <w:vAlign w:val="center"/>
            <w:hideMark/>
          </w:tcPr>
          <w:p w14:paraId="7DC64B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B4434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42A95B6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762395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74 296,284</w:t>
            </w:r>
          </w:p>
        </w:tc>
      </w:tr>
      <w:tr w:rsidR="00982358" w:rsidRPr="00982358" w14:paraId="6F0B6B1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410D9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50B344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859C83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7639F0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3D8CB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4BA8432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1936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765101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CAAA4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985476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910FC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51EF608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2567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630B9F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709" w:type="dxa"/>
            <w:noWrap/>
            <w:vAlign w:val="center"/>
            <w:hideMark/>
          </w:tcPr>
          <w:p w14:paraId="4FFE59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BAE492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838B11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5B2F38F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560CD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6B3704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8ACA4F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240500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noWrap/>
            <w:vAlign w:val="center"/>
            <w:hideMark/>
          </w:tcPr>
          <w:p w14:paraId="084BB36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1 900,000</w:t>
            </w:r>
          </w:p>
        </w:tc>
      </w:tr>
      <w:tr w:rsidR="00982358" w:rsidRPr="00982358" w14:paraId="509BDE6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A9F3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3C010B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F1372A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8236AA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01C07D8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1 899,900</w:t>
            </w:r>
          </w:p>
        </w:tc>
      </w:tr>
      <w:tr w:rsidR="00982358" w:rsidRPr="00982358" w14:paraId="0631F0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B12B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55F11C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1DF209D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96FBD6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EC27C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1 012,300</w:t>
            </w:r>
          </w:p>
        </w:tc>
      </w:tr>
      <w:tr w:rsidR="00982358" w:rsidRPr="00982358" w14:paraId="0FA45AD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4F40E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61EADD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A34A7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114296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D84ED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5,000</w:t>
            </w:r>
          </w:p>
        </w:tc>
      </w:tr>
      <w:tr w:rsidR="00982358" w:rsidRPr="00982358" w14:paraId="697A6D0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F3EDE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19F344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709" w:type="dxa"/>
            <w:noWrap/>
            <w:vAlign w:val="center"/>
            <w:hideMark/>
          </w:tcPr>
          <w:p w14:paraId="24981F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7AF37C9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9FEA7D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882,600</w:t>
            </w:r>
          </w:p>
        </w:tc>
      </w:tr>
      <w:tr w:rsidR="00982358" w:rsidRPr="00982358" w14:paraId="3C7106D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B571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03D69B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B2938D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775F36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307C72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6DF5817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20BC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1DEE41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58544C0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34F68C8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7179EF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6FCE506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7427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49284D5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2B3F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826226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noWrap/>
            <w:vAlign w:val="center"/>
            <w:hideMark/>
          </w:tcPr>
          <w:p w14:paraId="4A02FD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32 595,162</w:t>
            </w:r>
          </w:p>
        </w:tc>
      </w:tr>
      <w:tr w:rsidR="00982358" w:rsidRPr="00982358" w14:paraId="2821C24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F0219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0F4670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C664B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B5FB1F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13BA4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32 295,741</w:t>
            </w:r>
          </w:p>
        </w:tc>
      </w:tr>
      <w:tr w:rsidR="00982358" w:rsidRPr="00982358" w14:paraId="2D8DBB4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27BF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39EEDA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1B3B93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78CCEF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FEC0BC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28 924,350</w:t>
            </w:r>
          </w:p>
        </w:tc>
      </w:tr>
      <w:tr w:rsidR="00982358" w:rsidRPr="00982358" w14:paraId="20AB8F8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5633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52FB57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F5703B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8363FA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43497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1 801,586</w:t>
            </w:r>
          </w:p>
        </w:tc>
      </w:tr>
      <w:tr w:rsidR="00982358" w:rsidRPr="00982358" w14:paraId="7F2D6FF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AF0D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06B8366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709" w:type="dxa"/>
            <w:noWrap/>
            <w:vAlign w:val="center"/>
            <w:hideMark/>
          </w:tcPr>
          <w:p w14:paraId="640B7CD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7C1D84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2937C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403,300</w:t>
            </w:r>
          </w:p>
        </w:tc>
      </w:tr>
      <w:tr w:rsidR="00982358" w:rsidRPr="00982358" w14:paraId="4C02143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2D09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3D666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709" w:type="dxa"/>
            <w:noWrap/>
            <w:vAlign w:val="center"/>
            <w:hideMark/>
          </w:tcPr>
          <w:p w14:paraId="231542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19ABEE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89A8C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458,400</w:t>
            </w:r>
          </w:p>
        </w:tc>
      </w:tr>
      <w:tr w:rsidR="00982358" w:rsidRPr="00982358" w14:paraId="4B3D6CE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CD64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098F3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709" w:type="dxa"/>
            <w:noWrap/>
            <w:vAlign w:val="center"/>
            <w:hideMark/>
          </w:tcPr>
          <w:p w14:paraId="56C774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CD02CB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950C9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708,105</w:t>
            </w:r>
          </w:p>
        </w:tc>
      </w:tr>
      <w:tr w:rsidR="00982358" w:rsidRPr="00982358" w14:paraId="2D156FE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88E0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341FE3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67213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1537CB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AE3B7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4CEEBE8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71A2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647385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3ED575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E09FFA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00A174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6494F69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1092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5CCFDED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DA478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9A07EC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noWrap/>
            <w:vAlign w:val="center"/>
            <w:hideMark/>
          </w:tcPr>
          <w:p w14:paraId="3D2C39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6 682,802</w:t>
            </w:r>
          </w:p>
        </w:tc>
      </w:tr>
      <w:tr w:rsidR="00982358" w:rsidRPr="00982358" w14:paraId="2C2550C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1C412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1A154B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081B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80B6FC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9CBD7D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6 672,602</w:t>
            </w:r>
          </w:p>
        </w:tc>
      </w:tr>
      <w:tr w:rsidR="00982358" w:rsidRPr="00982358" w14:paraId="3A51A57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9939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474D9D0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78D72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85F2C8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63B41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5 432,302</w:t>
            </w:r>
          </w:p>
        </w:tc>
      </w:tr>
      <w:tr w:rsidR="00982358" w:rsidRPr="00982358" w14:paraId="15B4ECA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9468A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52458F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519206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A12A7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89E23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364,300</w:t>
            </w:r>
          </w:p>
        </w:tc>
      </w:tr>
      <w:tr w:rsidR="00982358" w:rsidRPr="00982358" w14:paraId="26AD09A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E72D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37D378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709" w:type="dxa"/>
            <w:noWrap/>
            <w:vAlign w:val="center"/>
            <w:hideMark/>
          </w:tcPr>
          <w:p w14:paraId="46B10E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187CE7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207F7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876,000</w:t>
            </w:r>
          </w:p>
        </w:tc>
      </w:tr>
      <w:tr w:rsidR="00982358" w:rsidRPr="00982358" w14:paraId="06F8FD3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578C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54BBC5B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29D28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23A697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5EE03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026EC5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1716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25D463F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600AD7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AFE6B5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2D67CE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4119C96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AB6A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4114A4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FE578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13E972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noWrap/>
            <w:vAlign w:val="center"/>
            <w:hideMark/>
          </w:tcPr>
          <w:p w14:paraId="493995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0A0FBA2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5169A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6F4E62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D27172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FB131D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BD15D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4495847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65650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04E279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709" w:type="dxa"/>
            <w:noWrap/>
            <w:vAlign w:val="center"/>
            <w:hideMark/>
          </w:tcPr>
          <w:p w14:paraId="7F56D6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4165490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5B0A4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100CAF7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707BA7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E8892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876ED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5913A3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4F7329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30 691,695</w:t>
            </w:r>
          </w:p>
        </w:tc>
      </w:tr>
      <w:tr w:rsidR="00982358" w:rsidRPr="00982358" w14:paraId="470BB5F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1B4C5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EFDDB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BE993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AD2D8C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25D3BD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1 424,833</w:t>
            </w:r>
          </w:p>
        </w:tc>
      </w:tr>
      <w:tr w:rsidR="00982358" w:rsidRPr="00982358" w14:paraId="5A71F72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4FAA4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6453E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709" w:type="dxa"/>
            <w:noWrap/>
            <w:vAlign w:val="center"/>
            <w:hideMark/>
          </w:tcPr>
          <w:p w14:paraId="197463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12B0F6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BFBEA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1 409,800</w:t>
            </w:r>
          </w:p>
        </w:tc>
      </w:tr>
      <w:tr w:rsidR="00982358" w:rsidRPr="00982358" w14:paraId="77FAEE2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242C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3DE2C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3D4D595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B68942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6077A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10,759</w:t>
            </w:r>
          </w:p>
        </w:tc>
      </w:tr>
      <w:tr w:rsidR="00982358" w:rsidRPr="00982358" w14:paraId="769A110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8F59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65C51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5EB4A8A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3B7626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D4762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4,274</w:t>
            </w:r>
          </w:p>
        </w:tc>
      </w:tr>
      <w:tr w:rsidR="00982358" w:rsidRPr="00982358" w14:paraId="587BFE9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8D10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1AD34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CBAC6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44B022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C9DB0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29 266,862</w:t>
            </w:r>
          </w:p>
        </w:tc>
      </w:tr>
      <w:tr w:rsidR="00982358" w:rsidRPr="00982358" w14:paraId="46C1395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E3D8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AF77B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334230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D42346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FE171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8 627,500</w:t>
            </w:r>
          </w:p>
        </w:tc>
      </w:tr>
      <w:tr w:rsidR="00982358" w:rsidRPr="00982358" w14:paraId="3B363B4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C1FA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5B4D5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557ADB5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53D3F1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9AB49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8 082,570</w:t>
            </w:r>
          </w:p>
        </w:tc>
      </w:tr>
      <w:tr w:rsidR="00982358" w:rsidRPr="00982358" w14:paraId="4795747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8CEC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B6A54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392599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7283ABA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405CEA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42,970</w:t>
            </w:r>
          </w:p>
        </w:tc>
      </w:tr>
      <w:tr w:rsidR="00982358" w:rsidRPr="00982358" w14:paraId="6D1617D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BA314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A651F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2480206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26801D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B1B303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9 668,450</w:t>
            </w:r>
          </w:p>
        </w:tc>
      </w:tr>
      <w:tr w:rsidR="00982358" w:rsidRPr="00982358" w14:paraId="4B2C949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9D1C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D573C9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56BD18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F5EA25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C873C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413,100</w:t>
            </w:r>
          </w:p>
        </w:tc>
      </w:tr>
      <w:tr w:rsidR="00982358" w:rsidRPr="00982358" w14:paraId="135D304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84E65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2A5A6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68017F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C9693C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7AFEE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06A43E0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1168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BD0F81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0ACB38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133B61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7DDE4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982358" w:rsidRPr="00982358" w14:paraId="542BC1A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5EB61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1F68A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3A3425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7DA0160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017A84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2 000,000</w:t>
            </w:r>
          </w:p>
        </w:tc>
      </w:tr>
      <w:tr w:rsidR="00982358" w:rsidRPr="00982358" w14:paraId="092BBF1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AFF6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5293A7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0580EB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3DE3B0E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306710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982358" w:rsidRPr="00982358" w14:paraId="3059BAA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4F88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C39AB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4B7663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7E0E41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299ABD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58,505</w:t>
            </w:r>
          </w:p>
        </w:tc>
      </w:tr>
      <w:tr w:rsidR="00982358" w:rsidRPr="00982358" w14:paraId="6D02404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5B54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3C810B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99.0.00.90020</w:t>
            </w:r>
          </w:p>
        </w:tc>
        <w:tc>
          <w:tcPr>
            <w:tcW w:w="709" w:type="dxa"/>
            <w:noWrap/>
            <w:vAlign w:val="center"/>
            <w:hideMark/>
          </w:tcPr>
          <w:p w14:paraId="1D365F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9ED1BC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84EAA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100,000</w:t>
            </w:r>
          </w:p>
        </w:tc>
      </w:tr>
      <w:tr w:rsidR="00982358" w:rsidRPr="00982358" w14:paraId="346D987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A6940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02D4E0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3BA44C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90E4B4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46AE8B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92,200</w:t>
            </w:r>
          </w:p>
        </w:tc>
      </w:tr>
      <w:tr w:rsidR="00982358" w:rsidRPr="00982358" w14:paraId="71E8D37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7F79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46FB1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1C0C29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9B13BF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F566E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60,000</w:t>
            </w:r>
          </w:p>
        </w:tc>
      </w:tr>
      <w:tr w:rsidR="00982358" w:rsidRPr="00982358" w14:paraId="2954997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05E7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18" w:type="dxa"/>
            <w:noWrap/>
            <w:vAlign w:val="center"/>
            <w:hideMark/>
          </w:tcPr>
          <w:p w14:paraId="598C47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59BBE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72F22D3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4FBD39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3 865,880</w:t>
            </w:r>
          </w:p>
        </w:tc>
      </w:tr>
      <w:tr w:rsidR="00982358" w:rsidRPr="00982358" w14:paraId="7D2F7B8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90C8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2661B3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D415A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F2795D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4CABFD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178173A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1A31E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09DA8A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F8DC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935D85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1B994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21685E8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3F4A2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030D7F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37D30C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696395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C22E2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2 145,725</w:t>
            </w:r>
          </w:p>
        </w:tc>
      </w:tr>
      <w:tr w:rsidR="00982358" w:rsidRPr="00982358" w14:paraId="63AF4A5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FF8F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5638AF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57ACDE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DE2978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8DCA4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128,155</w:t>
            </w:r>
          </w:p>
        </w:tc>
      </w:tr>
      <w:tr w:rsidR="00982358" w:rsidRPr="00982358" w14:paraId="49F18F2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C317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155C64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14979F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7D66F3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8748A7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45345AF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0E09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5C8062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99.0.00.92180</w:t>
            </w:r>
          </w:p>
        </w:tc>
        <w:tc>
          <w:tcPr>
            <w:tcW w:w="709" w:type="dxa"/>
            <w:noWrap/>
            <w:vAlign w:val="center"/>
            <w:hideMark/>
          </w:tcPr>
          <w:p w14:paraId="445433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D43938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47FC8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1 415,878</w:t>
            </w:r>
          </w:p>
        </w:tc>
      </w:tr>
      <w:tr w:rsidR="00982358" w:rsidRPr="00982358" w14:paraId="502CB28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49173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5B0F2F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0A6CCC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A0B092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noWrap/>
            <w:vAlign w:val="center"/>
            <w:hideMark/>
          </w:tcPr>
          <w:p w14:paraId="246BA1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2F91E6F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DCA0E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2B8DEC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EC7E6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5E7FC8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FD027C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11D5FB8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57438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2DC5DC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99.0.00.17600</w:t>
            </w:r>
          </w:p>
        </w:tc>
        <w:tc>
          <w:tcPr>
            <w:tcW w:w="709" w:type="dxa"/>
            <w:noWrap/>
            <w:vAlign w:val="center"/>
            <w:hideMark/>
          </w:tcPr>
          <w:p w14:paraId="1ABBE5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355C4DD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Материальное стимулирование народных дружин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312274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141D09D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1F66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18" w:type="dxa"/>
            <w:noWrap/>
            <w:vAlign w:val="center"/>
            <w:hideMark/>
          </w:tcPr>
          <w:p w14:paraId="24B1CA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3BCA0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06697D1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17F1036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42 741,131</w:t>
            </w:r>
          </w:p>
        </w:tc>
      </w:tr>
      <w:tr w:rsidR="00982358" w:rsidRPr="00982358" w14:paraId="3DCFF5F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90E90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7EDCE9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BEDA7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74946B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0129DB5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432F1C7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1CC7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612D91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C31F3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350650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E3FDD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7A9146F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6499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0B630A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709" w:type="dxa"/>
            <w:noWrap/>
            <w:vAlign w:val="center"/>
            <w:hideMark/>
          </w:tcPr>
          <w:p w14:paraId="71954E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7E101E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E122E9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04F41F4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5D61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437A11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D06F6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F2C200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5" w:type="dxa"/>
            <w:noWrap/>
            <w:vAlign w:val="center"/>
            <w:hideMark/>
          </w:tcPr>
          <w:p w14:paraId="6AD4E8C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41 819,931</w:t>
            </w:r>
          </w:p>
        </w:tc>
      </w:tr>
      <w:tr w:rsidR="00982358" w:rsidRPr="00982358" w14:paraId="11B5123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5F89D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03770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9F5A3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F9205B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6FF128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28 213,827</w:t>
            </w:r>
          </w:p>
        </w:tc>
      </w:tr>
      <w:tr w:rsidR="00982358" w:rsidRPr="00982358" w14:paraId="06D42FC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89628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3395FA56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1BB183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4103E3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7E2FB2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7 567,455</w:t>
            </w:r>
          </w:p>
        </w:tc>
      </w:tr>
      <w:tr w:rsidR="00982358" w:rsidRPr="00982358" w14:paraId="3046986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3A03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6D985798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34.0.00.S177Н</w:t>
            </w:r>
          </w:p>
        </w:tc>
        <w:tc>
          <w:tcPr>
            <w:tcW w:w="709" w:type="dxa"/>
            <w:noWrap/>
            <w:vAlign w:val="center"/>
            <w:hideMark/>
          </w:tcPr>
          <w:p w14:paraId="08654D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152FF7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 асфальтового покрытия и обустройство 2-х парковок по пер. Почтовый от д.18а до д.18 в х. Петровский»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581ECA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1 296,214</w:t>
            </w:r>
          </w:p>
        </w:tc>
      </w:tr>
      <w:tr w:rsidR="00982358" w:rsidRPr="00982358" w14:paraId="29F12B2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522F0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EE286BE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34.0.00.S177П</w:t>
            </w:r>
          </w:p>
        </w:tc>
        <w:tc>
          <w:tcPr>
            <w:tcW w:w="709" w:type="dxa"/>
            <w:noWrap/>
            <w:vAlign w:val="center"/>
            <w:hideMark/>
          </w:tcPr>
          <w:p w14:paraId="4357FC2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2170D81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«Ремонтно-восстановительные работы улично-дорожной сети по ул. Родниковая х. Лысогорского»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11F54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240F94D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10ED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3882A200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709" w:type="dxa"/>
            <w:noWrap/>
            <w:vAlign w:val="center"/>
            <w:hideMark/>
          </w:tcPr>
          <w:p w14:paraId="068DA0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249629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5456E1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18 230,158</w:t>
            </w:r>
          </w:p>
        </w:tc>
      </w:tr>
      <w:tr w:rsidR="00982358" w:rsidRPr="00982358" w14:paraId="640237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4CD92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5D6C0B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506DA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305F1D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61AFA5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13 606,104</w:t>
            </w:r>
          </w:p>
        </w:tc>
      </w:tr>
      <w:tr w:rsidR="00982358" w:rsidRPr="00982358" w14:paraId="7DB9DD3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42041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46E18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2EBC22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287A19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84F1A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81,000</w:t>
            </w:r>
          </w:p>
        </w:tc>
      </w:tr>
      <w:tr w:rsidR="00982358" w:rsidRPr="00982358" w14:paraId="129699E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67DF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520148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165033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1DE41C6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532376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12 225,104</w:t>
            </w:r>
          </w:p>
        </w:tc>
      </w:tr>
      <w:tr w:rsidR="00982358" w:rsidRPr="00982358" w14:paraId="3513F82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9AD5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6D047F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99.0.00.9Д160</w:t>
            </w:r>
          </w:p>
        </w:tc>
        <w:tc>
          <w:tcPr>
            <w:tcW w:w="709" w:type="dxa"/>
            <w:noWrap/>
            <w:vAlign w:val="center"/>
            <w:hideMark/>
          </w:tcPr>
          <w:p w14:paraId="6090C5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2CF7C68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 в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8872E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708384C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23D6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2BD84B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3D83A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9562E4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3A3A7A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852,900</w:t>
            </w:r>
          </w:p>
        </w:tc>
      </w:tr>
      <w:tr w:rsidR="00982358" w:rsidRPr="00982358" w14:paraId="101867C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08A3B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52121E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C22C4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CE79F6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5CDC72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195,900</w:t>
            </w:r>
          </w:p>
        </w:tc>
      </w:tr>
      <w:tr w:rsidR="00982358" w:rsidRPr="00982358" w14:paraId="0DE3935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5320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77055B9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2397D7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3405C9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72D3F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178,091</w:t>
            </w:r>
          </w:p>
        </w:tc>
      </w:tr>
      <w:tr w:rsidR="00982358" w:rsidRPr="00982358" w14:paraId="278C703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986D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68A56C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2D5181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AE64DF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04A90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17,809</w:t>
            </w:r>
          </w:p>
        </w:tc>
      </w:tr>
      <w:tr w:rsidR="00982358" w:rsidRPr="00982358" w14:paraId="45F1ACE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1BACC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0646D2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15EE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262745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6159B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657,000</w:t>
            </w:r>
          </w:p>
        </w:tc>
      </w:tr>
      <w:tr w:rsidR="00982358" w:rsidRPr="00982358" w14:paraId="77B452F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38325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393475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99.0.00.93380</w:t>
            </w:r>
          </w:p>
        </w:tc>
        <w:tc>
          <w:tcPr>
            <w:tcW w:w="709" w:type="dxa"/>
            <w:noWrap/>
            <w:vAlign w:val="center"/>
            <w:hideMark/>
          </w:tcPr>
          <w:p w14:paraId="2C9CC0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48404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архитектуры и градостроительства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79AC6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477,000</w:t>
            </w:r>
          </w:p>
        </w:tc>
      </w:tr>
      <w:tr w:rsidR="00982358" w:rsidRPr="00982358" w14:paraId="4187485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DF1B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19412E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99.0.00.93400</w:t>
            </w:r>
          </w:p>
        </w:tc>
        <w:tc>
          <w:tcPr>
            <w:tcW w:w="709" w:type="dxa"/>
            <w:noWrap/>
            <w:vAlign w:val="center"/>
            <w:hideMark/>
          </w:tcPr>
          <w:p w14:paraId="74A74E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16FE7B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землеустройства и землепользования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D188A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180,000</w:t>
            </w:r>
          </w:p>
        </w:tc>
      </w:tr>
      <w:tr w:rsidR="00982358" w:rsidRPr="00982358" w14:paraId="168488B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EF0F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18" w:type="dxa"/>
            <w:noWrap/>
            <w:vAlign w:val="center"/>
            <w:hideMark/>
          </w:tcPr>
          <w:p w14:paraId="5737DE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56CDD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0C76CFE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451375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35 780,827</w:t>
            </w:r>
          </w:p>
        </w:tc>
      </w:tr>
      <w:tr w:rsidR="00982358" w:rsidRPr="00982358" w14:paraId="0035D40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7D7D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6A4EA5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26EC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E426F8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55BE4A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7FE4A5A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13D8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107001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3FCC7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38DA70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C4DCD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512BE5F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B3AE7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6537F6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2EF850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747C52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762B7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6BDDE5A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2146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43A661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0F706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FD457D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103C14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23C00CC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AC0D89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134202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5E4D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ACD8DE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AC933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0D771D2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B6B8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11CA7B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99.0.00.66220</w:t>
            </w:r>
          </w:p>
        </w:tc>
        <w:tc>
          <w:tcPr>
            <w:tcW w:w="709" w:type="dxa"/>
            <w:noWrap/>
            <w:vAlign w:val="center"/>
            <w:hideMark/>
          </w:tcPr>
          <w:p w14:paraId="1FFA840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8A74C5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527A87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1 675,000</w:t>
            </w:r>
          </w:p>
        </w:tc>
      </w:tr>
      <w:tr w:rsidR="00982358" w:rsidRPr="00982358" w14:paraId="02501E4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A50F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3042D2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709" w:type="dxa"/>
            <w:noWrap/>
            <w:vAlign w:val="center"/>
            <w:hideMark/>
          </w:tcPr>
          <w:p w14:paraId="0EA3FD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42E272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9A176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4 197,360</w:t>
            </w:r>
          </w:p>
        </w:tc>
      </w:tr>
      <w:tr w:rsidR="00982358" w:rsidRPr="00982358" w14:paraId="1360D72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A681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4CBB5C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99.0.00.70511</w:t>
            </w:r>
          </w:p>
        </w:tc>
        <w:tc>
          <w:tcPr>
            <w:tcW w:w="709" w:type="dxa"/>
            <w:noWrap/>
            <w:vAlign w:val="center"/>
            <w:hideMark/>
          </w:tcPr>
          <w:p w14:paraId="4AD144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948465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компенсацию (возмещение) выпадающих доходов ресурсоснабжающих организаций, связанных с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применением льготных тарифов на коммунальные ресурсы (услуги) и техническую воду, поставляемые населению (тепловая энергия)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44BFF6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82,140</w:t>
            </w:r>
          </w:p>
        </w:tc>
      </w:tr>
      <w:tr w:rsidR="00982358" w:rsidRPr="00982358" w14:paraId="74D1068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2BE68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03711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BA804A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7C7D66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287A3F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9 681,027</w:t>
            </w:r>
          </w:p>
        </w:tc>
      </w:tr>
      <w:tr w:rsidR="00982358" w:rsidRPr="00982358" w14:paraId="4F267F9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F41C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5CFF8B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2A11F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A4A769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"Формирование современной комфортной среды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65B440C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7 531,445</w:t>
            </w:r>
          </w:p>
        </w:tc>
      </w:tr>
      <w:tr w:rsidR="00982358" w:rsidRPr="00982358" w14:paraId="2B91E78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F9A7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E9C1666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38.0.00.S177М</w:t>
            </w:r>
          </w:p>
        </w:tc>
        <w:tc>
          <w:tcPr>
            <w:tcW w:w="709" w:type="dxa"/>
            <w:noWrap/>
            <w:vAlign w:val="center"/>
            <w:hideMark/>
          </w:tcPr>
          <w:p w14:paraId="1513F7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A036AA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«Обустройство 28 контейнерных площадок для сбора ТКО твердым покрытием и металлическим ограждением с трех сторон»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01EE05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418D10A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6C62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341987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38.0.00.S177С</w:t>
            </w:r>
          </w:p>
        </w:tc>
        <w:tc>
          <w:tcPr>
            <w:tcW w:w="709" w:type="dxa"/>
            <w:noWrap/>
            <w:vAlign w:val="center"/>
            <w:hideMark/>
          </w:tcPr>
          <w:p w14:paraId="5280B8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2F41A6D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двух пешеходных мостов через реку Ольшанка по улице Речной х. Креповский»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4AB7A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508D512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C431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10A638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38.0.00.S2270</w:t>
            </w:r>
          </w:p>
        </w:tc>
        <w:tc>
          <w:tcPr>
            <w:tcW w:w="709" w:type="dxa"/>
            <w:noWrap/>
            <w:vAlign w:val="center"/>
            <w:hideMark/>
          </w:tcPr>
          <w:p w14:paraId="53CD2C7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130960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объектов благоустройства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FF90DA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5 291,445</w:t>
            </w:r>
          </w:p>
        </w:tc>
      </w:tr>
      <w:tr w:rsidR="00982358" w:rsidRPr="00982358" w14:paraId="43BB8D7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6E2A4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155947C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D2370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3A1306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9CACA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2 149,583</w:t>
            </w:r>
          </w:p>
        </w:tc>
      </w:tr>
      <w:tr w:rsidR="00982358" w:rsidRPr="00982358" w14:paraId="28A8269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3016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8E9A1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05E98D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6BD9D75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F26A5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390,000</w:t>
            </w:r>
          </w:p>
        </w:tc>
      </w:tr>
      <w:tr w:rsidR="00982358" w:rsidRPr="00982358" w14:paraId="61F96F0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DD822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2DD763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99.0.00.72210</w:t>
            </w:r>
          </w:p>
        </w:tc>
        <w:tc>
          <w:tcPr>
            <w:tcW w:w="709" w:type="dxa"/>
            <w:noWrap/>
            <w:vAlign w:val="center"/>
            <w:hideMark/>
          </w:tcPr>
          <w:p w14:paraId="3B034C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8A5029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на исполнение переданных полномочий в части организации ритуальных услуг и содержании мест захоронения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D618A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459,583</w:t>
            </w:r>
          </w:p>
        </w:tc>
      </w:tr>
      <w:tr w:rsidR="00982358" w:rsidRPr="00982358" w14:paraId="107A811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92578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D7D2A0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75C22B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504246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7AF47D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50AE616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B68E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64873F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3A610C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4DF771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0BE7A4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20 138,000</w:t>
            </w:r>
          </w:p>
        </w:tc>
      </w:tr>
      <w:tr w:rsidR="00982358" w:rsidRPr="00982358" w14:paraId="33CFBEB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CDB6F5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194ACB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5631E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6888CD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5F9009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138,000</w:t>
            </w:r>
          </w:p>
        </w:tc>
      </w:tr>
      <w:tr w:rsidR="00982358" w:rsidRPr="00982358" w14:paraId="52D44DC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3D515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60A3DC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094935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8A1A96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CED9E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125,500</w:t>
            </w:r>
          </w:p>
        </w:tc>
      </w:tr>
      <w:tr w:rsidR="00982358" w:rsidRPr="00982358" w14:paraId="2A1260C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B9BA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3140BB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1B6F3D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59214B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0319A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12,500</w:t>
            </w:r>
          </w:p>
        </w:tc>
      </w:tr>
      <w:tr w:rsidR="00982358" w:rsidRPr="00982358" w14:paraId="2A47C91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1684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60F88C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A27FD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B37402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1A4CC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4C1D401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F9391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5A10EB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709" w:type="dxa"/>
            <w:noWrap/>
            <w:vAlign w:val="center"/>
            <w:hideMark/>
          </w:tcPr>
          <w:p w14:paraId="563147F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BA349E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025684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4E7EE14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311B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18" w:type="dxa"/>
            <w:noWrap/>
            <w:vAlign w:val="center"/>
            <w:hideMark/>
          </w:tcPr>
          <w:p w14:paraId="0BE60C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37466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737B277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56A68D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456 315,678</w:t>
            </w:r>
          </w:p>
        </w:tc>
      </w:tr>
      <w:tr w:rsidR="00982358" w:rsidRPr="00982358" w14:paraId="79B4F22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943B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5C7025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B269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D994F1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0D7C6E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47 244,878</w:t>
            </w:r>
          </w:p>
        </w:tc>
      </w:tr>
      <w:tr w:rsidR="00982358" w:rsidRPr="00982358" w14:paraId="3BB9D94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BA26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95915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A528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003C2C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0B544A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774E67E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3D234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2367C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F5724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D1CFC1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C006C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735EF21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F4CB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B3985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8D0D4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E7F0B4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0AE0F6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5470669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7AFE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575F4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0938025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4BD87C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60E0F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5BDB9A9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1C4F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41DE9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A8ADC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C342BD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18825A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25B937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C5A2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304D6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2BAEF9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29A68D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8B43D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44129AC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A305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212B1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1F5D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848263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2EE893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45 582,448</w:t>
            </w:r>
          </w:p>
        </w:tc>
      </w:tr>
      <w:tr w:rsidR="00982358" w:rsidRPr="00982358" w14:paraId="3492767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C9C8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00C4DD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3126C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4E6887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B0E09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12 736,400</w:t>
            </w:r>
          </w:p>
        </w:tc>
      </w:tr>
      <w:tr w:rsidR="00982358" w:rsidRPr="00982358" w14:paraId="3F3109B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1D87FA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9A75A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445F3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AAD7D8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CB4CD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5 693,088</w:t>
            </w:r>
          </w:p>
        </w:tc>
      </w:tr>
      <w:tr w:rsidR="00982358" w:rsidRPr="00982358" w14:paraId="5749764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4EE3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86C82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5E6421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2D8331D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D1C07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1,660</w:t>
            </w:r>
          </w:p>
        </w:tc>
      </w:tr>
      <w:tr w:rsidR="00982358" w:rsidRPr="00982358" w14:paraId="3AD84B0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84AF8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2F2393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709" w:type="dxa"/>
            <w:noWrap/>
            <w:vAlign w:val="center"/>
            <w:hideMark/>
          </w:tcPr>
          <w:p w14:paraId="02CB9E0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87B28E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7DCC0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7 943,000</w:t>
            </w:r>
          </w:p>
        </w:tc>
      </w:tr>
      <w:tr w:rsidR="00982358" w:rsidRPr="00982358" w14:paraId="5D51B47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6C3C6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FA4FC1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709" w:type="dxa"/>
            <w:noWrap/>
            <w:vAlign w:val="center"/>
            <w:hideMark/>
          </w:tcPr>
          <w:p w14:paraId="2767FB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B2D6AA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861DC6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2 778,200</w:t>
            </w:r>
          </w:p>
        </w:tc>
      </w:tr>
      <w:tr w:rsidR="00982358" w:rsidRPr="00982358" w14:paraId="2F59A4F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85DB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43451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663738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F6F285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66B599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644,400</w:t>
            </w:r>
          </w:p>
        </w:tc>
      </w:tr>
      <w:tr w:rsidR="00982358" w:rsidRPr="00982358" w14:paraId="60F6FBF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1981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6813E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5745FB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2C0C95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8F8844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11 129,400</w:t>
            </w:r>
          </w:p>
        </w:tc>
      </w:tr>
      <w:tr w:rsidR="00982358" w:rsidRPr="00982358" w14:paraId="7F849EC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2E30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D09F6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124B25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7EA508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31F36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223,400</w:t>
            </w:r>
          </w:p>
        </w:tc>
      </w:tr>
      <w:tr w:rsidR="00982358" w:rsidRPr="00982358" w14:paraId="7FFD1BB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CBD3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2F88DF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30FA9E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199BE77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0D0B27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3 781,900</w:t>
            </w:r>
          </w:p>
        </w:tc>
      </w:tr>
      <w:tr w:rsidR="00982358" w:rsidRPr="00982358" w14:paraId="3E30980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1C2F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068E8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63AB70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30E8D5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05028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132,600</w:t>
            </w:r>
          </w:p>
        </w:tc>
      </w:tr>
      <w:tr w:rsidR="00982358" w:rsidRPr="00982358" w14:paraId="1F0F000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945AA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0A215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552C03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14964E1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53E38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290,000</w:t>
            </w:r>
          </w:p>
        </w:tc>
      </w:tr>
      <w:tr w:rsidR="00982358" w:rsidRPr="00982358" w14:paraId="75DA28D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8200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F4E08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0FB778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0C9A961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217DE5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982358" w:rsidRPr="00982358" w14:paraId="6258DE7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5E2CB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0E6CD6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16225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D42DE5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19580F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375 189,337</w:t>
            </w:r>
          </w:p>
        </w:tc>
      </w:tr>
      <w:tr w:rsidR="00982358" w:rsidRPr="00982358" w14:paraId="2EFD9FD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5CA5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B3D40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7F09D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4D3B2C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187DD91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2 254,300</w:t>
            </w:r>
          </w:p>
        </w:tc>
      </w:tr>
      <w:tr w:rsidR="00982358" w:rsidRPr="00982358" w14:paraId="7EAF5B8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EAEC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96E97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2C433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BFC77A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F864F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589,900</w:t>
            </w:r>
          </w:p>
        </w:tc>
      </w:tr>
      <w:tr w:rsidR="00982358" w:rsidRPr="00982358" w14:paraId="064699E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5773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DEC7D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34A95D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06C198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E1C146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1 664,400</w:t>
            </w:r>
          </w:p>
        </w:tc>
      </w:tr>
      <w:tr w:rsidR="00982358" w:rsidRPr="00982358" w14:paraId="4F997E2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D8A92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82AB2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91AFB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B27B11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6CC152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25 050,721</w:t>
            </w:r>
          </w:p>
        </w:tc>
      </w:tr>
      <w:tr w:rsidR="00982358" w:rsidRPr="00982358" w14:paraId="214802C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89EB6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C186F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07040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D569BE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EA7AA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552,283</w:t>
            </w:r>
          </w:p>
        </w:tc>
      </w:tr>
      <w:tr w:rsidR="00982358" w:rsidRPr="00982358" w14:paraId="58035E4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9F4E4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48BE1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5494E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784F29C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002D71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42,000</w:t>
            </w:r>
          </w:p>
        </w:tc>
      </w:tr>
      <w:tr w:rsidR="00982358" w:rsidRPr="00982358" w14:paraId="4E35398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45D0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555A8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522F8C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5263B7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6C427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</w:tr>
      <w:tr w:rsidR="00982358" w:rsidRPr="00982358" w14:paraId="4E80B1A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ECCE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9CA4C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00D6A0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4C79A7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87DD5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3 019,982</w:t>
            </w:r>
          </w:p>
        </w:tc>
      </w:tr>
      <w:tr w:rsidR="00982358" w:rsidRPr="00982358" w14:paraId="2675536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A2B4D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A3F48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58DF3F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788004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077ECC6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8 499,590</w:t>
            </w:r>
          </w:p>
        </w:tc>
      </w:tr>
      <w:tr w:rsidR="00982358" w:rsidRPr="00982358" w14:paraId="25A646C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0C8B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25650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04506A5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C0D021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A1729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2 630,801</w:t>
            </w:r>
          </w:p>
        </w:tc>
      </w:tr>
      <w:tr w:rsidR="00982358" w:rsidRPr="00982358" w14:paraId="1F725CC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6F55EC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E431F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301615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5A32D31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AD8EF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6 960,289</w:t>
            </w:r>
          </w:p>
        </w:tc>
      </w:tr>
      <w:tr w:rsidR="00982358" w:rsidRPr="00982358" w14:paraId="4E2FFA4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5E622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CE8A2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3A545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669D81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75941D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4 017,300</w:t>
            </w:r>
          </w:p>
        </w:tc>
      </w:tr>
      <w:tr w:rsidR="00982358" w:rsidRPr="00982358" w14:paraId="4704772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1A0B35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D0C99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761D5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F3AD2C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EB594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1 586,196</w:t>
            </w:r>
          </w:p>
        </w:tc>
      </w:tr>
      <w:tr w:rsidR="00982358" w:rsidRPr="00982358" w14:paraId="74F01FF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5BACD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503A6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78080B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79C3F1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02C77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982358" w:rsidRPr="00982358" w14:paraId="1C0E43E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0649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B39C63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7275D3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2D3B922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16288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2 144,936</w:t>
            </w:r>
          </w:p>
        </w:tc>
      </w:tr>
      <w:tr w:rsidR="00982358" w:rsidRPr="00982358" w14:paraId="3BAEC8C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4F68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359AB5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0E6E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EC49F9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782B99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34 674,080</w:t>
            </w:r>
          </w:p>
        </w:tc>
      </w:tr>
      <w:tr w:rsidR="00982358" w:rsidRPr="00982358" w14:paraId="4FDEB89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5985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46698AA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17.0.00.S177Ф</w:t>
            </w:r>
          </w:p>
        </w:tc>
        <w:tc>
          <w:tcPr>
            <w:tcW w:w="709" w:type="dxa"/>
            <w:noWrap/>
            <w:vAlign w:val="center"/>
            <w:hideMark/>
          </w:tcPr>
          <w:p w14:paraId="1EFBB5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96B362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«Актовый зал»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109CB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550,000</w:t>
            </w:r>
          </w:p>
        </w:tc>
      </w:tr>
      <w:tr w:rsidR="00982358" w:rsidRPr="00982358" w14:paraId="2E9BED7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5D95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7453AD0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17.0.00.S177Ц</w:t>
            </w:r>
          </w:p>
        </w:tc>
        <w:tc>
          <w:tcPr>
            <w:tcW w:w="709" w:type="dxa"/>
            <w:noWrap/>
            <w:vAlign w:val="center"/>
            <w:hideMark/>
          </w:tcPr>
          <w:p w14:paraId="15EE13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966833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«Класс робототехники, управления беспилотными летательными аппаратами «Вихрь»»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CC437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220,000</w:t>
            </w:r>
          </w:p>
        </w:tc>
      </w:tr>
      <w:tr w:rsidR="00982358" w:rsidRPr="00982358" w14:paraId="0AB8FBD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F195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500E3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0E24B8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1D2BB1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C60055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982358" w:rsidRPr="00982358" w14:paraId="5911AE1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A189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13111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627F48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803A08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E316C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22 342,320</w:t>
            </w:r>
          </w:p>
        </w:tc>
      </w:tr>
      <w:tr w:rsidR="00982358" w:rsidRPr="00982358" w14:paraId="2F6551E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65135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46FD5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14B73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688FAC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009B4A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309 192,936</w:t>
            </w:r>
          </w:p>
        </w:tc>
      </w:tr>
      <w:tr w:rsidR="00982358" w:rsidRPr="00982358" w14:paraId="603D83F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D02CF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FF155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78786B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EB0F65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5E86A2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5 476,500</w:t>
            </w:r>
          </w:p>
        </w:tc>
      </w:tr>
      <w:tr w:rsidR="00982358" w:rsidRPr="00982358" w14:paraId="6895A13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FC18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C4135C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3CB917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3DA390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5CB70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18 073,953</w:t>
            </w:r>
          </w:p>
        </w:tc>
      </w:tr>
      <w:tr w:rsidR="00982358" w:rsidRPr="00982358" w14:paraId="4A8F981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57CC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64DF3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279528E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204F7F4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24D2EB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33,690</w:t>
            </w:r>
          </w:p>
        </w:tc>
      </w:tr>
      <w:tr w:rsidR="00982358" w:rsidRPr="00982358" w14:paraId="080815C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CB03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45208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3A0E06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717401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20229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42 015,212</w:t>
            </w:r>
          </w:p>
        </w:tc>
      </w:tr>
      <w:tr w:rsidR="00982358" w:rsidRPr="00982358" w14:paraId="01F3868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93805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5435E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747F6E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57C50C3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D730E2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2 439,482</w:t>
            </w:r>
          </w:p>
        </w:tc>
      </w:tr>
      <w:tr w:rsidR="00982358" w:rsidRPr="00982358" w14:paraId="3B0577C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67D9D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C10F0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40E37E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727321D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5E69C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58 723,198</w:t>
            </w:r>
          </w:p>
        </w:tc>
      </w:tr>
      <w:tr w:rsidR="00982358" w:rsidRPr="00982358" w14:paraId="47FCCA6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CFF0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34BDE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20A8DA6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8CF43F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26F04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119 406,002</w:t>
            </w:r>
          </w:p>
        </w:tc>
      </w:tr>
      <w:tr w:rsidR="00982358" w:rsidRPr="00982358" w14:paraId="24AA824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7ECFE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9E29F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3604A8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BB3BFB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9CE269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19 400,604</w:t>
            </w:r>
          </w:p>
        </w:tc>
      </w:tr>
      <w:tr w:rsidR="00982358" w:rsidRPr="00982358" w14:paraId="697428A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54FC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372BC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03A91E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9F68C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288E9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38 192,796</w:t>
            </w:r>
          </w:p>
        </w:tc>
      </w:tr>
      <w:tr w:rsidR="00982358" w:rsidRPr="00982358" w14:paraId="435F339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4765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612B3B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268578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974699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2034A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1 182,679</w:t>
            </w:r>
          </w:p>
        </w:tc>
      </w:tr>
      <w:tr w:rsidR="00982358" w:rsidRPr="00982358" w14:paraId="4F433CF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4B87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A9214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2132CE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52FED9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0ABB51F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3 447,621</w:t>
            </w:r>
          </w:p>
        </w:tc>
      </w:tr>
      <w:tr w:rsidR="00982358" w:rsidRPr="00982358" w14:paraId="1E4A44C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87260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8CAA0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709" w:type="dxa"/>
            <w:noWrap/>
            <w:vAlign w:val="center"/>
            <w:hideMark/>
          </w:tcPr>
          <w:p w14:paraId="308B86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3C2FC3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A53DC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982358" w:rsidRPr="00982358" w14:paraId="4909E76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3CF8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8051D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174F97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371829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4ACEC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982358" w:rsidRPr="00982358" w14:paraId="2FF0A89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0075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89650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98814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48C04E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5" w:type="dxa"/>
            <w:noWrap/>
            <w:vAlign w:val="center"/>
            <w:hideMark/>
          </w:tcPr>
          <w:p w14:paraId="5AA611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25 440,402</w:t>
            </w:r>
          </w:p>
        </w:tc>
      </w:tr>
      <w:tr w:rsidR="00982358" w:rsidRPr="00982358" w14:paraId="20141DF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8017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32290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01326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9B6682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5C5CB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331394F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CF39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EDA94C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28AD7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386E70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95A2A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429F776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46BF0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621ADC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B98C1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E45932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7E2A94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6 082,519</w:t>
            </w:r>
          </w:p>
        </w:tc>
      </w:tr>
      <w:tr w:rsidR="00982358" w:rsidRPr="00982358" w14:paraId="2382465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B46C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6AAD3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709" w:type="dxa"/>
            <w:noWrap/>
            <w:vAlign w:val="center"/>
            <w:hideMark/>
          </w:tcPr>
          <w:p w14:paraId="126EC1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E0EDFD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в части исполнения 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BAD54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1 193,186</w:t>
            </w:r>
          </w:p>
        </w:tc>
      </w:tr>
      <w:tr w:rsidR="00982358" w:rsidRPr="00982358" w14:paraId="6621901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D160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16649A9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2C8C25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7949AC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B0266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982358" w:rsidRPr="00982358" w14:paraId="2874C25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A27AC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644E1B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238603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73922F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60066C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982358" w:rsidRPr="00982358" w14:paraId="0E6429D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4FF40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05146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78F919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74951B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2CF86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982358" w:rsidRPr="00982358" w14:paraId="4FC2DFD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3A5B9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7C49DE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4CEA18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BC497B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FFD9E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1 498,000</w:t>
            </w:r>
          </w:p>
        </w:tc>
      </w:tr>
      <w:tr w:rsidR="00982358" w:rsidRPr="00982358" w14:paraId="2235308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21217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B0DB5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2805A7B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BFFE13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26F48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982358" w:rsidRPr="00982358" w14:paraId="408F2DA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D9459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6F4414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1CDDF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20E54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ABA1A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19 339,883</w:t>
            </w:r>
          </w:p>
        </w:tc>
      </w:tr>
      <w:tr w:rsidR="00982358" w:rsidRPr="00982358" w14:paraId="4AC38EF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D800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C95CA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0987E1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CE8B57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6872C8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17 794,683</w:t>
            </w:r>
          </w:p>
        </w:tc>
      </w:tr>
      <w:tr w:rsidR="00982358" w:rsidRPr="00982358" w14:paraId="758CC27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B50200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BE969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2490E0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4FE3B5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8385E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1 358,850</w:t>
            </w:r>
          </w:p>
        </w:tc>
      </w:tr>
      <w:tr w:rsidR="00982358" w:rsidRPr="00982358" w14:paraId="6F36DF4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40E05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18ED8D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6C51826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0E04B0A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4FA3E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7,050</w:t>
            </w:r>
          </w:p>
        </w:tc>
      </w:tr>
      <w:tr w:rsidR="00982358" w:rsidRPr="00982358" w14:paraId="2B2B7EB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21A0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01D27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098009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0FFF041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454CB7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982358" w:rsidRPr="00982358" w14:paraId="1B80B15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A8CCB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6CC205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A5096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09A8D0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34221B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362,000</w:t>
            </w:r>
          </w:p>
        </w:tc>
      </w:tr>
      <w:tr w:rsidR="00982358" w:rsidRPr="00982358" w14:paraId="4B43A2D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32099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049F026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32C99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10EE91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741100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73100D5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CAFB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1214DA3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4503D9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FC4906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2E5C0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32BF005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9DD81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51AF88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612D6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BBDEE9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3075D0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3E2D730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47E09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5246823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5FEA4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4E7091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E5496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7AC0C09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A1E6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E26B0B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D56BA7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33D555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2FF64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8 079,060</w:t>
            </w:r>
          </w:p>
        </w:tc>
      </w:tr>
      <w:tr w:rsidR="00982358" w:rsidRPr="00982358" w14:paraId="65CEF75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AA97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E7C969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CA9B1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51A308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18C558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4 757,188</w:t>
            </w:r>
          </w:p>
        </w:tc>
      </w:tr>
      <w:tr w:rsidR="00982358" w:rsidRPr="00982358" w14:paraId="6C9E533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F35C3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46253F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DFE77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629709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ED0D5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24,500</w:t>
            </w:r>
          </w:p>
        </w:tc>
      </w:tr>
      <w:tr w:rsidR="00982358" w:rsidRPr="00982358" w14:paraId="59571AE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EC98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FB03AC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06CCF4B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FD4B7F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EA274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199,524</w:t>
            </w:r>
          </w:p>
        </w:tc>
      </w:tr>
      <w:tr w:rsidR="00982358" w:rsidRPr="00982358" w14:paraId="62C3EA5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AF16A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41061576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21721A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166B11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BA3B7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468,720</w:t>
            </w:r>
          </w:p>
        </w:tc>
      </w:tr>
      <w:tr w:rsidR="00982358" w:rsidRPr="00982358" w14:paraId="5048A01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02E0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669A6D8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0E328B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40F4E1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A33CC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982358" w:rsidRPr="00982358" w14:paraId="2B20EFA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3395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F070A28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1C1D5F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DF2CDF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6D457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1 474,064</w:t>
            </w:r>
          </w:p>
        </w:tc>
      </w:tr>
      <w:tr w:rsidR="00982358" w:rsidRPr="00982358" w14:paraId="03957C8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979E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8AD7E13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72CA74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5BF1696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7661D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1 965,419</w:t>
            </w:r>
          </w:p>
        </w:tc>
      </w:tr>
      <w:tr w:rsidR="00982358" w:rsidRPr="00982358" w14:paraId="3B16547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D668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4704E2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373D9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E6C1CE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749CB6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2 873,551</w:t>
            </w:r>
          </w:p>
        </w:tc>
      </w:tr>
      <w:tr w:rsidR="00982358" w:rsidRPr="00982358" w14:paraId="4B00D79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B332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F9E4C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46E9CD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26E28E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724D4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987,467</w:t>
            </w:r>
          </w:p>
        </w:tc>
      </w:tr>
      <w:tr w:rsidR="00982358" w:rsidRPr="00982358" w14:paraId="716F5E2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5C23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BC92A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2F7618E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0A6B77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6D8ACF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1 886,084</w:t>
            </w:r>
          </w:p>
        </w:tc>
      </w:tr>
      <w:tr w:rsidR="00982358" w:rsidRPr="00982358" w14:paraId="671AF8A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7D19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24BEB6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92D3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CB713C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67F924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448,322</w:t>
            </w:r>
          </w:p>
        </w:tc>
      </w:tr>
      <w:tr w:rsidR="00982358" w:rsidRPr="00982358" w14:paraId="5438C08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C29A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14A56D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296DAE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FDB0BE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164D4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48,322</w:t>
            </w:r>
          </w:p>
        </w:tc>
      </w:tr>
      <w:tr w:rsidR="00982358" w:rsidRPr="00982358" w14:paraId="6E97506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3E3A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E49DE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99.0.00.93500</w:t>
            </w:r>
          </w:p>
        </w:tc>
        <w:tc>
          <w:tcPr>
            <w:tcW w:w="709" w:type="dxa"/>
            <w:noWrap/>
            <w:vAlign w:val="center"/>
            <w:hideMark/>
          </w:tcPr>
          <w:p w14:paraId="42F664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16B014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развитию первичного отделения Движения Первых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11DC8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400,000</w:t>
            </w:r>
          </w:p>
        </w:tc>
      </w:tr>
      <w:tr w:rsidR="00982358" w:rsidRPr="00982358" w14:paraId="5F5128C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F57E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18" w:type="dxa"/>
            <w:noWrap/>
            <w:vAlign w:val="center"/>
            <w:hideMark/>
          </w:tcPr>
          <w:p w14:paraId="0E10A8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03007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3DA6CED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noWrap/>
            <w:vAlign w:val="center"/>
            <w:hideMark/>
          </w:tcPr>
          <w:p w14:paraId="4359990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1A699A3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795C5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7B3ED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CB729B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9C8339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5" w:type="dxa"/>
            <w:noWrap/>
            <w:vAlign w:val="center"/>
            <w:hideMark/>
          </w:tcPr>
          <w:p w14:paraId="606EEC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6EE7F0C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4E9A8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28A35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B2907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016743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«Профилактика правонарушений на территории Урюпинского муниципального района»</w:t>
            </w:r>
          </w:p>
        </w:tc>
        <w:tc>
          <w:tcPr>
            <w:tcW w:w="1275" w:type="dxa"/>
            <w:noWrap/>
            <w:vAlign w:val="center"/>
            <w:hideMark/>
          </w:tcPr>
          <w:p w14:paraId="787656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17E57F9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0C15B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1AA2C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87C0E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A56E93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«Профилактика правонарушений на территории Урюпинского муниципального района»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33E4B8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55EE230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5CD1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5DCCD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2D69A1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DE1DC3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4CC8FF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10,800</w:t>
            </w:r>
          </w:p>
        </w:tc>
      </w:tr>
      <w:tr w:rsidR="00982358" w:rsidRPr="00982358" w14:paraId="2B999F3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BC223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1CF1D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19B3F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BCE340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0ADEE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10,800</w:t>
            </w:r>
          </w:p>
        </w:tc>
      </w:tr>
      <w:tr w:rsidR="00982358" w:rsidRPr="00982358" w14:paraId="019F706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F7E8B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74A957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8680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6047CE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"Сохранение и развитие культуры и искусства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753808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1 897,100</w:t>
            </w:r>
          </w:p>
        </w:tc>
      </w:tr>
      <w:tr w:rsidR="00982358" w:rsidRPr="00982358" w14:paraId="1C452E0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A824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98F9F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48.0.00.S177Т</w:t>
            </w:r>
          </w:p>
        </w:tc>
        <w:tc>
          <w:tcPr>
            <w:tcW w:w="709" w:type="dxa"/>
            <w:noWrap/>
            <w:vAlign w:val="center"/>
            <w:hideMark/>
          </w:tcPr>
          <w:p w14:paraId="55F61B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D9B8B4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территории, прилегающей к МКУ Краснянский СДК»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33BE8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230EE0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0490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B25680F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48.0.00.S177У</w:t>
            </w:r>
          </w:p>
        </w:tc>
        <w:tc>
          <w:tcPr>
            <w:tcW w:w="709" w:type="dxa"/>
            <w:noWrap/>
            <w:vAlign w:val="center"/>
            <w:hideMark/>
          </w:tcPr>
          <w:p w14:paraId="2515E5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41A3D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 МКУ "Котовский СДК"»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DC679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777,100</w:t>
            </w:r>
          </w:p>
        </w:tc>
      </w:tr>
      <w:tr w:rsidR="00982358" w:rsidRPr="00982358" w14:paraId="2E33B62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27A4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DED49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3C71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0E138C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B4D43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20 643,136</w:t>
            </w:r>
          </w:p>
        </w:tc>
      </w:tr>
      <w:tr w:rsidR="00982358" w:rsidRPr="00982358" w14:paraId="23DEB62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DF2A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C796B8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3920478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6650C8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D9EE5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10 248,200</w:t>
            </w:r>
          </w:p>
        </w:tc>
      </w:tr>
      <w:tr w:rsidR="00982358" w:rsidRPr="00982358" w14:paraId="1C3B411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FEE3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A786C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18D8F57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64DE15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4CBDF1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1 565,950</w:t>
            </w:r>
          </w:p>
        </w:tc>
      </w:tr>
      <w:tr w:rsidR="00982358" w:rsidRPr="00982358" w14:paraId="447E56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3BE1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C41DC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25A926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527BFA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40EFA4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3,854</w:t>
            </w:r>
          </w:p>
        </w:tc>
      </w:tr>
      <w:tr w:rsidR="00982358" w:rsidRPr="00982358" w14:paraId="545C6F7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D18E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B4C5E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2BC8FEB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8E08C2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96E37B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2 741,200</w:t>
            </w:r>
          </w:p>
        </w:tc>
      </w:tr>
      <w:tr w:rsidR="00982358" w:rsidRPr="00982358" w14:paraId="52BCB89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2D68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E1A2C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2D398F2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436BBD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2D00E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532,800</w:t>
            </w:r>
          </w:p>
        </w:tc>
      </w:tr>
      <w:tr w:rsidR="00982358" w:rsidRPr="00982358" w14:paraId="2101202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02C7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E9E3F5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77F1AEB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0DC8C42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A1ACB9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0,320</w:t>
            </w:r>
          </w:p>
        </w:tc>
      </w:tr>
      <w:tr w:rsidR="00982358" w:rsidRPr="00982358" w14:paraId="42AE15C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33AFF7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96636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709" w:type="dxa"/>
            <w:noWrap/>
            <w:vAlign w:val="center"/>
            <w:hideMark/>
          </w:tcPr>
          <w:p w14:paraId="715596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B8C263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AA1F7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4 216,100</w:t>
            </w:r>
          </w:p>
        </w:tc>
      </w:tr>
      <w:tr w:rsidR="00982358" w:rsidRPr="00982358" w14:paraId="09D4422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B8633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6812E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99.0.00.66620</w:t>
            </w:r>
          </w:p>
        </w:tc>
        <w:tc>
          <w:tcPr>
            <w:tcW w:w="709" w:type="dxa"/>
            <w:noWrap/>
            <w:vAlign w:val="center"/>
            <w:hideMark/>
          </w:tcPr>
          <w:p w14:paraId="34E5D1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F9FB8E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D8672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61,566</w:t>
            </w:r>
          </w:p>
        </w:tc>
      </w:tr>
      <w:tr w:rsidR="00982358" w:rsidRPr="00982358" w14:paraId="40ECAAA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FAFC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6DAC2F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01B615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415DB0C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42548E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162,000</w:t>
            </w:r>
          </w:p>
        </w:tc>
      </w:tr>
      <w:tr w:rsidR="00982358" w:rsidRPr="00982358" w14:paraId="3BF317D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5BD2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79A54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66AE31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43AA391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745D57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1 101,100</w:t>
            </w:r>
          </w:p>
        </w:tc>
      </w:tr>
      <w:tr w:rsidR="00982358" w:rsidRPr="00982358" w14:paraId="00256C0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E6E95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7091FA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2B5363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391E3CB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80CDA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10,046</w:t>
            </w:r>
          </w:p>
        </w:tc>
      </w:tr>
      <w:tr w:rsidR="00982358" w:rsidRPr="00982358" w14:paraId="395E58A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AE4B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18" w:type="dxa"/>
            <w:noWrap/>
            <w:vAlign w:val="center"/>
            <w:hideMark/>
          </w:tcPr>
          <w:p w14:paraId="578874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8F562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68D51D3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52CDB9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53 932,251</w:t>
            </w:r>
          </w:p>
        </w:tc>
      </w:tr>
      <w:tr w:rsidR="00982358" w:rsidRPr="00982358" w14:paraId="0108FAF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7C9E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0EE68E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DF869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DF82EB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3525AA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371DF85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915D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73AABA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7BACC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451CB2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0EB1F5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2F61CA6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CDE4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5CC883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709" w:type="dxa"/>
            <w:noWrap/>
            <w:vAlign w:val="center"/>
            <w:hideMark/>
          </w:tcPr>
          <w:p w14:paraId="136E5F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0C442BD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E5289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69C0042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9E170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CE714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80891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BD472D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0459DB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135A8C5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6CB0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2AF7D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17E9C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1533F8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1B978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56ED14A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C67B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0737F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709" w:type="dxa"/>
            <w:noWrap/>
            <w:vAlign w:val="center"/>
            <w:hideMark/>
          </w:tcPr>
          <w:p w14:paraId="29F99E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6850F04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041FE6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982358" w:rsidRPr="00982358" w14:paraId="0B62B00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3F4D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77995FB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51FA7F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1EAA6C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20D82E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982358" w:rsidRPr="00982358" w14:paraId="0A9D9DA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406EE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78E950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29B5F4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447BC70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5B8EA6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982358" w:rsidRPr="00982358" w14:paraId="359527C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B609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718BDB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1D64D5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066E0E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5CF1C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982358" w:rsidRPr="00982358" w14:paraId="7D01365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23F7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CD22D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462A03A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54DB664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FEE88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982358" w:rsidRPr="00982358" w14:paraId="4E25F0A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8EAC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68BF9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62E221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838F25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BB51C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0,425</w:t>
            </w:r>
          </w:p>
        </w:tc>
      </w:tr>
      <w:tr w:rsidR="00982358" w:rsidRPr="00982358" w14:paraId="740C73D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8DE8D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7F2B81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430CACC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584D62E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BD70C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42,475</w:t>
            </w:r>
          </w:p>
        </w:tc>
      </w:tr>
      <w:tr w:rsidR="00982358" w:rsidRPr="00982358" w14:paraId="3EBF734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C533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544B51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688BFB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D2E0CA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AA889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74,509</w:t>
            </w:r>
          </w:p>
        </w:tc>
      </w:tr>
      <w:tr w:rsidR="00982358" w:rsidRPr="00982358" w14:paraId="5B6315D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1B752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0D19B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044B0F0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4E8B6BB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55AFFB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7 450,850</w:t>
            </w:r>
          </w:p>
        </w:tc>
      </w:tr>
      <w:tr w:rsidR="00982358" w:rsidRPr="00982358" w14:paraId="5BD901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48C4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9B67A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088498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1D18D2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F20794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414,000</w:t>
            </w:r>
          </w:p>
        </w:tc>
      </w:tr>
      <w:tr w:rsidR="00982358" w:rsidRPr="00982358" w14:paraId="6C35B14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F23A5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58DCE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2C44E7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6A6641E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6FFA30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23 000,000</w:t>
            </w:r>
          </w:p>
        </w:tc>
      </w:tr>
      <w:tr w:rsidR="00982358" w:rsidRPr="00982358" w14:paraId="3538A64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DF9F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37FF8A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17C80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06D2B5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7723D8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13 986,551</w:t>
            </w:r>
          </w:p>
        </w:tc>
      </w:tr>
      <w:tr w:rsidR="00982358" w:rsidRPr="00982358" w14:paraId="014A40A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4F77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58B628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F2D974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312831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283B2D6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1FC4AE2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9F3E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3024198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709" w:type="dxa"/>
            <w:noWrap/>
            <w:vAlign w:val="center"/>
            <w:hideMark/>
          </w:tcPr>
          <w:p w14:paraId="73F54F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24E60AC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838A2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46BD057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5994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298B6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7B0BEA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29010F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5BE6F7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3AF4C0E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8723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773A3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709" w:type="dxa"/>
            <w:noWrap/>
            <w:vAlign w:val="center"/>
            <w:hideMark/>
          </w:tcPr>
          <w:p w14:paraId="3A55CB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874D22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4AEA4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320F9EF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9A6B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1230B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88198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ED083D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05E70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13 481,700</w:t>
            </w:r>
          </w:p>
        </w:tc>
      </w:tr>
      <w:tr w:rsidR="00982358" w:rsidRPr="00982358" w14:paraId="79BDF41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5265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001AFA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7BBC1D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AC1487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406F3A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1,700</w:t>
            </w:r>
          </w:p>
        </w:tc>
      </w:tr>
      <w:tr w:rsidR="00982358" w:rsidRPr="00982358" w14:paraId="5C6D99F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74A90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529ACA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1768A6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24B6BEB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1BEB6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167,900</w:t>
            </w:r>
          </w:p>
        </w:tc>
      </w:tr>
      <w:tr w:rsidR="00982358" w:rsidRPr="00982358" w14:paraId="0613C50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B927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13983E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709" w:type="dxa"/>
            <w:noWrap/>
            <w:vAlign w:val="center"/>
            <w:hideMark/>
          </w:tcPr>
          <w:p w14:paraId="3684E1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22BC42D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B5C116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982358" w:rsidRPr="00982358" w14:paraId="4BC5714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F7B658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BF1E1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095C2B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FF7C4F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F4CAE3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982358" w:rsidRPr="00982358" w14:paraId="1BEF6AC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980B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140CBB7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477F85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0232CE6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2254C5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982358" w:rsidRPr="00982358" w14:paraId="7C863EB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AE0EA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31A25A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C683C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5D4313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3871B05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3DBF332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520AE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11DEAA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63F6A3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9DA433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7550F4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1F39461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1A22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64A5BA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709" w:type="dxa"/>
            <w:noWrap/>
            <w:vAlign w:val="center"/>
            <w:hideMark/>
          </w:tcPr>
          <w:p w14:paraId="44EEDE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AD94B6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D2E95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1 709,300</w:t>
            </w:r>
          </w:p>
        </w:tc>
      </w:tr>
      <w:tr w:rsidR="00982358" w:rsidRPr="00982358" w14:paraId="3343157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438A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013079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3BBD37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515E2D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3AB72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1 245,036</w:t>
            </w:r>
          </w:p>
        </w:tc>
      </w:tr>
      <w:tr w:rsidR="00982358" w:rsidRPr="00982358" w14:paraId="60B4980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F9A7D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54BFE0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600B52C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D73F12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3F7B3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265,005</w:t>
            </w:r>
          </w:p>
        </w:tc>
      </w:tr>
      <w:tr w:rsidR="00982358" w:rsidRPr="00982358" w14:paraId="6300AFD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39873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1418" w:type="dxa"/>
            <w:noWrap/>
            <w:vAlign w:val="center"/>
            <w:hideMark/>
          </w:tcPr>
          <w:p w14:paraId="3904D2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9066E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56D7AF2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noWrap/>
            <w:vAlign w:val="center"/>
            <w:hideMark/>
          </w:tcPr>
          <w:p w14:paraId="2B687F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519D544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66B7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7BA9E8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0575F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2ECC7C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5" w:type="dxa"/>
            <w:noWrap/>
            <w:vAlign w:val="center"/>
            <w:hideMark/>
          </w:tcPr>
          <w:p w14:paraId="00B8EE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0CC68AD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BB80B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7E8ED6C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8D2BD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7CC1B8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массовой физической культуры и спорта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4C484D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91A389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7C981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486E37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44.0.00.S177Р</w:t>
            </w:r>
          </w:p>
        </w:tc>
        <w:tc>
          <w:tcPr>
            <w:tcW w:w="709" w:type="dxa"/>
            <w:noWrap/>
            <w:vAlign w:val="center"/>
            <w:hideMark/>
          </w:tcPr>
          <w:p w14:paraId="474A75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E7D506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«Уличная тренажерная площадка»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788172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3E29AC5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F99A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0B9D69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0F283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29B303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6949B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293C5BD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FC547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2E4813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1E33A2C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DF9A72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2D8D85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67F80A0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9CC8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18" w:type="dxa"/>
            <w:noWrap/>
            <w:vAlign w:val="center"/>
            <w:hideMark/>
          </w:tcPr>
          <w:p w14:paraId="18BE54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C324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5160D54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noWrap/>
            <w:vAlign w:val="center"/>
            <w:hideMark/>
          </w:tcPr>
          <w:p w14:paraId="0AE400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3B388B2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A5B8F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3DB4957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3D704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AE678E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noWrap/>
            <w:vAlign w:val="center"/>
            <w:hideMark/>
          </w:tcPr>
          <w:p w14:paraId="76B93B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0FE884C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403DD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52919B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702A1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AECEF2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EA01F9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1BF3FC2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3989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48646A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709" w:type="dxa"/>
            <w:noWrap/>
            <w:vAlign w:val="center"/>
            <w:hideMark/>
          </w:tcPr>
          <w:p w14:paraId="4F5A4F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6B6BAC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B2881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5946FF5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1D0D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79FB7F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center"/>
            <w:hideMark/>
          </w:tcPr>
          <w:p w14:paraId="556081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69" w:type="dxa"/>
            <w:noWrap/>
            <w:vAlign w:val="center"/>
            <w:hideMark/>
          </w:tcPr>
          <w:p w14:paraId="72449EA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noWrap/>
            <w:vAlign w:val="center"/>
            <w:hideMark/>
          </w:tcPr>
          <w:p w14:paraId="4D8743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719 513,156</w:t>
            </w:r>
          </w:p>
        </w:tc>
      </w:tr>
    </w:tbl>
    <w:p w14:paraId="13BFB289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3C30EF23" w14:textId="77777777" w:rsidR="00D2010E" w:rsidRPr="00EB7885" w:rsidRDefault="00D2010E" w:rsidP="00D108ED">
      <w:pPr>
        <w:tabs>
          <w:tab w:val="left" w:pos="504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3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8 к Положению изложить в следующей редакции:</w:t>
      </w:r>
    </w:p>
    <w:p w14:paraId="3C52E27D" w14:textId="77777777" w:rsidR="00D2010E" w:rsidRPr="00EB7885" w:rsidRDefault="00D2010E" w:rsidP="00F96FAF">
      <w:pPr>
        <w:spacing w:after="0" w:line="240" w:lineRule="auto"/>
        <w:ind w:left="3402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8</w:t>
      </w:r>
    </w:p>
    <w:p w14:paraId="52C7A7E8" w14:textId="77777777" w:rsidR="00D2010E" w:rsidRPr="00EB7885" w:rsidRDefault="00D2010E" w:rsidP="00F96FAF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50814898" w14:textId="77777777" w:rsidR="00D2010E" w:rsidRPr="00EB7885" w:rsidRDefault="00F96FAF" w:rsidP="00F96FAF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</w:t>
      </w:r>
      <w:r w:rsidR="00D2010E">
        <w:rPr>
          <w:rFonts w:ascii="Times New Roman" w:eastAsia="Times New Roman" w:hAnsi="Times New Roman" w:cs="Times New Roman"/>
          <w:sz w:val="24"/>
          <w:szCs w:val="24"/>
        </w:rPr>
        <w:t>йона на 2025 год и плановый период 2026 и 2027</w:t>
      </w:r>
      <w:r w:rsidR="00D2010E"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0ACADCD8" w14:textId="77777777" w:rsidR="00D2010E" w:rsidRPr="00EB7885" w:rsidRDefault="00D2010E" w:rsidP="00D2010E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14:paraId="2386F3FB" w14:textId="77777777" w:rsidR="00D2010E" w:rsidRPr="004B53BD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53B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Распределение бюджетных ассигнований по разделам и подразделам, целевым статьям и группам видов расходов классификации расходов районного бюджета </w:t>
      </w:r>
    </w:p>
    <w:p w14:paraId="0B4AAFCA" w14:textId="77777777" w:rsidR="00D2010E" w:rsidRPr="00EB7885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53BD">
        <w:rPr>
          <w:rFonts w:ascii="Times New Roman" w:hAnsi="Times New Roman" w:cs="Times New Roman"/>
          <w:b/>
          <w:bCs/>
          <w:sz w:val="24"/>
          <w:szCs w:val="24"/>
        </w:rPr>
        <w:t>на плановый период 2026 и 2027 годов</w:t>
      </w:r>
    </w:p>
    <w:p w14:paraId="4B46966C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461"/>
        <w:gridCol w:w="709"/>
        <w:gridCol w:w="4536"/>
        <w:gridCol w:w="1275"/>
        <w:gridCol w:w="1276"/>
      </w:tblGrid>
      <w:tr w:rsidR="00F83D41" w:rsidRPr="00F83D41" w14:paraId="5AC67759" w14:textId="77777777" w:rsidTr="006B0AA2">
        <w:trPr>
          <w:trHeight w:val="509"/>
        </w:trPr>
        <w:tc>
          <w:tcPr>
            <w:tcW w:w="666" w:type="dxa"/>
            <w:vMerge w:val="restart"/>
            <w:vAlign w:val="center"/>
            <w:hideMark/>
          </w:tcPr>
          <w:p w14:paraId="6E0596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Раз-дел, под-раз-дел</w:t>
            </w:r>
          </w:p>
        </w:tc>
        <w:tc>
          <w:tcPr>
            <w:tcW w:w="1461" w:type="dxa"/>
            <w:vMerge w:val="restart"/>
            <w:vAlign w:val="center"/>
            <w:hideMark/>
          </w:tcPr>
          <w:p w14:paraId="67661B31" w14:textId="77777777" w:rsidR="00F83D41" w:rsidRPr="00F83D41" w:rsidRDefault="00F83D41" w:rsidP="00D108ED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532E03A3" w14:textId="77777777" w:rsidR="00F83D41" w:rsidRPr="00F83D41" w:rsidRDefault="00F83D41" w:rsidP="00D108E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Груп-</w:t>
            </w:r>
            <w:r w:rsidR="00D10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 вида рас-ходов</w:t>
            </w:r>
          </w:p>
        </w:tc>
        <w:tc>
          <w:tcPr>
            <w:tcW w:w="4536" w:type="dxa"/>
            <w:vMerge w:val="restart"/>
            <w:vAlign w:val="center"/>
            <w:hideMark/>
          </w:tcPr>
          <w:p w14:paraId="274E60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04C8AD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год, тысяч рублей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1ABE6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год, тысяч рублей</w:t>
            </w:r>
          </w:p>
        </w:tc>
      </w:tr>
      <w:tr w:rsidR="00F83D41" w:rsidRPr="00F83D41" w14:paraId="5BCF4B7C" w14:textId="77777777" w:rsidTr="006B0AA2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0ADD7118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vMerge/>
            <w:vAlign w:val="center"/>
            <w:hideMark/>
          </w:tcPr>
          <w:p w14:paraId="6C485E70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F5BDBC9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14:paraId="720B737A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C59F7C5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83227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83D41" w:rsidRPr="00F83D41" w14:paraId="0E1F1200" w14:textId="77777777" w:rsidTr="006B0AA2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3A8FBCB9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vMerge/>
            <w:vAlign w:val="center"/>
            <w:hideMark/>
          </w:tcPr>
          <w:p w14:paraId="3747D588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9D79174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14:paraId="3DF4012F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4DE2D15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A7463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83D41" w:rsidRPr="00F83D41" w14:paraId="03A567C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9023C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61" w:type="dxa"/>
            <w:noWrap/>
            <w:vAlign w:val="center"/>
            <w:hideMark/>
          </w:tcPr>
          <w:p w14:paraId="45E364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F862A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191EED2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527D02F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88 830,643</w:t>
            </w:r>
          </w:p>
        </w:tc>
        <w:tc>
          <w:tcPr>
            <w:tcW w:w="1276" w:type="dxa"/>
            <w:noWrap/>
            <w:vAlign w:val="center"/>
            <w:hideMark/>
          </w:tcPr>
          <w:p w14:paraId="20E81CC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92 302,597</w:t>
            </w:r>
          </w:p>
        </w:tc>
      </w:tr>
      <w:tr w:rsidR="00F83D41" w:rsidRPr="00F83D41" w14:paraId="29CBFA8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8ACA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61" w:type="dxa"/>
            <w:noWrap/>
            <w:vAlign w:val="center"/>
            <w:hideMark/>
          </w:tcPr>
          <w:p w14:paraId="167849F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BA99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490EE9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571CDB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092D4C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83D41" w:rsidRPr="00F83D41" w14:paraId="102C078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156B2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61" w:type="dxa"/>
            <w:noWrap/>
            <w:vAlign w:val="center"/>
            <w:hideMark/>
          </w:tcPr>
          <w:p w14:paraId="45F9B8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83911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05D6F1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7B7AA0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2A5B6B3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83D41" w:rsidRPr="00F83D41" w14:paraId="1737BE3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2885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61" w:type="dxa"/>
            <w:noWrap/>
            <w:vAlign w:val="center"/>
            <w:hideMark/>
          </w:tcPr>
          <w:p w14:paraId="21843A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709" w:type="dxa"/>
            <w:noWrap/>
            <w:vAlign w:val="center"/>
            <w:hideMark/>
          </w:tcPr>
          <w:p w14:paraId="68D776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CD93D9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51BEA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3AF655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83D41" w:rsidRPr="00F83D41" w14:paraId="10702CF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8A18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5CD062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1695F5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27BE65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noWrap/>
            <w:vAlign w:val="center"/>
            <w:hideMark/>
          </w:tcPr>
          <w:p w14:paraId="6640B85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5BEC39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83D41" w:rsidRPr="00F83D41" w14:paraId="3C5D627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795A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5CA2A2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381F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21514C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DCAE7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7C17E9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83D41" w:rsidRPr="00F83D41" w14:paraId="01998E9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9784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00BFA2C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52D4CF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925D98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C178C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  <w:tc>
          <w:tcPr>
            <w:tcW w:w="1276" w:type="dxa"/>
            <w:noWrap/>
            <w:vAlign w:val="center"/>
            <w:hideMark/>
          </w:tcPr>
          <w:p w14:paraId="3E669CC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</w:tr>
      <w:tr w:rsidR="00F83D41" w:rsidRPr="00F83D41" w14:paraId="76FC884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00A40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62A090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709" w:type="dxa"/>
            <w:noWrap/>
            <w:vAlign w:val="center"/>
            <w:hideMark/>
          </w:tcPr>
          <w:p w14:paraId="44C4533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AB939C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EEB38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  <w:tc>
          <w:tcPr>
            <w:tcW w:w="1276" w:type="dxa"/>
            <w:noWrap/>
            <w:vAlign w:val="center"/>
            <w:hideMark/>
          </w:tcPr>
          <w:p w14:paraId="50E833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</w:tr>
      <w:tr w:rsidR="00F83D41" w:rsidRPr="00F83D41" w14:paraId="186AF93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0478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3382A6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63EE0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539634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noWrap/>
            <w:vAlign w:val="center"/>
            <w:hideMark/>
          </w:tcPr>
          <w:p w14:paraId="25A378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39 196,500</w:t>
            </w:r>
          </w:p>
        </w:tc>
        <w:tc>
          <w:tcPr>
            <w:tcW w:w="1276" w:type="dxa"/>
            <w:noWrap/>
            <w:vAlign w:val="center"/>
            <w:hideMark/>
          </w:tcPr>
          <w:p w14:paraId="0B495C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83D41" w:rsidRPr="00F83D41" w14:paraId="2A9B0F8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AE7A1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0325C28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AA47D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37AE34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C6D5E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39 050,700</w:t>
            </w:r>
          </w:p>
        </w:tc>
        <w:tc>
          <w:tcPr>
            <w:tcW w:w="1276" w:type="dxa"/>
            <w:noWrap/>
            <w:vAlign w:val="center"/>
            <w:hideMark/>
          </w:tcPr>
          <w:p w14:paraId="1AC5A0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83D41" w:rsidRPr="00F83D41" w14:paraId="3754E9A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AECB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61CDBF6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2D33DD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9CF161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88E8C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36 065,300</w:t>
            </w:r>
          </w:p>
        </w:tc>
        <w:tc>
          <w:tcPr>
            <w:tcW w:w="1276" w:type="dxa"/>
            <w:noWrap/>
            <w:vAlign w:val="center"/>
            <w:hideMark/>
          </w:tcPr>
          <w:p w14:paraId="6F9EBA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36 134,900</w:t>
            </w:r>
          </w:p>
        </w:tc>
      </w:tr>
      <w:tr w:rsidR="00F83D41" w:rsidRPr="00F83D41" w14:paraId="751120D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F939C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6CD5B0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5CEF76A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9A72F6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DD209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1 512,100</w:t>
            </w:r>
          </w:p>
        </w:tc>
        <w:tc>
          <w:tcPr>
            <w:tcW w:w="1276" w:type="dxa"/>
            <w:noWrap/>
            <w:vAlign w:val="center"/>
            <w:hideMark/>
          </w:tcPr>
          <w:p w14:paraId="0DD30F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784,100</w:t>
            </w:r>
          </w:p>
        </w:tc>
      </w:tr>
      <w:tr w:rsidR="00F83D41" w:rsidRPr="00F83D41" w14:paraId="46C2055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264A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30F39C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709" w:type="dxa"/>
            <w:noWrap/>
            <w:vAlign w:val="center"/>
            <w:hideMark/>
          </w:tcPr>
          <w:p w14:paraId="0CB97B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2CF2AD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организационное обеспечение деятельности территориальных административных комиссий (Расходы на выплаты персоналу в целях обеспечения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0AB128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381,400</w:t>
            </w:r>
          </w:p>
        </w:tc>
        <w:tc>
          <w:tcPr>
            <w:tcW w:w="1276" w:type="dxa"/>
            <w:noWrap/>
            <w:vAlign w:val="center"/>
            <w:hideMark/>
          </w:tcPr>
          <w:p w14:paraId="5DF2CD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381,400</w:t>
            </w:r>
          </w:p>
        </w:tc>
      </w:tr>
      <w:tr w:rsidR="00F83D41" w:rsidRPr="00F83D41" w14:paraId="05F7B6C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536E5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47BBC4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709" w:type="dxa"/>
            <w:noWrap/>
            <w:vAlign w:val="center"/>
            <w:hideMark/>
          </w:tcPr>
          <w:p w14:paraId="09603AB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BB9940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9710C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  <w:tc>
          <w:tcPr>
            <w:tcW w:w="1276" w:type="dxa"/>
            <w:noWrap/>
            <w:vAlign w:val="center"/>
            <w:hideMark/>
          </w:tcPr>
          <w:p w14:paraId="70F51A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</w:tr>
      <w:tr w:rsidR="00F83D41" w:rsidRPr="00F83D41" w14:paraId="70D700C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B2CE8D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54EC1D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709" w:type="dxa"/>
            <w:noWrap/>
            <w:vAlign w:val="center"/>
            <w:hideMark/>
          </w:tcPr>
          <w:p w14:paraId="0129ED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07F660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27AC4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677,500</w:t>
            </w:r>
          </w:p>
        </w:tc>
        <w:tc>
          <w:tcPr>
            <w:tcW w:w="1276" w:type="dxa"/>
            <w:noWrap/>
            <w:vAlign w:val="center"/>
            <w:hideMark/>
          </w:tcPr>
          <w:p w14:paraId="6AC709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677,500</w:t>
            </w:r>
          </w:p>
        </w:tc>
      </w:tr>
      <w:tr w:rsidR="00F83D41" w:rsidRPr="00F83D41" w14:paraId="3ACB9C7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46CD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4E3B33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0267B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F61576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463FA8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0A8F69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F6E5C6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03F3BD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04E80F3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559D3FF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0CACF34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1FCC16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38938B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B85EAF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7DAA53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61" w:type="dxa"/>
            <w:noWrap/>
            <w:vAlign w:val="center"/>
            <w:hideMark/>
          </w:tcPr>
          <w:p w14:paraId="3A002C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3ADAE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913C5A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275" w:type="dxa"/>
            <w:noWrap/>
            <w:vAlign w:val="center"/>
            <w:hideMark/>
          </w:tcPr>
          <w:p w14:paraId="769222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F4C41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83D41" w:rsidRPr="00F83D41" w14:paraId="0ECA267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929DE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61" w:type="dxa"/>
            <w:noWrap/>
            <w:vAlign w:val="center"/>
            <w:hideMark/>
          </w:tcPr>
          <w:p w14:paraId="32C080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E1E23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553B2F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7705EFC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9CD29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83D41" w:rsidRPr="00F83D41" w14:paraId="4012C48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339B5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61" w:type="dxa"/>
            <w:noWrap/>
            <w:vAlign w:val="center"/>
            <w:hideMark/>
          </w:tcPr>
          <w:p w14:paraId="62DC5F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90.0.00.51200</w:t>
            </w:r>
          </w:p>
        </w:tc>
        <w:tc>
          <w:tcPr>
            <w:tcW w:w="709" w:type="dxa"/>
            <w:noWrap/>
            <w:vAlign w:val="center"/>
            <w:hideMark/>
          </w:tcPr>
          <w:p w14:paraId="3B378A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CC1B39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E139F3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1CFE8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83D41" w:rsidRPr="00F83D41" w14:paraId="3B5B75C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0B43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6A3B466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F08B7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C850F7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noWrap/>
            <w:vAlign w:val="center"/>
            <w:hideMark/>
          </w:tcPr>
          <w:p w14:paraId="67AFE2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619C119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83D41" w:rsidRPr="00F83D41" w14:paraId="156CFE4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C2BF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5038267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527EB0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770894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734EDD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338521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83D41" w:rsidRPr="00F83D41" w14:paraId="7284728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16475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560B5BD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CCFCAF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AA9F02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46E9E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  <w:tc>
          <w:tcPr>
            <w:tcW w:w="1276" w:type="dxa"/>
            <w:noWrap/>
            <w:vAlign w:val="center"/>
            <w:hideMark/>
          </w:tcPr>
          <w:p w14:paraId="22CECC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</w:tr>
      <w:tr w:rsidR="00F83D41" w:rsidRPr="00F83D41" w14:paraId="7B48AC1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E2A2F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1376FE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570B19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FE3D9C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326BDC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  <w:tc>
          <w:tcPr>
            <w:tcW w:w="1276" w:type="dxa"/>
            <w:noWrap/>
            <w:vAlign w:val="center"/>
            <w:hideMark/>
          </w:tcPr>
          <w:p w14:paraId="404A3E6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</w:tr>
      <w:tr w:rsidR="00F83D41" w:rsidRPr="00F83D41" w14:paraId="68463E0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FFC5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484103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709" w:type="dxa"/>
            <w:noWrap/>
            <w:vAlign w:val="center"/>
            <w:hideMark/>
          </w:tcPr>
          <w:p w14:paraId="011EC8A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504EB6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8C80A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  <w:tc>
          <w:tcPr>
            <w:tcW w:w="1276" w:type="dxa"/>
            <w:noWrap/>
            <w:vAlign w:val="center"/>
            <w:hideMark/>
          </w:tcPr>
          <w:p w14:paraId="2D3BC0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</w:tr>
      <w:tr w:rsidR="00F83D41" w:rsidRPr="00F83D41" w14:paraId="3150EB9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9C75B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61" w:type="dxa"/>
            <w:noWrap/>
            <w:vAlign w:val="center"/>
            <w:hideMark/>
          </w:tcPr>
          <w:p w14:paraId="201E7F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D1A64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88581C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noWrap/>
            <w:vAlign w:val="center"/>
            <w:hideMark/>
          </w:tcPr>
          <w:p w14:paraId="04CFCF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353CF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83D41" w:rsidRPr="00F83D41" w14:paraId="6BE26BB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6BD2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01.11</w:t>
            </w:r>
          </w:p>
        </w:tc>
        <w:tc>
          <w:tcPr>
            <w:tcW w:w="1461" w:type="dxa"/>
            <w:noWrap/>
            <w:vAlign w:val="center"/>
            <w:hideMark/>
          </w:tcPr>
          <w:p w14:paraId="2B7B65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7F9FC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C554DA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F9166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8226DF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83D41" w:rsidRPr="00F83D41" w14:paraId="632CA79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4BE9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61" w:type="dxa"/>
            <w:noWrap/>
            <w:vAlign w:val="center"/>
            <w:hideMark/>
          </w:tcPr>
          <w:p w14:paraId="434BD9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709" w:type="dxa"/>
            <w:noWrap/>
            <w:vAlign w:val="center"/>
            <w:hideMark/>
          </w:tcPr>
          <w:p w14:paraId="4FF373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49A85D0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B05B8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581E4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83D41" w:rsidRPr="00F83D41" w14:paraId="57A0CD0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32621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28CEB7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D5CEA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0999B8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6FEF8A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37 269,543</w:t>
            </w:r>
          </w:p>
        </w:tc>
        <w:tc>
          <w:tcPr>
            <w:tcW w:w="1276" w:type="dxa"/>
            <w:noWrap/>
            <w:vAlign w:val="center"/>
            <w:hideMark/>
          </w:tcPr>
          <w:p w14:paraId="53935E9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41 634,997</w:t>
            </w:r>
          </w:p>
        </w:tc>
      </w:tr>
      <w:tr w:rsidR="00F83D41" w:rsidRPr="00F83D41" w14:paraId="793A965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EE751C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1B3901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50AE7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E51287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A8A2A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1 465,033</w:t>
            </w:r>
          </w:p>
        </w:tc>
        <w:tc>
          <w:tcPr>
            <w:tcW w:w="1276" w:type="dxa"/>
            <w:noWrap/>
            <w:vAlign w:val="center"/>
            <w:hideMark/>
          </w:tcPr>
          <w:p w14:paraId="318C94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1 505,233</w:t>
            </w:r>
          </w:p>
        </w:tc>
      </w:tr>
      <w:tr w:rsidR="00F83D41" w:rsidRPr="00F83D41" w14:paraId="4955B89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7A7BC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59062C6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709" w:type="dxa"/>
            <w:noWrap/>
            <w:vAlign w:val="center"/>
            <w:hideMark/>
          </w:tcPr>
          <w:p w14:paraId="5CE240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ECCEF0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6FBC4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1 450,900</w:t>
            </w:r>
          </w:p>
        </w:tc>
        <w:tc>
          <w:tcPr>
            <w:tcW w:w="1276" w:type="dxa"/>
            <w:noWrap/>
            <w:vAlign w:val="center"/>
            <w:hideMark/>
          </w:tcPr>
          <w:p w14:paraId="43B9C8B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1 491,100</w:t>
            </w:r>
          </w:p>
        </w:tc>
      </w:tr>
      <w:tr w:rsidR="00F83D41" w:rsidRPr="00F83D41" w14:paraId="4F2D8A0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978E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6936A1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6FE451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523AA1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4406B2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  <w:tc>
          <w:tcPr>
            <w:tcW w:w="1276" w:type="dxa"/>
            <w:noWrap/>
            <w:vAlign w:val="center"/>
            <w:hideMark/>
          </w:tcPr>
          <w:p w14:paraId="165B7F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</w:tr>
      <w:tr w:rsidR="00F83D41" w:rsidRPr="00F83D41" w14:paraId="59ABE89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15D9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5E40609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66C61C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94EBB0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C69EC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  <w:tc>
          <w:tcPr>
            <w:tcW w:w="1276" w:type="dxa"/>
            <w:noWrap/>
            <w:vAlign w:val="center"/>
            <w:hideMark/>
          </w:tcPr>
          <w:p w14:paraId="46AF99C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</w:tr>
      <w:tr w:rsidR="00F83D41" w:rsidRPr="00F83D41" w14:paraId="3F8069F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0705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2F7D44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AE46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FD16F2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0A2598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35 804,510</w:t>
            </w:r>
          </w:p>
        </w:tc>
        <w:tc>
          <w:tcPr>
            <w:tcW w:w="1276" w:type="dxa"/>
            <w:noWrap/>
            <w:vAlign w:val="center"/>
            <w:hideMark/>
          </w:tcPr>
          <w:p w14:paraId="0F515D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40 129,764</w:t>
            </w:r>
          </w:p>
        </w:tc>
      </w:tr>
      <w:tr w:rsidR="00F83D41" w:rsidRPr="00F83D41" w14:paraId="58A7F12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6EB3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7DDF7B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019BB5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D9616A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1EFC5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68648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</w:tr>
      <w:tr w:rsidR="00F83D41" w:rsidRPr="00F83D41" w14:paraId="4015593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DDA5A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7CD66B7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48E5269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A066CF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38EE7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5 183,902</w:t>
            </w:r>
          </w:p>
        </w:tc>
        <w:tc>
          <w:tcPr>
            <w:tcW w:w="1276" w:type="dxa"/>
            <w:noWrap/>
            <w:vAlign w:val="center"/>
            <w:hideMark/>
          </w:tcPr>
          <w:p w14:paraId="1C5D3D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3 582,916</w:t>
            </w:r>
          </w:p>
        </w:tc>
      </w:tr>
      <w:tr w:rsidR="00F83D41" w:rsidRPr="00F83D41" w14:paraId="04FC58F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E0C749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0EE278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21360C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18600C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CD922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  <w:tc>
          <w:tcPr>
            <w:tcW w:w="1276" w:type="dxa"/>
            <w:noWrap/>
            <w:vAlign w:val="center"/>
            <w:hideMark/>
          </w:tcPr>
          <w:p w14:paraId="310E19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</w:tr>
      <w:tr w:rsidR="00F83D41" w:rsidRPr="00F83D41" w14:paraId="41C5EA4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EDE8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44F893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0F35D9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FD51A5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D60928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  <w:tc>
          <w:tcPr>
            <w:tcW w:w="1276" w:type="dxa"/>
            <w:noWrap/>
            <w:vAlign w:val="center"/>
            <w:hideMark/>
          </w:tcPr>
          <w:p w14:paraId="0CE17EB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</w:tr>
      <w:tr w:rsidR="00F83D41" w:rsidRPr="00F83D41" w14:paraId="7509B4C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B94C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3FA894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4155C8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2F1BE4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бюджетам муниципальных районов и городских округов Волгоградской области на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F1CE2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8,467</w:t>
            </w:r>
          </w:p>
        </w:tc>
        <w:tc>
          <w:tcPr>
            <w:tcW w:w="1276" w:type="dxa"/>
            <w:noWrap/>
            <w:vAlign w:val="center"/>
            <w:hideMark/>
          </w:tcPr>
          <w:p w14:paraId="721A46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F83D41" w:rsidRPr="00F83D41" w14:paraId="5D82BCD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069E8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4A1004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383997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4AA2F02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7E3C9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276" w:type="dxa"/>
            <w:noWrap/>
            <w:vAlign w:val="center"/>
            <w:hideMark/>
          </w:tcPr>
          <w:p w14:paraId="28A503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F83D41" w:rsidRPr="00F83D41" w14:paraId="4BCFE44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93E2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73567A7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99.0.00.88880</w:t>
            </w:r>
          </w:p>
        </w:tc>
        <w:tc>
          <w:tcPr>
            <w:tcW w:w="709" w:type="dxa"/>
            <w:noWrap/>
            <w:vAlign w:val="center"/>
            <w:hideMark/>
          </w:tcPr>
          <w:p w14:paraId="57A4A1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61C786D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E8C19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6 159,041</w:t>
            </w:r>
          </w:p>
        </w:tc>
        <w:tc>
          <w:tcPr>
            <w:tcW w:w="1276" w:type="dxa"/>
            <w:noWrap/>
            <w:vAlign w:val="center"/>
            <w:hideMark/>
          </w:tcPr>
          <w:p w14:paraId="1FC7B7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12 085,280</w:t>
            </w:r>
          </w:p>
        </w:tc>
      </w:tr>
      <w:tr w:rsidR="00F83D41" w:rsidRPr="00F83D41" w14:paraId="117B7AE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7579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61" w:type="dxa"/>
            <w:noWrap/>
            <w:vAlign w:val="center"/>
            <w:hideMark/>
          </w:tcPr>
          <w:p w14:paraId="12CE403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D81F4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4D8C5BF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1CB04B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325C141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</w:tr>
      <w:tr w:rsidR="00F83D41" w:rsidRPr="00F83D41" w14:paraId="7E9F95C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927449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027E35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CB22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20A38B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2D2F08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0074099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83D41" w:rsidRPr="00F83D41" w14:paraId="75565E5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B41E38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39C2E7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5470FF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23C2D0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99940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773989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83D41" w:rsidRPr="00F83D41" w14:paraId="7607E31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6E0F2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5247A25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212B70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A98B42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F4323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  <w:tc>
          <w:tcPr>
            <w:tcW w:w="1276" w:type="dxa"/>
            <w:noWrap/>
            <w:vAlign w:val="center"/>
            <w:hideMark/>
          </w:tcPr>
          <w:p w14:paraId="7DA31F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</w:tr>
      <w:tr w:rsidR="00F83D41" w:rsidRPr="00F83D41" w14:paraId="2227A9E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A0180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43C614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210DD53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ABA2B0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3106E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686913C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</w:tr>
      <w:tr w:rsidR="00F83D41" w:rsidRPr="00F83D41" w14:paraId="4A9ACB5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AD03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61" w:type="dxa"/>
            <w:noWrap/>
            <w:vAlign w:val="center"/>
            <w:hideMark/>
          </w:tcPr>
          <w:p w14:paraId="167086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5F564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620C2FC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08918BE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55 035,928</w:t>
            </w:r>
          </w:p>
        </w:tc>
        <w:tc>
          <w:tcPr>
            <w:tcW w:w="1276" w:type="dxa"/>
            <w:noWrap/>
            <w:vAlign w:val="center"/>
            <w:hideMark/>
          </w:tcPr>
          <w:p w14:paraId="52B025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47 510,118</w:t>
            </w:r>
          </w:p>
        </w:tc>
      </w:tr>
      <w:tr w:rsidR="00F83D41" w:rsidRPr="00F83D41" w14:paraId="27BDCCE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F783C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61" w:type="dxa"/>
            <w:noWrap/>
            <w:vAlign w:val="center"/>
            <w:hideMark/>
          </w:tcPr>
          <w:p w14:paraId="32B897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881B7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692E8E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7CFE51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43978B0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83D41" w:rsidRPr="00F83D41" w14:paraId="2862402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6BBF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61" w:type="dxa"/>
            <w:noWrap/>
            <w:vAlign w:val="center"/>
            <w:hideMark/>
          </w:tcPr>
          <w:p w14:paraId="3BA025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9D3BEB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B4929A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0CFF9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25A0E4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83D41" w:rsidRPr="00F83D41" w14:paraId="72ED7A9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44C3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61" w:type="dxa"/>
            <w:noWrap/>
            <w:vAlign w:val="center"/>
            <w:hideMark/>
          </w:tcPr>
          <w:p w14:paraId="5512DE8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709" w:type="dxa"/>
            <w:noWrap/>
            <w:vAlign w:val="center"/>
            <w:hideMark/>
          </w:tcPr>
          <w:p w14:paraId="4FF0648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44D1CF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D5D9A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7B07BD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83D41" w:rsidRPr="00F83D41" w14:paraId="6B0645C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B85A4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710425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30D3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732FD1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5" w:type="dxa"/>
            <w:noWrap/>
            <w:vAlign w:val="center"/>
            <w:hideMark/>
          </w:tcPr>
          <w:p w14:paraId="3A2400A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54 967,628</w:t>
            </w:r>
          </w:p>
        </w:tc>
        <w:tc>
          <w:tcPr>
            <w:tcW w:w="1276" w:type="dxa"/>
            <w:noWrap/>
            <w:vAlign w:val="center"/>
            <w:hideMark/>
          </w:tcPr>
          <w:p w14:paraId="123A8B7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47 441,818</w:t>
            </w:r>
          </w:p>
        </w:tc>
      </w:tr>
      <w:tr w:rsidR="00F83D41" w:rsidRPr="00F83D41" w14:paraId="0027F82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AAFB76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721D1C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1EB96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60317E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FB885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44E0D3B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83D41" w:rsidRPr="00F83D41" w14:paraId="2036BB5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6747E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4D3F60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01.0.00.SД050</w:t>
            </w:r>
          </w:p>
        </w:tc>
        <w:tc>
          <w:tcPr>
            <w:tcW w:w="709" w:type="dxa"/>
            <w:noWrap/>
            <w:vAlign w:val="center"/>
            <w:hideMark/>
          </w:tcPr>
          <w:p w14:paraId="13759E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2530CD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регионального или межмуниципального значения и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721184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7BAC68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83D41" w:rsidRPr="00F83D41" w14:paraId="411F677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BE8E5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1F686C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420585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7E8E41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6C83C0F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46 886,820</w:t>
            </w:r>
          </w:p>
        </w:tc>
        <w:tc>
          <w:tcPr>
            <w:tcW w:w="1276" w:type="dxa"/>
            <w:noWrap/>
            <w:vAlign w:val="center"/>
            <w:hideMark/>
          </w:tcPr>
          <w:p w14:paraId="158F9A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39 361,010</w:t>
            </w:r>
          </w:p>
        </w:tc>
      </w:tr>
      <w:tr w:rsidR="00F83D41" w:rsidRPr="00F83D41" w14:paraId="4E11A8D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D23FB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58E31B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1B9E589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24B9787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трансферты бюджетам сельских поселений Урюпинского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7A4F3E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8 149,446</w:t>
            </w:r>
          </w:p>
        </w:tc>
        <w:tc>
          <w:tcPr>
            <w:tcW w:w="1276" w:type="dxa"/>
            <w:noWrap/>
            <w:vAlign w:val="center"/>
            <w:hideMark/>
          </w:tcPr>
          <w:p w14:paraId="4D18DE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11 532,727</w:t>
            </w:r>
          </w:p>
        </w:tc>
      </w:tr>
      <w:tr w:rsidR="00F83D41" w:rsidRPr="00F83D41" w14:paraId="2CD36B2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87172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5790CF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34.0.00.SД050</w:t>
            </w:r>
          </w:p>
        </w:tc>
        <w:tc>
          <w:tcPr>
            <w:tcW w:w="709" w:type="dxa"/>
            <w:noWrap/>
            <w:vAlign w:val="center"/>
            <w:hideMark/>
          </w:tcPr>
          <w:p w14:paraId="697047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38435D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211BA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12 121,212</w:t>
            </w:r>
          </w:p>
        </w:tc>
        <w:tc>
          <w:tcPr>
            <w:tcW w:w="1276" w:type="dxa"/>
            <w:noWrap/>
            <w:vAlign w:val="center"/>
            <w:hideMark/>
          </w:tcPr>
          <w:p w14:paraId="0D31068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5B3B25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C2FE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649B0F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709" w:type="dxa"/>
            <w:noWrap/>
            <w:vAlign w:val="center"/>
            <w:hideMark/>
          </w:tcPr>
          <w:p w14:paraId="2B9F22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12F1C7D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608D689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26 616,162</w:t>
            </w:r>
          </w:p>
        </w:tc>
        <w:tc>
          <w:tcPr>
            <w:tcW w:w="1276" w:type="dxa"/>
            <w:noWrap/>
            <w:vAlign w:val="center"/>
            <w:hideMark/>
          </w:tcPr>
          <w:p w14:paraId="2BF233A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27 828,283</w:t>
            </w:r>
          </w:p>
        </w:tc>
      </w:tr>
      <w:tr w:rsidR="00F83D41" w:rsidRPr="00F83D41" w14:paraId="169E790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9CD30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61" w:type="dxa"/>
            <w:noWrap/>
            <w:vAlign w:val="center"/>
            <w:hideMark/>
          </w:tcPr>
          <w:p w14:paraId="2FCEA05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4E946D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244FE39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27DB4C9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35 392,068</w:t>
            </w:r>
          </w:p>
        </w:tc>
        <w:tc>
          <w:tcPr>
            <w:tcW w:w="1276" w:type="dxa"/>
            <w:noWrap/>
            <w:vAlign w:val="center"/>
            <w:hideMark/>
          </w:tcPr>
          <w:p w14:paraId="2315CE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35 336,512</w:t>
            </w:r>
          </w:p>
        </w:tc>
      </w:tr>
      <w:tr w:rsidR="00F83D41" w:rsidRPr="00F83D41" w14:paraId="5625E54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8950A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61" w:type="dxa"/>
            <w:noWrap/>
            <w:vAlign w:val="center"/>
            <w:hideMark/>
          </w:tcPr>
          <w:p w14:paraId="68AEB9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213744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F61BDF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33C24A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3FB9CE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83D41" w:rsidRPr="00F83D41" w14:paraId="49188E5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6D91F4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61" w:type="dxa"/>
            <w:noWrap/>
            <w:vAlign w:val="center"/>
            <w:hideMark/>
          </w:tcPr>
          <w:p w14:paraId="529265E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55CFB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B1EE0D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AA5AE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6113A1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83D41" w:rsidRPr="00F83D41" w14:paraId="39172D1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E1920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61" w:type="dxa"/>
            <w:noWrap/>
            <w:vAlign w:val="center"/>
            <w:hideMark/>
          </w:tcPr>
          <w:p w14:paraId="3503B5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6A557F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CF81A5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5178F2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73DB24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83D41" w:rsidRPr="00F83D41" w14:paraId="1C1EA93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9289C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361609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667DC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9913A3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33733C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5 391,434</w:t>
            </w:r>
          </w:p>
        </w:tc>
        <w:tc>
          <w:tcPr>
            <w:tcW w:w="1276" w:type="dxa"/>
            <w:noWrap/>
            <w:vAlign w:val="center"/>
            <w:hideMark/>
          </w:tcPr>
          <w:p w14:paraId="66EC8E5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5 835,878</w:t>
            </w:r>
          </w:p>
        </w:tc>
      </w:tr>
      <w:tr w:rsidR="00F83D41" w:rsidRPr="00F83D41" w14:paraId="6611B80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4E0F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50C0F2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515C0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E93E4A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"Чистая вода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0AB8A2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683576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83D41" w:rsidRPr="00F83D41" w14:paraId="08AE58D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CD65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72BC60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09.0.00.S1970</w:t>
            </w:r>
          </w:p>
        </w:tc>
        <w:tc>
          <w:tcPr>
            <w:tcW w:w="709" w:type="dxa"/>
            <w:noWrap/>
            <w:vAlign w:val="center"/>
            <w:hideMark/>
          </w:tcPr>
          <w:p w14:paraId="3FD4CF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228F31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приобретению, монтажу и технологическому присоединению оборудования для доочистки воды, выполнению работ по обустройству зоны установки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80346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10C5A09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83D41" w:rsidRPr="00F83D41" w14:paraId="122D0C9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92C20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5029D6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01FEE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41ABAA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07829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7CCAFBD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83D41" w:rsidRPr="00F83D41" w14:paraId="2621C45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4936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44AF57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709" w:type="dxa"/>
            <w:noWrap/>
            <w:vAlign w:val="center"/>
            <w:hideMark/>
          </w:tcPr>
          <w:p w14:paraId="15BF815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ED19F6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ADD00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0B5A66A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83D41" w:rsidRPr="00F83D41" w14:paraId="11ECD62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7691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77C44E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11396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7913BE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09B36C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4346E5D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83D41" w:rsidRPr="00F83D41" w14:paraId="2098FB5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E1717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74CA92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A5138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8FB746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Урюпинского района Волгоградской области»</w:t>
            </w:r>
          </w:p>
        </w:tc>
        <w:tc>
          <w:tcPr>
            <w:tcW w:w="1275" w:type="dxa"/>
            <w:noWrap/>
            <w:vAlign w:val="center"/>
            <w:hideMark/>
          </w:tcPr>
          <w:p w14:paraId="21AE16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E918B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36B48F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EFC6B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34A779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33.0.00.L5765</w:t>
            </w:r>
          </w:p>
        </w:tc>
        <w:tc>
          <w:tcPr>
            <w:tcW w:w="709" w:type="dxa"/>
            <w:noWrap/>
            <w:vAlign w:val="center"/>
            <w:hideMark/>
          </w:tcPr>
          <w:p w14:paraId="17FD675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F716FA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комплексного развития сельских территорий (поддержка общественно значимых проектов по благоустройству сельских территорий)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DD65D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3D091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8C7990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DA5D8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654205C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0E4EDC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981B0A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F62983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64771E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83D41" w:rsidRPr="00F83D41" w14:paraId="04747B2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4795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514D08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99.0.00.S2270</w:t>
            </w:r>
          </w:p>
        </w:tc>
        <w:tc>
          <w:tcPr>
            <w:tcW w:w="709" w:type="dxa"/>
            <w:noWrap/>
            <w:vAlign w:val="center"/>
            <w:hideMark/>
          </w:tcPr>
          <w:p w14:paraId="13542E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1F8D50F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B671C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0DC9740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83D41" w:rsidRPr="00F83D41" w14:paraId="1BAAC07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A41A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61" w:type="dxa"/>
            <w:noWrap/>
            <w:vAlign w:val="center"/>
            <w:hideMark/>
          </w:tcPr>
          <w:p w14:paraId="499B2E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161FB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706AD3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262ED49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D9F84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83D41" w:rsidRPr="00F83D41" w14:paraId="3A87E62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A6AE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05.05</w:t>
            </w:r>
          </w:p>
        </w:tc>
        <w:tc>
          <w:tcPr>
            <w:tcW w:w="1461" w:type="dxa"/>
            <w:noWrap/>
            <w:vAlign w:val="center"/>
            <w:hideMark/>
          </w:tcPr>
          <w:p w14:paraId="158569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A2ECF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0D32E6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0A7DF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332AF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83D41" w:rsidRPr="00F83D41" w14:paraId="4324B1D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A95A1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61" w:type="dxa"/>
            <w:noWrap/>
            <w:vAlign w:val="center"/>
            <w:hideMark/>
          </w:tcPr>
          <w:p w14:paraId="2969B5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709" w:type="dxa"/>
            <w:noWrap/>
            <w:vAlign w:val="center"/>
            <w:hideMark/>
          </w:tcPr>
          <w:p w14:paraId="576EA9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4B77940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57767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0CA7C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83D41" w:rsidRPr="00F83D41" w14:paraId="0DA76DB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C7DF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61" w:type="dxa"/>
            <w:noWrap/>
            <w:vAlign w:val="center"/>
            <w:hideMark/>
          </w:tcPr>
          <w:p w14:paraId="1BCE3E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22F51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7C5CB18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0B13B9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515 603,522</w:t>
            </w:r>
          </w:p>
        </w:tc>
        <w:tc>
          <w:tcPr>
            <w:tcW w:w="1276" w:type="dxa"/>
            <w:noWrap/>
            <w:vAlign w:val="center"/>
            <w:hideMark/>
          </w:tcPr>
          <w:p w14:paraId="0EB696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593 554,367</w:t>
            </w:r>
          </w:p>
        </w:tc>
      </w:tr>
      <w:tr w:rsidR="00F83D41" w:rsidRPr="00F83D41" w14:paraId="01A536E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B286B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08AA66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C311F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3986E0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19C323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47 016,830</w:t>
            </w:r>
          </w:p>
        </w:tc>
        <w:tc>
          <w:tcPr>
            <w:tcW w:w="1276" w:type="dxa"/>
            <w:noWrap/>
            <w:vAlign w:val="center"/>
            <w:hideMark/>
          </w:tcPr>
          <w:p w14:paraId="6E2AF9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90 222,393</w:t>
            </w:r>
          </w:p>
        </w:tc>
      </w:tr>
      <w:tr w:rsidR="00F83D41" w:rsidRPr="00F83D41" w14:paraId="60B6A9E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37AE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051D382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CFF6E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E516BF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14A812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0EE0CA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746D63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A9FF3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454AA2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B570BA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356783F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F3ED4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0858F1F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DE3FDF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394B4C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0AE803F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1EE0EF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4C14F4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270B5B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79BEF5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83D41" w:rsidRPr="00F83D41" w14:paraId="33A8AB5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E919F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38F9EC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7CADEB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CCF8CB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15722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16D63B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83D41" w:rsidRPr="00F83D41" w14:paraId="0EF3709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C16C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F7283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2FC6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EF0128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2B02712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7BB7E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83D41" w:rsidRPr="00F83D41" w14:paraId="1531EAC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3445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6C5A18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10.0.Я1.53150</w:t>
            </w:r>
          </w:p>
        </w:tc>
        <w:tc>
          <w:tcPr>
            <w:tcW w:w="709" w:type="dxa"/>
            <w:noWrap/>
            <w:vAlign w:val="center"/>
            <w:hideMark/>
          </w:tcPr>
          <w:p w14:paraId="57618B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4447E6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2B1AA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4E5F69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83D41" w:rsidRPr="00F83D41" w14:paraId="7DA7AC7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07B7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3E0ACA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FF07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8E095F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AE5463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45 679,800</w:t>
            </w:r>
          </w:p>
        </w:tc>
        <w:tc>
          <w:tcPr>
            <w:tcW w:w="1276" w:type="dxa"/>
            <w:noWrap/>
            <w:vAlign w:val="center"/>
            <w:hideMark/>
          </w:tcPr>
          <w:p w14:paraId="08C4B6D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45 860,800</w:t>
            </w:r>
          </w:p>
        </w:tc>
      </w:tr>
      <w:tr w:rsidR="00F83D41" w:rsidRPr="00F83D41" w14:paraId="4B37707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9091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930522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2DCCEC5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993088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8BB6E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  <w:tc>
          <w:tcPr>
            <w:tcW w:w="1276" w:type="dxa"/>
            <w:noWrap/>
            <w:vAlign w:val="center"/>
            <w:hideMark/>
          </w:tcPr>
          <w:p w14:paraId="198CD79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</w:tr>
      <w:tr w:rsidR="00F83D41" w:rsidRPr="00F83D41" w14:paraId="6D7C9A6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8E1FF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0117EBF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0DC483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6EE04A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43469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5 311,000</w:t>
            </w:r>
          </w:p>
        </w:tc>
        <w:tc>
          <w:tcPr>
            <w:tcW w:w="1276" w:type="dxa"/>
            <w:noWrap/>
            <w:vAlign w:val="center"/>
            <w:hideMark/>
          </w:tcPr>
          <w:p w14:paraId="59CB76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5 251,600</w:t>
            </w:r>
          </w:p>
        </w:tc>
      </w:tr>
      <w:tr w:rsidR="00F83D41" w:rsidRPr="00F83D41" w14:paraId="4FA5A38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3B43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CA96F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709" w:type="dxa"/>
            <w:noWrap/>
            <w:vAlign w:val="center"/>
            <w:hideMark/>
          </w:tcPr>
          <w:p w14:paraId="6B2F24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A929A5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537C90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7 485,100</w:t>
            </w:r>
          </w:p>
        </w:tc>
        <w:tc>
          <w:tcPr>
            <w:tcW w:w="1276" w:type="dxa"/>
            <w:noWrap/>
            <w:vAlign w:val="center"/>
            <w:hideMark/>
          </w:tcPr>
          <w:p w14:paraId="38271D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7 550,700</w:t>
            </w:r>
          </w:p>
        </w:tc>
      </w:tr>
      <w:tr w:rsidR="00F83D41" w:rsidRPr="00F83D41" w14:paraId="33FCA66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7F75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4BEC7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709" w:type="dxa"/>
            <w:noWrap/>
            <w:vAlign w:val="center"/>
            <w:hideMark/>
          </w:tcPr>
          <w:p w14:paraId="35F8E5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878E6B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138BC8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2 495,100</w:t>
            </w:r>
          </w:p>
        </w:tc>
        <w:tc>
          <w:tcPr>
            <w:tcW w:w="1276" w:type="dxa"/>
            <w:noWrap/>
            <w:vAlign w:val="center"/>
            <w:hideMark/>
          </w:tcPr>
          <w:p w14:paraId="38A52E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2 517,000</w:t>
            </w:r>
          </w:p>
        </w:tc>
      </w:tr>
      <w:tr w:rsidR="00F83D41" w:rsidRPr="00F83D41" w14:paraId="71CA006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E8955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75A4C8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4D9FAC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19B42B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C5BEA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1 080,300</w:t>
            </w:r>
          </w:p>
        </w:tc>
        <w:tc>
          <w:tcPr>
            <w:tcW w:w="1276" w:type="dxa"/>
            <w:noWrap/>
            <w:vAlign w:val="center"/>
            <w:hideMark/>
          </w:tcPr>
          <w:p w14:paraId="2D3F55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1 089,700</w:t>
            </w:r>
          </w:p>
        </w:tc>
      </w:tr>
      <w:tr w:rsidR="00F83D41" w:rsidRPr="00F83D41" w14:paraId="15BD88F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D7ED5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35E0A7E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069630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4AD1265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4B92D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11 992,100</w:t>
            </w:r>
          </w:p>
        </w:tc>
        <w:tc>
          <w:tcPr>
            <w:tcW w:w="1276" w:type="dxa"/>
            <w:noWrap/>
            <w:vAlign w:val="center"/>
            <w:hideMark/>
          </w:tcPr>
          <w:p w14:paraId="5F031E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12 097,400</w:t>
            </w:r>
          </w:p>
        </w:tc>
      </w:tr>
      <w:tr w:rsidR="00F83D41" w:rsidRPr="00F83D41" w14:paraId="6BBA91C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3CB1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6A6E299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1F3F2F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6017B3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1E174E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349,900</w:t>
            </w:r>
          </w:p>
        </w:tc>
        <w:tc>
          <w:tcPr>
            <w:tcW w:w="1276" w:type="dxa"/>
            <w:noWrap/>
            <w:vAlign w:val="center"/>
            <w:hideMark/>
          </w:tcPr>
          <w:p w14:paraId="114DAB8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353,000</w:t>
            </w:r>
          </w:p>
        </w:tc>
      </w:tr>
      <w:tr w:rsidR="00F83D41" w:rsidRPr="00F83D41" w14:paraId="7BFC87B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76F4B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41976C6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69263D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B00035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A8C291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4 007,500</w:t>
            </w:r>
          </w:p>
        </w:tc>
        <w:tc>
          <w:tcPr>
            <w:tcW w:w="1276" w:type="dxa"/>
            <w:noWrap/>
            <w:vAlign w:val="center"/>
            <w:hideMark/>
          </w:tcPr>
          <w:p w14:paraId="7E1162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4 042,600</w:t>
            </w:r>
          </w:p>
        </w:tc>
      </w:tr>
      <w:tr w:rsidR="00F83D41" w:rsidRPr="00F83D41" w14:paraId="363238A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F0433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194E671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FD507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5A819A9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915AC0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  <w:tc>
          <w:tcPr>
            <w:tcW w:w="1276" w:type="dxa"/>
            <w:noWrap/>
            <w:vAlign w:val="center"/>
            <w:hideMark/>
          </w:tcPr>
          <w:p w14:paraId="0F75D3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F83D41" w:rsidRPr="00F83D41" w14:paraId="7E1549C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B3AB4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ABE38A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E9131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31357E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5820EC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436 559,817</w:t>
            </w:r>
          </w:p>
        </w:tc>
        <w:tc>
          <w:tcPr>
            <w:tcW w:w="1276" w:type="dxa"/>
            <w:noWrap/>
            <w:vAlign w:val="center"/>
            <w:hideMark/>
          </w:tcPr>
          <w:p w14:paraId="021516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471 062,638</w:t>
            </w:r>
          </w:p>
        </w:tc>
      </w:tr>
      <w:tr w:rsidR="00F83D41" w:rsidRPr="00F83D41" w14:paraId="46DEA1C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1BCA6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D3A044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5C2F8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3BC7A0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10A1AF5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22 119,134</w:t>
            </w:r>
          </w:p>
        </w:tc>
        <w:tc>
          <w:tcPr>
            <w:tcW w:w="1276" w:type="dxa"/>
            <w:noWrap/>
            <w:vAlign w:val="center"/>
            <w:hideMark/>
          </w:tcPr>
          <w:p w14:paraId="25D065D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75282B0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F1E2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B910ED1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6F21BD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1234F5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2A697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594,283</w:t>
            </w:r>
          </w:p>
        </w:tc>
        <w:tc>
          <w:tcPr>
            <w:tcW w:w="1276" w:type="dxa"/>
            <w:noWrap/>
            <w:vAlign w:val="center"/>
            <w:hideMark/>
          </w:tcPr>
          <w:p w14:paraId="2BFF1D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B9A662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0688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2BAE63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271F43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5694AF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36EA8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  <w:tc>
          <w:tcPr>
            <w:tcW w:w="1276" w:type="dxa"/>
            <w:noWrap/>
            <w:vAlign w:val="center"/>
            <w:hideMark/>
          </w:tcPr>
          <w:p w14:paraId="274F63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E4F531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4D50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A1C5E9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2D651EE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B5FFE6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CAF97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2 476,130</w:t>
            </w:r>
          </w:p>
        </w:tc>
        <w:tc>
          <w:tcPr>
            <w:tcW w:w="1276" w:type="dxa"/>
            <w:noWrap/>
            <w:vAlign w:val="center"/>
            <w:hideMark/>
          </w:tcPr>
          <w:p w14:paraId="076239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3F9529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349F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1CC910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6FE41B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CF9F77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C96F9F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6 940,282</w:t>
            </w:r>
          </w:p>
        </w:tc>
        <w:tc>
          <w:tcPr>
            <w:tcW w:w="1276" w:type="dxa"/>
            <w:noWrap/>
            <w:vAlign w:val="center"/>
            <w:hideMark/>
          </w:tcPr>
          <w:p w14:paraId="0700C7B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CDAE84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EE1AE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42F4956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3C1363A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EE21CE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37CE9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  <w:tc>
          <w:tcPr>
            <w:tcW w:w="1276" w:type="dxa"/>
            <w:noWrap/>
            <w:vAlign w:val="center"/>
            <w:hideMark/>
          </w:tcPr>
          <w:p w14:paraId="7A26C83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A27DC2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0CC1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455BEB0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725587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62DA6F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06A87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  <w:tc>
          <w:tcPr>
            <w:tcW w:w="1276" w:type="dxa"/>
            <w:noWrap/>
            <w:vAlign w:val="center"/>
            <w:hideMark/>
          </w:tcPr>
          <w:p w14:paraId="01D66D3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EFF055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63668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0669D0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BA418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14E937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4E7B35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  <w:tc>
          <w:tcPr>
            <w:tcW w:w="1276" w:type="dxa"/>
            <w:noWrap/>
            <w:vAlign w:val="center"/>
            <w:hideMark/>
          </w:tcPr>
          <w:p w14:paraId="67AF66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</w:tr>
      <w:tr w:rsidR="00F83D41" w:rsidRPr="00F83D41" w14:paraId="694B07B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87CE9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B05304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11AC3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ACFC02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F0C12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  <w:tc>
          <w:tcPr>
            <w:tcW w:w="1276" w:type="dxa"/>
            <w:noWrap/>
            <w:vAlign w:val="center"/>
            <w:hideMark/>
          </w:tcPr>
          <w:p w14:paraId="0D3FF2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</w:tr>
      <w:tr w:rsidR="00F83D41" w:rsidRPr="00F83D41" w14:paraId="58FEEDF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E74B8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EE718B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62ABFC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AFDA4D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FA904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  <w:tc>
          <w:tcPr>
            <w:tcW w:w="1276" w:type="dxa"/>
            <w:noWrap/>
            <w:vAlign w:val="center"/>
            <w:hideMark/>
          </w:tcPr>
          <w:p w14:paraId="420F1E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F83D41" w:rsidRPr="00F83D41" w14:paraId="3C415BA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6FD1D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752B45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ADCEF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8E4A98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"Модернизация зданий, сооружений и благоустройство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территорий образовательных организаций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074871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63 568,839</w:t>
            </w:r>
          </w:p>
        </w:tc>
        <w:tc>
          <w:tcPr>
            <w:tcW w:w="1276" w:type="dxa"/>
            <w:noWrap/>
            <w:vAlign w:val="center"/>
            <w:hideMark/>
          </w:tcPr>
          <w:p w14:paraId="0133D3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92 564,855</w:t>
            </w:r>
          </w:p>
        </w:tc>
      </w:tr>
      <w:tr w:rsidR="00F83D41" w:rsidRPr="00F83D41" w14:paraId="2E2EC2F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266C61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BCAB8F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10.0.Ю4.57501</w:t>
            </w:r>
          </w:p>
        </w:tc>
        <w:tc>
          <w:tcPr>
            <w:tcW w:w="709" w:type="dxa"/>
            <w:noWrap/>
            <w:vAlign w:val="center"/>
            <w:hideMark/>
          </w:tcPr>
          <w:p w14:paraId="1B2707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4345072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A2F85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52 436,523</w:t>
            </w:r>
          </w:p>
        </w:tc>
        <w:tc>
          <w:tcPr>
            <w:tcW w:w="1276" w:type="dxa"/>
            <w:noWrap/>
            <w:vAlign w:val="center"/>
            <w:hideMark/>
          </w:tcPr>
          <w:p w14:paraId="1C2763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72 789,296</w:t>
            </w:r>
          </w:p>
        </w:tc>
      </w:tr>
      <w:tr w:rsidR="00F83D41" w:rsidRPr="00F83D41" w14:paraId="1C86AF3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FB5C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0174B6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10.0.Ю4.57502</w:t>
            </w:r>
          </w:p>
        </w:tc>
        <w:tc>
          <w:tcPr>
            <w:tcW w:w="709" w:type="dxa"/>
            <w:noWrap/>
            <w:vAlign w:val="center"/>
            <w:hideMark/>
          </w:tcPr>
          <w:p w14:paraId="68B45FC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ACBE37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(оснащение отремонтированных зданий (обособленных помещений, помещений) муниципальных общеобразовательных организаций средствами обучения и воспитания)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AE2E5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9 887,780</w:t>
            </w:r>
          </w:p>
        </w:tc>
        <w:tc>
          <w:tcPr>
            <w:tcW w:w="1276" w:type="dxa"/>
            <w:noWrap/>
            <w:vAlign w:val="center"/>
            <w:hideMark/>
          </w:tcPr>
          <w:p w14:paraId="5D9447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19 775,559</w:t>
            </w:r>
          </w:p>
        </w:tc>
      </w:tr>
      <w:tr w:rsidR="00F83D41" w:rsidRPr="00F83D41" w14:paraId="0B4F581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5FBDA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9FAF37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10.0.Ю4.А7501</w:t>
            </w:r>
          </w:p>
        </w:tc>
        <w:tc>
          <w:tcPr>
            <w:tcW w:w="709" w:type="dxa"/>
            <w:noWrap/>
            <w:vAlign w:val="center"/>
            <w:hideMark/>
          </w:tcPr>
          <w:p w14:paraId="0B5BCD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BF56DC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(дополнительные объемы бюджетных ассигнований)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18050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1 244,536</w:t>
            </w:r>
          </w:p>
        </w:tc>
        <w:tc>
          <w:tcPr>
            <w:tcW w:w="1276" w:type="dxa"/>
            <w:noWrap/>
            <w:vAlign w:val="center"/>
            <w:hideMark/>
          </w:tcPr>
          <w:p w14:paraId="628E61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C4A430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DF3AE3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86F6CD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5AF4D7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13CCF5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34EBEE8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33 904,080</w:t>
            </w:r>
          </w:p>
        </w:tc>
        <w:tc>
          <w:tcPr>
            <w:tcW w:w="1276" w:type="dxa"/>
            <w:noWrap/>
            <w:vAlign w:val="center"/>
            <w:hideMark/>
          </w:tcPr>
          <w:p w14:paraId="5A2AF0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0CD856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7FB44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4D83C3F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530132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00396D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4BE48F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  <w:tc>
          <w:tcPr>
            <w:tcW w:w="1276" w:type="dxa"/>
            <w:noWrap/>
            <w:vAlign w:val="center"/>
            <w:hideMark/>
          </w:tcPr>
          <w:p w14:paraId="2302E3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572E7A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846B4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E157ED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39AF6F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A5AE49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C00FC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  <w:tc>
          <w:tcPr>
            <w:tcW w:w="1276" w:type="dxa"/>
            <w:noWrap/>
            <w:vAlign w:val="center"/>
            <w:hideMark/>
          </w:tcPr>
          <w:p w14:paraId="3CD369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7B21270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42CCA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558E7D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C44D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BD91CF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339E9E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316 566,905</w:t>
            </w:r>
          </w:p>
        </w:tc>
        <w:tc>
          <w:tcPr>
            <w:tcW w:w="1276" w:type="dxa"/>
            <w:noWrap/>
            <w:vAlign w:val="center"/>
            <w:hideMark/>
          </w:tcPr>
          <w:p w14:paraId="6FCF349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378 096,924</w:t>
            </w:r>
          </w:p>
        </w:tc>
      </w:tr>
      <w:tr w:rsidR="00F83D41" w:rsidRPr="00F83D41" w14:paraId="08CD410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1E2E4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861FBF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220B3E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46192B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E47788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8 790,300</w:t>
            </w:r>
          </w:p>
        </w:tc>
        <w:tc>
          <w:tcPr>
            <w:tcW w:w="1276" w:type="dxa"/>
            <w:noWrap/>
            <w:vAlign w:val="center"/>
            <w:hideMark/>
          </w:tcPr>
          <w:p w14:paraId="26E70C3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</w:tr>
      <w:tr w:rsidR="00F83D41" w:rsidRPr="00F83D41" w14:paraId="4E2AA00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454E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EEA794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543BAA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FF8A2D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08B3F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11 024,300</w:t>
            </w:r>
          </w:p>
        </w:tc>
        <w:tc>
          <w:tcPr>
            <w:tcW w:w="1276" w:type="dxa"/>
            <w:noWrap/>
            <w:vAlign w:val="center"/>
            <w:hideMark/>
          </w:tcPr>
          <w:p w14:paraId="0902DE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13 532,700</w:t>
            </w:r>
          </w:p>
        </w:tc>
      </w:tr>
      <w:tr w:rsidR="00F83D41" w:rsidRPr="00F83D41" w14:paraId="0F8C194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44973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0EA4C5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57806DC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500CEB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B068D9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36 503,605</w:t>
            </w:r>
          </w:p>
        </w:tc>
        <w:tc>
          <w:tcPr>
            <w:tcW w:w="1276" w:type="dxa"/>
            <w:noWrap/>
            <w:vAlign w:val="center"/>
            <w:hideMark/>
          </w:tcPr>
          <w:p w14:paraId="05725D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41 553,489</w:t>
            </w:r>
          </w:p>
        </w:tc>
      </w:tr>
      <w:tr w:rsidR="00F83D41" w:rsidRPr="00F83D41" w14:paraId="4A8DEE8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B2DA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447D661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19C332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0840BD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4C683E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63 815,100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1EC019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64 375,300</w:t>
            </w:r>
          </w:p>
        </w:tc>
      </w:tr>
      <w:tr w:rsidR="00F83D41" w:rsidRPr="00F83D41" w14:paraId="51C6F9E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046C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EC7860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076D567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089BF01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156BE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138 036,100</w:t>
            </w:r>
          </w:p>
        </w:tc>
        <w:tc>
          <w:tcPr>
            <w:tcW w:w="1276" w:type="dxa"/>
            <w:noWrap/>
            <w:vAlign w:val="center"/>
            <w:hideMark/>
          </w:tcPr>
          <w:p w14:paraId="57C8EA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139 247,300</w:t>
            </w:r>
          </w:p>
        </w:tc>
      </w:tr>
      <w:tr w:rsidR="00F83D41" w:rsidRPr="00F83D41" w14:paraId="652A95B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96E6B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C0C263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7923A4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77C513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743F7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19 154,300</w:t>
            </w:r>
          </w:p>
        </w:tc>
        <w:tc>
          <w:tcPr>
            <w:tcW w:w="1276" w:type="dxa"/>
            <w:noWrap/>
            <w:vAlign w:val="center"/>
            <w:hideMark/>
          </w:tcPr>
          <w:p w14:paraId="7580B1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19 322,400</w:t>
            </w:r>
          </w:p>
        </w:tc>
      </w:tr>
      <w:tr w:rsidR="00F83D41" w:rsidRPr="00F83D41" w14:paraId="3375CFB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BFA5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C4720D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3FC329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D1ECDF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1D01C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38 442,000</w:t>
            </w:r>
          </w:p>
        </w:tc>
        <w:tc>
          <w:tcPr>
            <w:tcW w:w="1276" w:type="dxa"/>
            <w:noWrap/>
            <w:vAlign w:val="center"/>
            <w:hideMark/>
          </w:tcPr>
          <w:p w14:paraId="07F0944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38 779,300</w:t>
            </w:r>
          </w:p>
        </w:tc>
      </w:tr>
      <w:tr w:rsidR="00F83D41" w:rsidRPr="00F83D41" w14:paraId="70E843E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9ADC05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9B7EFC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709" w:type="dxa"/>
            <w:noWrap/>
            <w:vAlign w:val="center"/>
            <w:hideMark/>
          </w:tcPr>
          <w:p w14:paraId="107614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CF2259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09836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A7335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F83D41" w:rsidRPr="00F83D41" w14:paraId="5711D46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81AB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EAFF63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5F860F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3518E13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6841E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  <w:tc>
          <w:tcPr>
            <w:tcW w:w="1276" w:type="dxa"/>
            <w:noWrap/>
            <w:vAlign w:val="center"/>
            <w:hideMark/>
          </w:tcPr>
          <w:p w14:paraId="658269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F83D41" w:rsidRPr="00F83D41" w14:paraId="431F86D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0F55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142A72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7513C2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21DB80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929FCB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AD11BA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2 374,044</w:t>
            </w:r>
          </w:p>
        </w:tc>
      </w:tr>
      <w:tr w:rsidR="00F83D41" w:rsidRPr="00F83D41" w14:paraId="0FADC63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852C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F00FD9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540D09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33D108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8AFE0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E514A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6 654,148</w:t>
            </w:r>
          </w:p>
        </w:tc>
      </w:tr>
      <w:tr w:rsidR="00F83D41" w:rsidRPr="00F83D41" w14:paraId="3B2135B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9A592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45A8B2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50991F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D4DCA4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C54EF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16E9A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</w:tr>
      <w:tr w:rsidR="00F83D41" w:rsidRPr="00F83D41" w14:paraId="1B41FEA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166F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BC5CF5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1EAFA0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2B8F03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BE3CD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D5F476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</w:tr>
      <w:tr w:rsidR="00F83D41" w:rsidRPr="00F83D41" w14:paraId="26D38CB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D2F8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19FA9C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554171A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AB1707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433DD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4CEA6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F83D41" w:rsidRPr="00F83D41" w14:paraId="457CD3E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CA68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C2A1B8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166E18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8A1666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02E2A6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C1E67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</w:tr>
      <w:tr w:rsidR="00F83D41" w:rsidRPr="00F83D41" w14:paraId="4DE96AC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DA5D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34467DA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F4EF7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3783F8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5" w:type="dxa"/>
            <w:noWrap/>
            <w:vAlign w:val="center"/>
            <w:hideMark/>
          </w:tcPr>
          <w:p w14:paraId="17294FA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24 421,433</w:t>
            </w:r>
          </w:p>
        </w:tc>
        <w:tc>
          <w:tcPr>
            <w:tcW w:w="1276" w:type="dxa"/>
            <w:noWrap/>
            <w:vAlign w:val="center"/>
            <w:hideMark/>
          </w:tcPr>
          <w:p w14:paraId="26E22D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F83D41" w:rsidRPr="00F83D41" w14:paraId="547866B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EB24B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6912ECC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613AC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BC4C29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1668CC9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6 176,250</w:t>
            </w:r>
          </w:p>
        </w:tc>
        <w:tc>
          <w:tcPr>
            <w:tcW w:w="1276" w:type="dxa"/>
            <w:noWrap/>
            <w:vAlign w:val="center"/>
            <w:hideMark/>
          </w:tcPr>
          <w:p w14:paraId="4D7D21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325E8D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09F1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5A8BEFB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709" w:type="dxa"/>
            <w:noWrap/>
            <w:vAlign w:val="center"/>
            <w:hideMark/>
          </w:tcPr>
          <w:p w14:paraId="4579578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B202B3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в части исполнения 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C26AD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1 286,917</w:t>
            </w:r>
          </w:p>
        </w:tc>
        <w:tc>
          <w:tcPr>
            <w:tcW w:w="1276" w:type="dxa"/>
            <w:noWrap/>
            <w:vAlign w:val="center"/>
            <w:hideMark/>
          </w:tcPr>
          <w:p w14:paraId="72EA57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84CD0C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62758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5C433AF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1A3B0D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687665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36D9A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EC28A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44E49A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F316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69B4DD0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5A909CD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78DE375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FFD6D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  <w:tc>
          <w:tcPr>
            <w:tcW w:w="1276" w:type="dxa"/>
            <w:noWrap/>
            <w:vAlign w:val="center"/>
            <w:hideMark/>
          </w:tcPr>
          <w:p w14:paraId="384E70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D4B9F9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6B54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429CF4C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1A672E0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035E14D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B535D5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  <w:tc>
          <w:tcPr>
            <w:tcW w:w="1276" w:type="dxa"/>
            <w:noWrap/>
            <w:vAlign w:val="center"/>
            <w:hideMark/>
          </w:tcPr>
          <w:p w14:paraId="582FD0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E586E1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3532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28CDF54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0047E6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1566BC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B7238F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  <w:tc>
          <w:tcPr>
            <w:tcW w:w="1276" w:type="dxa"/>
            <w:noWrap/>
            <w:vAlign w:val="center"/>
            <w:hideMark/>
          </w:tcPr>
          <w:p w14:paraId="78004B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DCF9C9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83C4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1720625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506903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7AB232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B7027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  <w:tc>
          <w:tcPr>
            <w:tcW w:w="1276" w:type="dxa"/>
            <w:noWrap/>
            <w:vAlign w:val="center"/>
            <w:hideMark/>
          </w:tcPr>
          <w:p w14:paraId="08B473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298BC6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B648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1BFDEC4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75F435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CA6C2F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49127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18 245,183</w:t>
            </w:r>
          </w:p>
        </w:tc>
        <w:tc>
          <w:tcPr>
            <w:tcW w:w="1276" w:type="dxa"/>
            <w:noWrap/>
            <w:vAlign w:val="center"/>
            <w:hideMark/>
          </w:tcPr>
          <w:p w14:paraId="0F9FDAC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F83D41" w:rsidRPr="00F83D41" w14:paraId="415B331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8810A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4971ECC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32953E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2793AB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FCDF3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17 739,183</w:t>
            </w:r>
          </w:p>
        </w:tc>
        <w:tc>
          <w:tcPr>
            <w:tcW w:w="1276" w:type="dxa"/>
            <w:noWrap/>
            <w:vAlign w:val="center"/>
            <w:hideMark/>
          </w:tcPr>
          <w:p w14:paraId="3AF0C24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19 026,100</w:t>
            </w:r>
          </w:p>
        </w:tc>
      </w:tr>
      <w:tr w:rsidR="00F83D41" w:rsidRPr="00F83D41" w14:paraId="2B1EE25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C373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7F21FCC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55EA97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3BF779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35B39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  <w:tc>
          <w:tcPr>
            <w:tcW w:w="1276" w:type="dxa"/>
            <w:noWrap/>
            <w:vAlign w:val="center"/>
            <w:hideMark/>
          </w:tcPr>
          <w:p w14:paraId="5DC6B5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</w:tr>
      <w:tr w:rsidR="00F83D41" w:rsidRPr="00F83D41" w14:paraId="71AE6EB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ADEF8E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36FF9E1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075FDE7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03E5A75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C5071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510698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F83D41" w:rsidRPr="00F83D41" w14:paraId="5F68FFF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BDB0F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2DF5DAA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4BD150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816453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обучению основам финансовой грамотности детей в муниципальных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969CF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B4D4B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F83D41" w:rsidRPr="00F83D41" w14:paraId="524C294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A30F6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2367E76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642585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E844D3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49283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3DD0D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F83D41" w:rsidRPr="00F83D41" w14:paraId="7E4A9D8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ED9A2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0E3BEA6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2B9D675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0912A6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C13753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183F4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F83D41" w:rsidRPr="00F83D41" w14:paraId="4115084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F89C34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3315F54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6C6F873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DA46FA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85C25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21A2B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</w:tr>
      <w:tr w:rsidR="00F83D41" w:rsidRPr="00F83D41" w14:paraId="1D4B41C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EEB87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0CB7463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6E0CF8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2950FA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B860FC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117E8D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F83D41" w:rsidRPr="00F83D41" w14:paraId="4E909BB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B27AE2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6C5040B1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DCEA75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BF64A6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129172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7 605,443</w:t>
            </w:r>
          </w:p>
        </w:tc>
        <w:tc>
          <w:tcPr>
            <w:tcW w:w="1276" w:type="dxa"/>
            <w:noWrap/>
            <w:vAlign w:val="center"/>
            <w:hideMark/>
          </w:tcPr>
          <w:p w14:paraId="70E2F9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F83D41" w:rsidRPr="00F83D41" w14:paraId="258A3C0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B294B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A003D8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644052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A85B49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366D79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4 585,352</w:t>
            </w:r>
          </w:p>
        </w:tc>
        <w:tc>
          <w:tcPr>
            <w:tcW w:w="1276" w:type="dxa"/>
            <w:noWrap/>
            <w:vAlign w:val="center"/>
            <w:hideMark/>
          </w:tcPr>
          <w:p w14:paraId="20E252A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5C310B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32D53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3CF2AE9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452189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2B4976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521D3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  <w:tc>
          <w:tcPr>
            <w:tcW w:w="1276" w:type="dxa"/>
            <w:noWrap/>
            <w:vAlign w:val="center"/>
            <w:hideMark/>
          </w:tcPr>
          <w:p w14:paraId="0DC1FA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9B1C7E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765EB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6C0AE96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79A8D2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C905C5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933B1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  <w:tc>
          <w:tcPr>
            <w:tcW w:w="1276" w:type="dxa"/>
            <w:noWrap/>
            <w:vAlign w:val="center"/>
            <w:hideMark/>
          </w:tcPr>
          <w:p w14:paraId="3F36F0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71D6967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44FE2D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37BECCE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2DC71E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AF814E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A4684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1 496,431</w:t>
            </w:r>
          </w:p>
        </w:tc>
        <w:tc>
          <w:tcPr>
            <w:tcW w:w="1276" w:type="dxa"/>
            <w:noWrap/>
            <w:vAlign w:val="center"/>
            <w:hideMark/>
          </w:tcPr>
          <w:p w14:paraId="6E5FF2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A3FF09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5681A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21B8053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2BABB40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526C6E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BA9CC5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1 995,241</w:t>
            </w:r>
          </w:p>
        </w:tc>
        <w:tc>
          <w:tcPr>
            <w:tcW w:w="1276" w:type="dxa"/>
            <w:noWrap/>
            <w:vAlign w:val="center"/>
            <w:hideMark/>
          </w:tcPr>
          <w:p w14:paraId="6C10C4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FA3185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FD8DE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573A71F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83426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3BA533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1E173A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3 020,091</w:t>
            </w:r>
          </w:p>
        </w:tc>
        <w:tc>
          <w:tcPr>
            <w:tcW w:w="1276" w:type="dxa"/>
            <w:noWrap/>
            <w:vAlign w:val="center"/>
            <w:hideMark/>
          </w:tcPr>
          <w:p w14:paraId="7C2557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627D51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E8B9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71257BD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460E10E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4AC11C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83252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  <w:tc>
          <w:tcPr>
            <w:tcW w:w="1276" w:type="dxa"/>
            <w:noWrap/>
            <w:vAlign w:val="center"/>
            <w:hideMark/>
          </w:tcPr>
          <w:p w14:paraId="3D9347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6BB211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27EC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3B2E14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00789AD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DD7DE6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D7AE7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  <w:tc>
          <w:tcPr>
            <w:tcW w:w="1276" w:type="dxa"/>
            <w:noWrap/>
            <w:vAlign w:val="center"/>
            <w:hideMark/>
          </w:tcPr>
          <w:p w14:paraId="7F07BB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2A069A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F0AB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32FD646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024C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946CFC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C9D7B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09C98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F83D41" w:rsidRPr="00F83D41" w14:paraId="3CB0ED0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0183E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582D3DA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5AA25A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16760A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5F3AB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01690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</w:tr>
      <w:tr w:rsidR="00F83D41" w:rsidRPr="00F83D41" w14:paraId="1C7F26B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A8166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1416C5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45E6C6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414A0A7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0805F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7E377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</w:tr>
      <w:tr w:rsidR="00F83D41" w:rsidRPr="00F83D41" w14:paraId="489B66A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4FBF8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6178C95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71D131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161F12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56C19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F29FB5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</w:tr>
      <w:tr w:rsidR="00F83D41" w:rsidRPr="00F83D41" w14:paraId="4319349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BEA9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97D5FF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29D7A3E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0B8BE7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выплат ежемесячного денежного вознаграждения советникам директоров по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A6F05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027D4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F83D41" w:rsidRPr="00F83D41" w14:paraId="7ACC9F2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90489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7E10A11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5F013D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D8F4CF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D88C9F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3B8FC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1 523,499</w:t>
            </w:r>
          </w:p>
        </w:tc>
      </w:tr>
      <w:tr w:rsidR="00F83D41" w:rsidRPr="00F83D41" w14:paraId="4F60ADF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703D5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90FFFE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45D907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207572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EA64F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D346DA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2 031,332</w:t>
            </w:r>
          </w:p>
        </w:tc>
      </w:tr>
      <w:tr w:rsidR="00F83D41" w:rsidRPr="00F83D41" w14:paraId="095C377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FF8D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61" w:type="dxa"/>
            <w:noWrap/>
            <w:vAlign w:val="center"/>
            <w:hideMark/>
          </w:tcPr>
          <w:p w14:paraId="48E2DDC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263FD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111161F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noWrap/>
            <w:vAlign w:val="center"/>
            <w:hideMark/>
          </w:tcPr>
          <w:p w14:paraId="62E8E8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1C1FC1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16 968,300</w:t>
            </w:r>
          </w:p>
        </w:tc>
      </w:tr>
      <w:tr w:rsidR="00F83D41" w:rsidRPr="00F83D41" w14:paraId="38F7B67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C97C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19C73A6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B18ED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659E85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5" w:type="dxa"/>
            <w:noWrap/>
            <w:vAlign w:val="center"/>
            <w:hideMark/>
          </w:tcPr>
          <w:p w14:paraId="5232EE6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06EFCF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F83D41" w:rsidRPr="00F83D41" w14:paraId="5F8C43E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220CF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0FC7FF0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68FE4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949287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6A367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25C3B1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F83D41" w:rsidRPr="00F83D41" w14:paraId="42E25B9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14F69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7644CF4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48CFC6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603FC6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1F70D8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  <w:tc>
          <w:tcPr>
            <w:tcW w:w="1276" w:type="dxa"/>
            <w:noWrap/>
            <w:vAlign w:val="center"/>
            <w:hideMark/>
          </w:tcPr>
          <w:p w14:paraId="3DCED58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</w:tr>
      <w:tr w:rsidR="00F83D41" w:rsidRPr="00F83D41" w14:paraId="6A026DF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E03E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35BDC5B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4C5621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F5D3B2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6B31F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1 119,600</w:t>
            </w:r>
          </w:p>
        </w:tc>
        <w:tc>
          <w:tcPr>
            <w:tcW w:w="1276" w:type="dxa"/>
            <w:noWrap/>
            <w:vAlign w:val="center"/>
            <w:hideMark/>
          </w:tcPr>
          <w:p w14:paraId="30C3FE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41,000</w:t>
            </w:r>
          </w:p>
        </w:tc>
      </w:tr>
      <w:tr w:rsidR="00F83D41" w:rsidRPr="00F83D41" w14:paraId="450543B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A413BF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33A6B5D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1D9AF9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D4F9DE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268F7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  <w:tc>
          <w:tcPr>
            <w:tcW w:w="1276" w:type="dxa"/>
            <w:noWrap/>
            <w:vAlign w:val="center"/>
            <w:hideMark/>
          </w:tcPr>
          <w:p w14:paraId="1FE591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</w:tr>
      <w:tr w:rsidR="00F83D41" w:rsidRPr="00F83D41" w14:paraId="7DE55AD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03BB8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083D905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3CD74E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AE27FC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E4D303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355,100</w:t>
            </w:r>
          </w:p>
        </w:tc>
        <w:tc>
          <w:tcPr>
            <w:tcW w:w="1276" w:type="dxa"/>
            <w:noWrap/>
            <w:vAlign w:val="center"/>
            <w:hideMark/>
          </w:tcPr>
          <w:p w14:paraId="024075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104,700</w:t>
            </w:r>
          </w:p>
        </w:tc>
      </w:tr>
      <w:tr w:rsidR="00F83D41" w:rsidRPr="00F83D41" w14:paraId="7A554FA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DBDE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27E27CC1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709" w:type="dxa"/>
            <w:noWrap/>
            <w:vAlign w:val="center"/>
            <w:hideMark/>
          </w:tcPr>
          <w:p w14:paraId="36D8BE6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40D111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45493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3 943,900</w:t>
            </w:r>
          </w:p>
        </w:tc>
        <w:tc>
          <w:tcPr>
            <w:tcW w:w="1276" w:type="dxa"/>
            <w:noWrap/>
            <w:vAlign w:val="center"/>
            <w:hideMark/>
          </w:tcPr>
          <w:p w14:paraId="6BBE307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3 884,600</w:t>
            </w:r>
          </w:p>
        </w:tc>
      </w:tr>
      <w:tr w:rsidR="00F83D41" w:rsidRPr="00F83D41" w14:paraId="0B948FC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DE2D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277B2A9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3B1DFF7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08DDF71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465DAB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27E1F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10,600</w:t>
            </w:r>
          </w:p>
        </w:tc>
      </w:tr>
      <w:tr w:rsidR="00F83D41" w:rsidRPr="00F83D41" w14:paraId="1776C88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5D3B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61" w:type="dxa"/>
            <w:noWrap/>
            <w:vAlign w:val="center"/>
            <w:hideMark/>
          </w:tcPr>
          <w:p w14:paraId="5CBDDF4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B2A70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262A6E3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44D3D35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29 975,151</w:t>
            </w:r>
          </w:p>
        </w:tc>
        <w:tc>
          <w:tcPr>
            <w:tcW w:w="1276" w:type="dxa"/>
            <w:noWrap/>
            <w:vAlign w:val="center"/>
            <w:hideMark/>
          </w:tcPr>
          <w:p w14:paraId="0D5F2E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29 856,151</w:t>
            </w:r>
          </w:p>
        </w:tc>
      </w:tr>
      <w:tr w:rsidR="00F83D41" w:rsidRPr="00F83D41" w14:paraId="0C24396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F8673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61" w:type="dxa"/>
            <w:noWrap/>
            <w:vAlign w:val="center"/>
            <w:hideMark/>
          </w:tcPr>
          <w:p w14:paraId="4E9BB5D1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69AE5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F6E98E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10ECAE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2FFD8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F83D41" w:rsidRPr="00F83D41" w14:paraId="7202474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4BAC8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10.01</w:t>
            </w:r>
          </w:p>
        </w:tc>
        <w:tc>
          <w:tcPr>
            <w:tcW w:w="1461" w:type="dxa"/>
            <w:noWrap/>
            <w:vAlign w:val="center"/>
            <w:hideMark/>
          </w:tcPr>
          <w:p w14:paraId="6C9D990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50443A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FA3909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0EDE8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1EE67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F83D41" w:rsidRPr="00F83D41" w14:paraId="0BAA7A3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74E7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61" w:type="dxa"/>
            <w:noWrap/>
            <w:vAlign w:val="center"/>
            <w:hideMark/>
          </w:tcPr>
          <w:p w14:paraId="0BDD287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709" w:type="dxa"/>
            <w:noWrap/>
            <w:vAlign w:val="center"/>
            <w:hideMark/>
          </w:tcPr>
          <w:p w14:paraId="3E6627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7013F97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49561C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784C5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F83D41" w:rsidRPr="00F83D41" w14:paraId="170142C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1FEE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320B4A0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624CF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D2EE39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0ADE44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0BF37CA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F83D41" w:rsidRPr="00F83D41" w14:paraId="4A63BB3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6C4D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23F2569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F0CE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B3D300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5696A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781EA31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F83D41" w:rsidRPr="00F83D41" w14:paraId="1EBCEFC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1306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47E0BF3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709" w:type="dxa"/>
            <w:noWrap/>
            <w:vAlign w:val="center"/>
            <w:hideMark/>
          </w:tcPr>
          <w:p w14:paraId="14149D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75E2E07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BCA4B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  <w:tc>
          <w:tcPr>
            <w:tcW w:w="1276" w:type="dxa"/>
            <w:noWrap/>
            <w:vAlign w:val="center"/>
            <w:hideMark/>
          </w:tcPr>
          <w:p w14:paraId="3ABDCF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F83D41" w:rsidRPr="00F83D41" w14:paraId="2C630D7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4684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194D3E0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43509E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6E2606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59928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  <w:tc>
          <w:tcPr>
            <w:tcW w:w="1276" w:type="dxa"/>
            <w:noWrap/>
            <w:vAlign w:val="center"/>
            <w:hideMark/>
          </w:tcPr>
          <w:p w14:paraId="4FA29C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F83D41" w:rsidRPr="00F83D41" w14:paraId="7CA0B9A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0796A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112B15A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3CEB70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2F4E8D1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38788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  <w:tc>
          <w:tcPr>
            <w:tcW w:w="1276" w:type="dxa"/>
            <w:noWrap/>
            <w:vAlign w:val="center"/>
            <w:hideMark/>
          </w:tcPr>
          <w:p w14:paraId="319D5A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F83D41" w:rsidRPr="00F83D41" w14:paraId="60C09AA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FF8F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33393B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359DCD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1DC05A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0D0EF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  <w:tc>
          <w:tcPr>
            <w:tcW w:w="1276" w:type="dxa"/>
            <w:noWrap/>
            <w:vAlign w:val="center"/>
            <w:hideMark/>
          </w:tcPr>
          <w:p w14:paraId="1A70498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F83D41" w:rsidRPr="00F83D41" w14:paraId="00BFDAD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7FABD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493B61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0620BA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309B736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56A737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  <w:tc>
          <w:tcPr>
            <w:tcW w:w="1276" w:type="dxa"/>
            <w:noWrap/>
            <w:vAlign w:val="center"/>
            <w:hideMark/>
          </w:tcPr>
          <w:p w14:paraId="6818213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F83D41" w:rsidRPr="00F83D41" w14:paraId="5500B3D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B3BD8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21E02C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3022C7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13C1C9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A227E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  <w:tc>
          <w:tcPr>
            <w:tcW w:w="1276" w:type="dxa"/>
            <w:noWrap/>
            <w:vAlign w:val="center"/>
            <w:hideMark/>
          </w:tcPr>
          <w:p w14:paraId="585878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</w:tr>
      <w:tr w:rsidR="00F83D41" w:rsidRPr="00F83D41" w14:paraId="218CF64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70084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09F513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19F46F7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5163EC4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016D7D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  <w:tc>
          <w:tcPr>
            <w:tcW w:w="1276" w:type="dxa"/>
            <w:noWrap/>
            <w:vAlign w:val="center"/>
            <w:hideMark/>
          </w:tcPr>
          <w:p w14:paraId="60791E5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</w:tr>
      <w:tr w:rsidR="00F83D41" w:rsidRPr="00F83D41" w14:paraId="0BAA816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D1A3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008D0DB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3E53A8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A7BD3F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B7F70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  <w:tc>
          <w:tcPr>
            <w:tcW w:w="1276" w:type="dxa"/>
            <w:noWrap/>
            <w:vAlign w:val="center"/>
            <w:hideMark/>
          </w:tcPr>
          <w:p w14:paraId="12FCEA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</w:tr>
      <w:tr w:rsidR="00F83D41" w:rsidRPr="00F83D41" w14:paraId="14FBD78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343A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19C706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033FDE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445787B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6CFDF6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7 713,230</w:t>
            </w:r>
          </w:p>
        </w:tc>
        <w:tc>
          <w:tcPr>
            <w:tcW w:w="1276" w:type="dxa"/>
            <w:noWrap/>
            <w:vAlign w:val="center"/>
            <w:hideMark/>
          </w:tcPr>
          <w:p w14:paraId="65DE1C9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7 713,230</w:t>
            </w:r>
          </w:p>
        </w:tc>
      </w:tr>
      <w:tr w:rsidR="00F83D41" w:rsidRPr="00F83D41" w14:paraId="30389BE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88F8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4D9F89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64D1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2BD889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7C2E66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13 634,451</w:t>
            </w:r>
          </w:p>
        </w:tc>
        <w:tc>
          <w:tcPr>
            <w:tcW w:w="1276" w:type="dxa"/>
            <w:noWrap/>
            <w:vAlign w:val="center"/>
            <w:hideMark/>
          </w:tcPr>
          <w:p w14:paraId="1B2D343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13 515,451</w:t>
            </w:r>
          </w:p>
        </w:tc>
      </w:tr>
      <w:tr w:rsidR="00F83D41" w:rsidRPr="00F83D41" w14:paraId="20F2061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6C21E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6018DAB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48B33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B368AD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678C6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72577A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976EC1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FDF56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35FD99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709" w:type="dxa"/>
            <w:noWrap/>
            <w:vAlign w:val="center"/>
            <w:hideMark/>
          </w:tcPr>
          <w:p w14:paraId="5CFDE2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12DDD85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63C15D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0C3432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4E8C92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4C7A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7B1411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BFD2CD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AACFAF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92469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34E51F2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F83D41" w:rsidRPr="00F83D41" w14:paraId="67B8157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7A8B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55356B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709" w:type="dxa"/>
            <w:noWrap/>
            <w:vAlign w:val="center"/>
            <w:hideMark/>
          </w:tcPr>
          <w:p w14:paraId="7D664E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8CC07E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65927E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455BA4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F83D41" w:rsidRPr="00F83D41" w14:paraId="6FA3EB1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1C72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0A65B89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B6764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88B496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28CC0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13 501,600</w:t>
            </w:r>
          </w:p>
        </w:tc>
        <w:tc>
          <w:tcPr>
            <w:tcW w:w="1276" w:type="dxa"/>
            <w:noWrap/>
            <w:vAlign w:val="center"/>
            <w:hideMark/>
          </w:tcPr>
          <w:p w14:paraId="0CC4A9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13 514,600</w:t>
            </w:r>
          </w:p>
        </w:tc>
      </w:tr>
      <w:tr w:rsidR="00F83D41" w:rsidRPr="00F83D41" w14:paraId="6549B18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E7F02A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6994F8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12FD57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C0CF3D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7F4026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1,900</w:t>
            </w:r>
          </w:p>
        </w:tc>
        <w:tc>
          <w:tcPr>
            <w:tcW w:w="1276" w:type="dxa"/>
            <w:noWrap/>
            <w:vAlign w:val="center"/>
            <w:hideMark/>
          </w:tcPr>
          <w:p w14:paraId="270E29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F83D41" w:rsidRPr="00F83D41" w14:paraId="2D1077F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72DB2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0F3846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7D0633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71EF354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00DB17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187,600</w:t>
            </w:r>
          </w:p>
        </w:tc>
        <w:tc>
          <w:tcPr>
            <w:tcW w:w="1276" w:type="dxa"/>
            <w:noWrap/>
            <w:vAlign w:val="center"/>
            <w:hideMark/>
          </w:tcPr>
          <w:p w14:paraId="701D3F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200,500</w:t>
            </w:r>
          </w:p>
        </w:tc>
      </w:tr>
      <w:tr w:rsidR="00F83D41" w:rsidRPr="00F83D41" w14:paraId="5ACC00F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BD7B59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4D5F5B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709" w:type="dxa"/>
            <w:noWrap/>
            <w:vAlign w:val="center"/>
            <w:hideMark/>
          </w:tcPr>
          <w:p w14:paraId="5E4B9C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15BF2F3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628245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  <w:tc>
          <w:tcPr>
            <w:tcW w:w="1276" w:type="dxa"/>
            <w:noWrap/>
            <w:vAlign w:val="center"/>
            <w:hideMark/>
          </w:tcPr>
          <w:p w14:paraId="3AA158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F83D41" w:rsidRPr="00F83D41" w14:paraId="69AE03A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4E94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649160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383B82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E017D3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A2C78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  <w:tc>
          <w:tcPr>
            <w:tcW w:w="1276" w:type="dxa"/>
            <w:noWrap/>
            <w:vAlign w:val="center"/>
            <w:hideMark/>
          </w:tcPr>
          <w:p w14:paraId="1713B2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F83D41" w:rsidRPr="00F83D41" w14:paraId="440B7ED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3D0140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709C7C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3E6E6EC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2D9D333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02C1C9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  <w:tc>
          <w:tcPr>
            <w:tcW w:w="1276" w:type="dxa"/>
            <w:noWrap/>
            <w:vAlign w:val="center"/>
            <w:hideMark/>
          </w:tcPr>
          <w:p w14:paraId="5F61BF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F83D41" w:rsidRPr="00F83D41" w14:paraId="602B9C2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0D2BD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7C5779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2E2A5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BE1E19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73978AA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17B043F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F83D41" w:rsidRPr="00F83D41" w14:paraId="2A3D9DD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12DD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62D247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81D16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EE2CB5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DA040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37D6105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F83D41" w:rsidRPr="00F83D41" w14:paraId="64BD89E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DE13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1A987A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709" w:type="dxa"/>
            <w:noWrap/>
            <w:vAlign w:val="center"/>
            <w:hideMark/>
          </w:tcPr>
          <w:p w14:paraId="66AE92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234627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EB388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  <w:tc>
          <w:tcPr>
            <w:tcW w:w="1276" w:type="dxa"/>
            <w:noWrap/>
            <w:vAlign w:val="center"/>
            <w:hideMark/>
          </w:tcPr>
          <w:p w14:paraId="088801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</w:tr>
      <w:tr w:rsidR="00F83D41" w:rsidRPr="00F83D41" w14:paraId="3AFEB12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6049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46EA9A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3132F8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B809D7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0254D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  <w:tc>
          <w:tcPr>
            <w:tcW w:w="1276" w:type="dxa"/>
            <w:noWrap/>
            <w:vAlign w:val="center"/>
            <w:hideMark/>
          </w:tcPr>
          <w:p w14:paraId="120A94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</w:tr>
      <w:tr w:rsidR="00F83D41" w:rsidRPr="00F83D41" w14:paraId="78094E9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7DE826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61" w:type="dxa"/>
            <w:noWrap/>
            <w:vAlign w:val="center"/>
            <w:hideMark/>
          </w:tcPr>
          <w:p w14:paraId="0E3D78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7435F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1EAAC57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noWrap/>
            <w:vAlign w:val="center"/>
            <w:hideMark/>
          </w:tcPr>
          <w:p w14:paraId="18653E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7F22E07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</w:tr>
      <w:tr w:rsidR="00F83D41" w:rsidRPr="00F83D41" w14:paraId="3D440C0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1863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14.03</w:t>
            </w:r>
          </w:p>
        </w:tc>
        <w:tc>
          <w:tcPr>
            <w:tcW w:w="1461" w:type="dxa"/>
            <w:noWrap/>
            <w:vAlign w:val="center"/>
            <w:hideMark/>
          </w:tcPr>
          <w:p w14:paraId="7AB1CAB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1BA71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8A8A1E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noWrap/>
            <w:vAlign w:val="center"/>
            <w:hideMark/>
          </w:tcPr>
          <w:p w14:paraId="385774B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0E2505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F83D41" w:rsidRPr="00F83D41" w14:paraId="6073FDD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8F28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61" w:type="dxa"/>
            <w:noWrap/>
            <w:vAlign w:val="center"/>
            <w:hideMark/>
          </w:tcPr>
          <w:p w14:paraId="6D1F6D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9B75D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A90870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5996D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7A06583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F83D41" w:rsidRPr="00F83D41" w14:paraId="4760E24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DF021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61" w:type="dxa"/>
            <w:noWrap/>
            <w:vAlign w:val="center"/>
            <w:hideMark/>
          </w:tcPr>
          <w:p w14:paraId="726021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709" w:type="dxa"/>
            <w:noWrap/>
            <w:vAlign w:val="center"/>
            <w:hideMark/>
          </w:tcPr>
          <w:p w14:paraId="6CEDEE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7EF27A8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75304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06D228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EE391A" w:rsidRPr="00F83D41" w14:paraId="7D906B63" w14:textId="77777777" w:rsidTr="006B0AA2">
        <w:trPr>
          <w:trHeight w:val="20"/>
        </w:trPr>
        <w:tc>
          <w:tcPr>
            <w:tcW w:w="7372" w:type="dxa"/>
            <w:gridSpan w:val="4"/>
            <w:noWrap/>
            <w:vAlign w:val="center"/>
            <w:hideMark/>
          </w:tcPr>
          <w:p w14:paraId="6AD64CA8" w14:textId="77777777" w:rsidR="00EE391A" w:rsidRPr="00F83D41" w:rsidRDefault="00EE391A" w:rsidP="00EE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СЕГО:</w:t>
            </w:r>
          </w:p>
        </w:tc>
        <w:tc>
          <w:tcPr>
            <w:tcW w:w="1275" w:type="dxa"/>
            <w:noWrap/>
            <w:vAlign w:val="center"/>
            <w:hideMark/>
          </w:tcPr>
          <w:p w14:paraId="3A47BB13" w14:textId="77777777" w:rsidR="00EE391A" w:rsidRPr="00F83D41" w:rsidRDefault="00EE391A" w:rsidP="003402DA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786 874,713</w:t>
            </w:r>
          </w:p>
        </w:tc>
        <w:tc>
          <w:tcPr>
            <w:tcW w:w="1276" w:type="dxa"/>
            <w:noWrap/>
            <w:vAlign w:val="center"/>
            <w:hideMark/>
          </w:tcPr>
          <w:p w14:paraId="6CE08D0F" w14:textId="77777777" w:rsidR="00EE391A" w:rsidRPr="00F83D41" w:rsidRDefault="00EE391A" w:rsidP="00EE391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859 219,444</w:t>
            </w:r>
          </w:p>
        </w:tc>
      </w:tr>
    </w:tbl>
    <w:p w14:paraId="2874A762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E461C2B" w14:textId="77777777" w:rsidR="00D2010E" w:rsidRPr="00EB7885" w:rsidRDefault="00D2010E" w:rsidP="00EE391A">
      <w:pPr>
        <w:tabs>
          <w:tab w:val="left" w:pos="504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4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14:paraId="02B34EA1" w14:textId="77777777" w:rsidR="00D2010E" w:rsidRPr="00EB7885" w:rsidRDefault="00D2010E" w:rsidP="00EE391A">
      <w:pPr>
        <w:spacing w:after="0" w:line="240" w:lineRule="auto"/>
        <w:ind w:left="3402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9</w:t>
      </w:r>
    </w:p>
    <w:p w14:paraId="33DC2206" w14:textId="77777777" w:rsidR="00D2010E" w:rsidRPr="00EB7885" w:rsidRDefault="00D2010E" w:rsidP="00EE391A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1F12081E" w14:textId="77777777" w:rsidR="00D2010E" w:rsidRPr="00EB7885" w:rsidRDefault="00D2010E" w:rsidP="00EE391A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района на 2025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6 и 2027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11CE1967" w14:textId="77777777" w:rsidR="00D2010E" w:rsidRPr="00EB7885" w:rsidRDefault="00D2010E" w:rsidP="00D2010E">
      <w:pPr>
        <w:spacing w:after="0" w:line="240" w:lineRule="auto"/>
        <w:ind w:right="-57"/>
        <w:jc w:val="center"/>
        <w:rPr>
          <w:rFonts w:ascii="Times New Roman" w:eastAsia="Arial" w:hAnsi="Times New Roman" w:cs="Times New Roman"/>
          <w:b/>
          <w:bCs/>
          <w:sz w:val="16"/>
          <w:szCs w:val="16"/>
          <w:lang w:eastAsia="ar-SA"/>
        </w:rPr>
      </w:pPr>
    </w:p>
    <w:p w14:paraId="2AB1483B" w14:textId="77777777" w:rsidR="00D2010E" w:rsidRPr="00BE4050" w:rsidRDefault="00D2010E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050">
        <w:rPr>
          <w:rFonts w:ascii="Times New Roman" w:hAnsi="Times New Roman" w:cs="Times New Roman"/>
          <w:b/>
          <w:bCs/>
          <w:sz w:val="24"/>
          <w:szCs w:val="24"/>
        </w:rPr>
        <w:t>Ведомственная структура расходов бюджета</w:t>
      </w:r>
    </w:p>
    <w:p w14:paraId="6E2CC1AB" w14:textId="77777777" w:rsidR="00D2010E" w:rsidRDefault="00D2010E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050">
        <w:rPr>
          <w:rFonts w:ascii="Times New Roman" w:hAnsi="Times New Roman" w:cs="Times New Roman"/>
          <w:b/>
          <w:bCs/>
          <w:sz w:val="24"/>
          <w:szCs w:val="24"/>
        </w:rPr>
        <w:t>Урюпинского муниципального района на 2025 год</w:t>
      </w:r>
    </w:p>
    <w:p w14:paraId="460EACD7" w14:textId="77777777" w:rsidR="005767E0" w:rsidRDefault="005767E0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5528"/>
        <w:gridCol w:w="1276"/>
      </w:tblGrid>
      <w:tr w:rsidR="00982358" w:rsidRPr="00982358" w14:paraId="7FC71646" w14:textId="77777777" w:rsidTr="008D1E16">
        <w:trPr>
          <w:trHeight w:val="509"/>
        </w:trPr>
        <w:tc>
          <w:tcPr>
            <w:tcW w:w="709" w:type="dxa"/>
            <w:vMerge w:val="restart"/>
            <w:vAlign w:val="center"/>
            <w:hideMark/>
          </w:tcPr>
          <w:p w14:paraId="3C0987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Раз-дел, под-раз-дел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49A59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407A4381" w14:textId="77777777" w:rsidR="00982358" w:rsidRPr="00982358" w:rsidRDefault="00982358" w:rsidP="004E6B2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</w:t>
            </w:r>
            <w:r w:rsidR="004E6B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 вида рас</w:t>
            </w:r>
            <w:r w:rsidR="004E6B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2D7C7F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1C3386CD" w14:textId="77777777" w:rsidR="00982358" w:rsidRPr="00982358" w:rsidRDefault="00982358" w:rsidP="008D1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год, тысяч рублей</w:t>
            </w:r>
          </w:p>
        </w:tc>
      </w:tr>
      <w:tr w:rsidR="00982358" w:rsidRPr="00982358" w14:paraId="024110C8" w14:textId="77777777" w:rsidTr="008D1E16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13AE774A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7230F1A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7071B49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36AE73E5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A0F0C1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2358" w:rsidRPr="00982358" w14:paraId="774E32B1" w14:textId="77777777" w:rsidTr="008D1E16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152D7504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BEEE251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6CE8F5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7B31ED4C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6964D6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767E0" w:rsidRPr="00982358" w14:paraId="78EFBE5F" w14:textId="77777777" w:rsidTr="008D1E16">
        <w:trPr>
          <w:trHeight w:val="464"/>
        </w:trPr>
        <w:tc>
          <w:tcPr>
            <w:tcW w:w="8364" w:type="dxa"/>
            <w:gridSpan w:val="4"/>
            <w:vAlign w:val="center"/>
          </w:tcPr>
          <w:p w14:paraId="0DFB9F0C" w14:textId="77777777" w:rsidR="005767E0" w:rsidRPr="005767E0" w:rsidRDefault="005767E0" w:rsidP="00576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902 </w:t>
            </w:r>
            <w:r w:rsidR="00EE3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Администрация</w:t>
            </w:r>
            <w:r w:rsidR="00EE3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Урюпинского муниципального района</w:t>
            </w:r>
          </w:p>
        </w:tc>
        <w:tc>
          <w:tcPr>
            <w:tcW w:w="1276" w:type="dxa"/>
            <w:vAlign w:val="center"/>
          </w:tcPr>
          <w:p w14:paraId="091154D2" w14:textId="77777777" w:rsidR="005767E0" w:rsidRPr="00982358" w:rsidRDefault="005767E0" w:rsidP="004E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719 513,156</w:t>
            </w:r>
          </w:p>
        </w:tc>
      </w:tr>
      <w:tr w:rsidR="00982358" w:rsidRPr="00982358" w14:paraId="024DA7E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674A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18" w:type="dxa"/>
            <w:noWrap/>
            <w:vAlign w:val="center"/>
            <w:hideMark/>
          </w:tcPr>
          <w:p w14:paraId="35A7EA8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5DCC1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0105209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3CBEE46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74 296,284</w:t>
            </w:r>
          </w:p>
        </w:tc>
      </w:tr>
      <w:tr w:rsidR="00982358" w:rsidRPr="00982358" w14:paraId="094D9C9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82E1A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1BC945A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38155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3B4676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1AF021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05F6F0A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7C8A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21E759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35AFC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48472D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3835E0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330AD09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D7C108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4B9342F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709" w:type="dxa"/>
            <w:noWrap/>
            <w:vAlign w:val="center"/>
            <w:hideMark/>
          </w:tcPr>
          <w:p w14:paraId="6B7DE1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73D82D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DD22CB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5E0A0D6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0F1C0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156067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E6A5C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159ABC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noWrap/>
            <w:vAlign w:val="center"/>
            <w:hideMark/>
          </w:tcPr>
          <w:p w14:paraId="281F90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1 900,000</w:t>
            </w:r>
          </w:p>
        </w:tc>
      </w:tr>
      <w:tr w:rsidR="00982358" w:rsidRPr="00982358" w14:paraId="5DFD92C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B029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7B31A5E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AB6FD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9192C2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75BFE6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1 899,900</w:t>
            </w:r>
          </w:p>
        </w:tc>
      </w:tr>
      <w:tr w:rsidR="00982358" w:rsidRPr="00982358" w14:paraId="23FD517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3F3F1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20969A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4CB5C1D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3D927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CCA32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1 012,300</w:t>
            </w:r>
          </w:p>
        </w:tc>
      </w:tr>
      <w:tr w:rsidR="00982358" w:rsidRPr="00982358" w14:paraId="1140367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2C3D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64327D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7FFCAF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BD9863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2FF25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5,000</w:t>
            </w:r>
          </w:p>
        </w:tc>
      </w:tr>
      <w:tr w:rsidR="00982358" w:rsidRPr="00982358" w14:paraId="2BA7B21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760D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36F7C1A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709" w:type="dxa"/>
            <w:noWrap/>
            <w:vAlign w:val="center"/>
            <w:hideMark/>
          </w:tcPr>
          <w:p w14:paraId="59CBE2C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DC8BDD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927EC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882,600</w:t>
            </w:r>
          </w:p>
        </w:tc>
      </w:tr>
      <w:tr w:rsidR="00982358" w:rsidRPr="00982358" w14:paraId="375CAF6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6868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4F8208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A87632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6F4803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CE70F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79121A3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C2DEF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43F143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19A77F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49C8C4E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6370D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1306274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85D7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7A54F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BDF2D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BEF2D4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noWrap/>
            <w:vAlign w:val="center"/>
            <w:hideMark/>
          </w:tcPr>
          <w:p w14:paraId="21AA08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32 595,162</w:t>
            </w:r>
          </w:p>
        </w:tc>
      </w:tr>
      <w:tr w:rsidR="00982358" w:rsidRPr="00982358" w14:paraId="5440502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1D10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6C0747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4CA2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D000A7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559F1D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32 295,741</w:t>
            </w:r>
          </w:p>
        </w:tc>
      </w:tr>
      <w:tr w:rsidR="00982358" w:rsidRPr="00982358" w14:paraId="1B1B71F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4FB7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07402A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43AB71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337B94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BCAB8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28 924,350</w:t>
            </w:r>
          </w:p>
        </w:tc>
      </w:tr>
      <w:tr w:rsidR="00982358" w:rsidRPr="00982358" w14:paraId="6C806B3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EF84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2DC724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4BC9CBF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7A36D1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39D16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1 801,586</w:t>
            </w:r>
          </w:p>
        </w:tc>
      </w:tr>
      <w:tr w:rsidR="00982358" w:rsidRPr="00982358" w14:paraId="59403EC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9E3EC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72DA2B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709" w:type="dxa"/>
            <w:noWrap/>
            <w:vAlign w:val="center"/>
            <w:hideMark/>
          </w:tcPr>
          <w:p w14:paraId="36D258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EA04A6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65300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403,300</w:t>
            </w:r>
          </w:p>
        </w:tc>
      </w:tr>
      <w:tr w:rsidR="00982358" w:rsidRPr="00982358" w14:paraId="3692DEA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B43A5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6D2F1F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709" w:type="dxa"/>
            <w:noWrap/>
            <w:vAlign w:val="center"/>
            <w:hideMark/>
          </w:tcPr>
          <w:p w14:paraId="43E01F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817B7D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0F588E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458,400</w:t>
            </w:r>
          </w:p>
        </w:tc>
      </w:tr>
      <w:tr w:rsidR="00982358" w:rsidRPr="00982358" w14:paraId="7F6B0FA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74EF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008A63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709" w:type="dxa"/>
            <w:noWrap/>
            <w:vAlign w:val="center"/>
            <w:hideMark/>
          </w:tcPr>
          <w:p w14:paraId="36DDFC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D21176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98BB3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708,105</w:t>
            </w:r>
          </w:p>
        </w:tc>
      </w:tr>
      <w:tr w:rsidR="00982358" w:rsidRPr="00982358" w14:paraId="5B6AE4A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94462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5F8ED9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63E59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0FCC06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B6DB9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677C90D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D232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50E2B18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23C1C4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BAA21E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8E4AAE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4B9E43F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CE7C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7C90CA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9BAC3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CE5428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noWrap/>
            <w:vAlign w:val="center"/>
            <w:hideMark/>
          </w:tcPr>
          <w:p w14:paraId="32358E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6 682,802</w:t>
            </w:r>
          </w:p>
        </w:tc>
      </w:tr>
      <w:tr w:rsidR="00982358" w:rsidRPr="00982358" w14:paraId="5000B72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A29F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26D8FD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D8787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354A49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13BD9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6 672,602</w:t>
            </w:r>
          </w:p>
        </w:tc>
      </w:tr>
      <w:tr w:rsidR="00982358" w:rsidRPr="00982358" w14:paraId="644758A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7F68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20D5F0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4A8560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9DD1D6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2BEFEF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5 432,302</w:t>
            </w:r>
          </w:p>
        </w:tc>
      </w:tr>
      <w:tr w:rsidR="00982358" w:rsidRPr="00982358" w14:paraId="6F215F1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2147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37D124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6D7598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362E3A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3C45C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364,300</w:t>
            </w:r>
          </w:p>
        </w:tc>
      </w:tr>
      <w:tr w:rsidR="00982358" w:rsidRPr="00982358" w14:paraId="1D238F6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4A5C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35CBCF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709" w:type="dxa"/>
            <w:noWrap/>
            <w:vAlign w:val="center"/>
            <w:hideMark/>
          </w:tcPr>
          <w:p w14:paraId="66D122D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0337FC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2B8F88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876,000</w:t>
            </w:r>
          </w:p>
        </w:tc>
      </w:tr>
      <w:tr w:rsidR="00982358" w:rsidRPr="00982358" w14:paraId="0A6D437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841B0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0B0D79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0311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3C9525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D69AF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2890E36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C1F9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588CC7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2BDF1D6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976C7E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CDF2B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60B48CA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7026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3E70BFC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67AF7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67DCB9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noWrap/>
            <w:vAlign w:val="center"/>
            <w:hideMark/>
          </w:tcPr>
          <w:p w14:paraId="12F875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2BB92BF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84B0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42802D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A4E02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DAF9A8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4C745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2385748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D7F8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6D7262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709" w:type="dxa"/>
            <w:noWrap/>
            <w:vAlign w:val="center"/>
            <w:hideMark/>
          </w:tcPr>
          <w:p w14:paraId="5828F9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3700F61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AECA51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4D8F847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1D4932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31ECB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F827E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C3E6C5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41CF6C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30 691,695</w:t>
            </w:r>
          </w:p>
        </w:tc>
      </w:tr>
      <w:tr w:rsidR="00982358" w:rsidRPr="00982358" w14:paraId="0B552DA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DAB0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01AF8A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658E4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B53C3E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378F30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1 424,833</w:t>
            </w:r>
          </w:p>
        </w:tc>
      </w:tr>
      <w:tr w:rsidR="00982358" w:rsidRPr="00982358" w14:paraId="62A0A9E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DC3FC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2C2A4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709" w:type="dxa"/>
            <w:noWrap/>
            <w:vAlign w:val="center"/>
            <w:hideMark/>
          </w:tcPr>
          <w:p w14:paraId="4034D4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5BE51D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1569B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1 409,800</w:t>
            </w:r>
          </w:p>
        </w:tc>
      </w:tr>
      <w:tr w:rsidR="00982358" w:rsidRPr="00982358" w14:paraId="69B8A7B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A3B8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BF914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2D885D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63898F1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F4449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10,759</w:t>
            </w:r>
          </w:p>
        </w:tc>
      </w:tr>
      <w:tr w:rsidR="00982358" w:rsidRPr="00982358" w14:paraId="6E33C9D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C077CF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652B76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5E5294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11BBBF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0072C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4,274</w:t>
            </w:r>
          </w:p>
        </w:tc>
      </w:tr>
      <w:tr w:rsidR="00982358" w:rsidRPr="00982358" w14:paraId="35B2405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D258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78ABCF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080B35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46DC9E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2E6A7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29 266,862</w:t>
            </w:r>
          </w:p>
        </w:tc>
      </w:tr>
      <w:tr w:rsidR="00982358" w:rsidRPr="00982358" w14:paraId="06192F4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5B1C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C604A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2508138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1E2D9F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6D0DF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8 627,500</w:t>
            </w:r>
          </w:p>
        </w:tc>
      </w:tr>
      <w:tr w:rsidR="00982358" w:rsidRPr="00982358" w14:paraId="0CD77E5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3650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1A871E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2626C3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8370B2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2B2B5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8 082,570</w:t>
            </w:r>
          </w:p>
        </w:tc>
      </w:tr>
      <w:tr w:rsidR="00982358" w:rsidRPr="00982358" w14:paraId="3A60AC5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15F3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5F1DA6B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0F9261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7DAF5D7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BA2AA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42,970</w:t>
            </w:r>
          </w:p>
        </w:tc>
      </w:tr>
      <w:tr w:rsidR="00982358" w:rsidRPr="00982358" w14:paraId="6E69123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BFBC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BA8A3A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4F9A2B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68801F6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6419E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9 668,450</w:t>
            </w:r>
          </w:p>
        </w:tc>
      </w:tr>
      <w:tr w:rsidR="00982358" w:rsidRPr="00982358" w14:paraId="5A7A312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ECEA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EDEAA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4F32CD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AF8C85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52BC03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413,100</w:t>
            </w:r>
          </w:p>
        </w:tc>
      </w:tr>
      <w:tr w:rsidR="00982358" w:rsidRPr="00982358" w14:paraId="11CC740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BBCAC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B6018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6095F4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73CDCEF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98A82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0389D53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8B9BB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5E182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17501D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78423E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3620C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982358" w:rsidRPr="00982358" w14:paraId="47949C8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C4BE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BDD42D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225939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53ED60A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4A135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2 000,000</w:t>
            </w:r>
          </w:p>
        </w:tc>
      </w:tr>
      <w:tr w:rsidR="00982358" w:rsidRPr="00982358" w14:paraId="78266B8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B4635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F8106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53DFE0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4EA45BB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125F96B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982358" w:rsidRPr="00982358" w14:paraId="1B192C0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F92EC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68577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194125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734C06E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6B14E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58,505</w:t>
            </w:r>
          </w:p>
        </w:tc>
      </w:tr>
      <w:tr w:rsidR="00982358" w:rsidRPr="00982358" w14:paraId="055BA81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FBA7F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0BC25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99.0.00.90020</w:t>
            </w:r>
          </w:p>
        </w:tc>
        <w:tc>
          <w:tcPr>
            <w:tcW w:w="709" w:type="dxa"/>
            <w:noWrap/>
            <w:vAlign w:val="center"/>
            <w:hideMark/>
          </w:tcPr>
          <w:p w14:paraId="6D0510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644FC1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F86E7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100,000</w:t>
            </w:r>
          </w:p>
        </w:tc>
      </w:tr>
      <w:tr w:rsidR="00982358" w:rsidRPr="00982358" w14:paraId="56D5651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4C01D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06EFC1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36F0FC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60BA1B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74896F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92,200</w:t>
            </w:r>
          </w:p>
        </w:tc>
      </w:tr>
      <w:tr w:rsidR="00982358" w:rsidRPr="00982358" w14:paraId="0314BCE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94F76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4E329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69A964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270529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A1E2F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60,000</w:t>
            </w:r>
          </w:p>
        </w:tc>
      </w:tr>
      <w:tr w:rsidR="00982358" w:rsidRPr="00982358" w14:paraId="7CBDCA7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9FA5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18" w:type="dxa"/>
            <w:noWrap/>
            <w:vAlign w:val="center"/>
            <w:hideMark/>
          </w:tcPr>
          <w:p w14:paraId="00AACEC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3CA86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7BA315C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3A8789C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3 865,880</w:t>
            </w:r>
          </w:p>
        </w:tc>
      </w:tr>
      <w:tr w:rsidR="00982358" w:rsidRPr="00982358" w14:paraId="4ACBFB4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0C5CD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2D5388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8A432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E39FD1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21AED2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5705AFD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740F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15796A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DF10A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320759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F4C8E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68E1720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384F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5B4843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7E5254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776F1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9186B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2 145,725</w:t>
            </w:r>
          </w:p>
        </w:tc>
      </w:tr>
      <w:tr w:rsidR="00982358" w:rsidRPr="00982358" w14:paraId="18FCADA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BE076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5D3E0E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30CA9F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85A65B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EFDC8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128,155</w:t>
            </w:r>
          </w:p>
        </w:tc>
      </w:tr>
      <w:tr w:rsidR="00982358" w:rsidRPr="00982358" w14:paraId="5CD95C9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9E513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449E35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048766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96650E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539FE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3635FF8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C1EE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3FF83E1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99.0.00.92180</w:t>
            </w:r>
          </w:p>
        </w:tc>
        <w:tc>
          <w:tcPr>
            <w:tcW w:w="709" w:type="dxa"/>
            <w:noWrap/>
            <w:vAlign w:val="center"/>
            <w:hideMark/>
          </w:tcPr>
          <w:p w14:paraId="317398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AB2436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3CFCE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1 415,878</w:t>
            </w:r>
          </w:p>
        </w:tc>
      </w:tr>
      <w:tr w:rsidR="00982358" w:rsidRPr="00982358" w14:paraId="392DB1F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97C0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68C555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56FC82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C5D85E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noWrap/>
            <w:vAlign w:val="center"/>
            <w:hideMark/>
          </w:tcPr>
          <w:p w14:paraId="0AE61E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3EB3D20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119F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2424EA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74CDC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ABC7D2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C1AE4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07E25A1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8D41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2D20D3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99.0.00.17600</w:t>
            </w:r>
          </w:p>
        </w:tc>
        <w:tc>
          <w:tcPr>
            <w:tcW w:w="709" w:type="dxa"/>
            <w:noWrap/>
            <w:vAlign w:val="center"/>
            <w:hideMark/>
          </w:tcPr>
          <w:p w14:paraId="5F55DA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7BAA6C8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Материальное стимулирование народных дружин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4136A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4E78694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A765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18" w:type="dxa"/>
            <w:noWrap/>
            <w:vAlign w:val="center"/>
            <w:hideMark/>
          </w:tcPr>
          <w:p w14:paraId="5DEE837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3773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44514A3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7D9815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42 741,131</w:t>
            </w:r>
          </w:p>
        </w:tc>
      </w:tr>
      <w:tr w:rsidR="00982358" w:rsidRPr="00982358" w14:paraId="324831F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6B90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4587D2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69D16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386E6E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79544E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21AB96B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6B2E4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67E457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01EA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A7C70D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3013D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5531A1C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C1D6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7D586FA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709" w:type="dxa"/>
            <w:noWrap/>
            <w:vAlign w:val="center"/>
            <w:hideMark/>
          </w:tcPr>
          <w:p w14:paraId="44BFFC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441332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45468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2C60034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C18CA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E1B98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3B981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E9FFDB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noWrap/>
            <w:vAlign w:val="center"/>
            <w:hideMark/>
          </w:tcPr>
          <w:p w14:paraId="2AD444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41 819,931</w:t>
            </w:r>
          </w:p>
        </w:tc>
      </w:tr>
      <w:tr w:rsidR="00982358" w:rsidRPr="00982358" w14:paraId="3AF7BC3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6990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3ED89D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720B5D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CECB28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7F88B7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28 213,827</w:t>
            </w:r>
          </w:p>
        </w:tc>
      </w:tr>
      <w:tr w:rsidR="00982358" w:rsidRPr="00982358" w14:paraId="1FF8F03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CFCC2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17BF9D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2D09CC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6BF93EF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3F2AD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7 567,455</w:t>
            </w:r>
          </w:p>
        </w:tc>
      </w:tr>
      <w:tr w:rsidR="00982358" w:rsidRPr="00982358" w14:paraId="2A36F7E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250A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41E6454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34.0.00.S177Н</w:t>
            </w:r>
          </w:p>
        </w:tc>
        <w:tc>
          <w:tcPr>
            <w:tcW w:w="709" w:type="dxa"/>
            <w:noWrap/>
            <w:vAlign w:val="center"/>
            <w:hideMark/>
          </w:tcPr>
          <w:p w14:paraId="3CFBAC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1E08328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 асфальтового покрытия и обустройство 2-х парковок по пер. Почтовый от д.18а до д.18 в х. Петровский»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3B864CA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1 296,214</w:t>
            </w:r>
          </w:p>
        </w:tc>
      </w:tr>
      <w:tr w:rsidR="00982358" w:rsidRPr="00982358" w14:paraId="0708F33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D07DC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6E772678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34.0.00.S177П</w:t>
            </w:r>
          </w:p>
        </w:tc>
        <w:tc>
          <w:tcPr>
            <w:tcW w:w="709" w:type="dxa"/>
            <w:noWrap/>
            <w:vAlign w:val="center"/>
            <w:hideMark/>
          </w:tcPr>
          <w:p w14:paraId="6C0BB3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17E82FD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«Ремонтно-восстановительные работы улично-дорожной сети по ул. Родниковая х. Лысогорского»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4180D8C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2115749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66F2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7170EAF7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709" w:type="dxa"/>
            <w:noWrap/>
            <w:vAlign w:val="center"/>
            <w:hideMark/>
          </w:tcPr>
          <w:p w14:paraId="13F2EB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694F209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BA196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18 230,158</w:t>
            </w:r>
          </w:p>
        </w:tc>
      </w:tr>
      <w:tr w:rsidR="00982358" w:rsidRPr="00982358" w14:paraId="7C6612B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26DB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0C3DB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4BCD9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BFA19E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4C173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13 606,104</w:t>
            </w:r>
          </w:p>
        </w:tc>
      </w:tr>
      <w:tr w:rsidR="00982358" w:rsidRPr="00982358" w14:paraId="122AC10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2E965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7EDC4A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64284B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8F193D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6C0EC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81,000</w:t>
            </w:r>
          </w:p>
        </w:tc>
      </w:tr>
      <w:tr w:rsidR="00982358" w:rsidRPr="00982358" w14:paraId="2720931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3AE0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6BB2E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75FB95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4FA6B8C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4A0B1B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12 225,104</w:t>
            </w:r>
          </w:p>
        </w:tc>
      </w:tr>
      <w:tr w:rsidR="00982358" w:rsidRPr="00982358" w14:paraId="7FEED5D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B74EA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3E50C4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99.0.00.9Д160</w:t>
            </w:r>
          </w:p>
        </w:tc>
        <w:tc>
          <w:tcPr>
            <w:tcW w:w="709" w:type="dxa"/>
            <w:noWrap/>
            <w:vAlign w:val="center"/>
            <w:hideMark/>
          </w:tcPr>
          <w:p w14:paraId="3B8B0F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60EC5B7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 в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667DB7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7A9332F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88ED8D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6B21CFC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B2CE2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3E9082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noWrap/>
            <w:vAlign w:val="center"/>
            <w:hideMark/>
          </w:tcPr>
          <w:p w14:paraId="2DE9BA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852,900</w:t>
            </w:r>
          </w:p>
        </w:tc>
      </w:tr>
      <w:tr w:rsidR="00982358" w:rsidRPr="00982358" w14:paraId="73FBBA9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16974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09B55F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E203E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609B16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3CE68E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195,900</w:t>
            </w:r>
          </w:p>
        </w:tc>
      </w:tr>
      <w:tr w:rsidR="00982358" w:rsidRPr="00982358" w14:paraId="08845EB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B3315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11C691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09CDC4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5F1812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CF405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178,091</w:t>
            </w:r>
          </w:p>
        </w:tc>
      </w:tr>
      <w:tr w:rsidR="00982358" w:rsidRPr="00982358" w14:paraId="2BC504A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324A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7950B28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27DF1B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5243C8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A3344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17,809</w:t>
            </w:r>
          </w:p>
        </w:tc>
      </w:tr>
      <w:tr w:rsidR="00982358" w:rsidRPr="00982358" w14:paraId="3085073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05135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0684AC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D1DA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FB3E37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329AA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657,000</w:t>
            </w:r>
          </w:p>
        </w:tc>
      </w:tr>
      <w:tr w:rsidR="00982358" w:rsidRPr="00982358" w14:paraId="6297A6B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7279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149C0C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99.0.00.93380</w:t>
            </w:r>
          </w:p>
        </w:tc>
        <w:tc>
          <w:tcPr>
            <w:tcW w:w="709" w:type="dxa"/>
            <w:noWrap/>
            <w:vAlign w:val="center"/>
            <w:hideMark/>
          </w:tcPr>
          <w:p w14:paraId="418508B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7ACD8A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архитектуры и градостроительства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CFF8B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477,000</w:t>
            </w:r>
          </w:p>
        </w:tc>
      </w:tr>
      <w:tr w:rsidR="00982358" w:rsidRPr="00982358" w14:paraId="01BF707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E450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47E15B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99.0.00.93400</w:t>
            </w:r>
          </w:p>
        </w:tc>
        <w:tc>
          <w:tcPr>
            <w:tcW w:w="709" w:type="dxa"/>
            <w:noWrap/>
            <w:vAlign w:val="center"/>
            <w:hideMark/>
          </w:tcPr>
          <w:p w14:paraId="2B7B1D4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D1E4D5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землеустройства и землепользования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E89A6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180,000</w:t>
            </w:r>
          </w:p>
        </w:tc>
      </w:tr>
      <w:tr w:rsidR="00982358" w:rsidRPr="00982358" w14:paraId="0394EC8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4A27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18" w:type="dxa"/>
            <w:noWrap/>
            <w:vAlign w:val="center"/>
            <w:hideMark/>
          </w:tcPr>
          <w:p w14:paraId="3FD367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C33D4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5B66886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078B3C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35 780,827</w:t>
            </w:r>
          </w:p>
        </w:tc>
      </w:tr>
      <w:tr w:rsidR="00982358" w:rsidRPr="00982358" w14:paraId="52F4A54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42C4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337435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C3054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529A52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19B1BEE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2C9771F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75E2C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5B89861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E926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C7A8F0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4CECCE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385C08D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FBE57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029F3D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320762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06B92A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9E66FC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1E19364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CB82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4357B8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75BB6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46C79E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408DE1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6FAF644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43DA8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6E22F7E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E8D66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192159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C51F8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1332895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A714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42DA517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99.0.00.66220</w:t>
            </w:r>
          </w:p>
        </w:tc>
        <w:tc>
          <w:tcPr>
            <w:tcW w:w="709" w:type="dxa"/>
            <w:noWrap/>
            <w:vAlign w:val="center"/>
            <w:hideMark/>
          </w:tcPr>
          <w:p w14:paraId="4C7410C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1BB3A3B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59D6B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1 675,000</w:t>
            </w:r>
          </w:p>
        </w:tc>
      </w:tr>
      <w:tr w:rsidR="00982358" w:rsidRPr="00982358" w14:paraId="111B1DA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CB6E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5B61B2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709" w:type="dxa"/>
            <w:noWrap/>
            <w:vAlign w:val="center"/>
            <w:hideMark/>
          </w:tcPr>
          <w:p w14:paraId="4E150E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18E1097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C3610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4 197,360</w:t>
            </w:r>
          </w:p>
        </w:tc>
      </w:tr>
      <w:tr w:rsidR="00982358" w:rsidRPr="00982358" w14:paraId="3FDADA3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4E64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526A61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99.0.00.70511</w:t>
            </w:r>
          </w:p>
        </w:tc>
        <w:tc>
          <w:tcPr>
            <w:tcW w:w="709" w:type="dxa"/>
            <w:noWrap/>
            <w:vAlign w:val="center"/>
            <w:hideMark/>
          </w:tcPr>
          <w:p w14:paraId="5619CDF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70071C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(тепловая энергия)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71A87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82,140</w:t>
            </w:r>
          </w:p>
        </w:tc>
      </w:tr>
      <w:tr w:rsidR="00982358" w:rsidRPr="00982358" w14:paraId="54AB55D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9F23AE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CCAC8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A823C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158648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271466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9 681,027</w:t>
            </w:r>
          </w:p>
        </w:tc>
      </w:tr>
      <w:tr w:rsidR="00982358" w:rsidRPr="00982358" w14:paraId="636B9DF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C081F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EAA4C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64C45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7149E1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"Формирование современной комфортной среды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3D00D1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7 531,445</w:t>
            </w:r>
          </w:p>
        </w:tc>
      </w:tr>
      <w:tr w:rsidR="00982358" w:rsidRPr="00982358" w14:paraId="1151FB2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970E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80A9613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38.0.00.S177М</w:t>
            </w:r>
          </w:p>
        </w:tc>
        <w:tc>
          <w:tcPr>
            <w:tcW w:w="709" w:type="dxa"/>
            <w:noWrap/>
            <w:vAlign w:val="center"/>
            <w:hideMark/>
          </w:tcPr>
          <w:p w14:paraId="792C35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000531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«Обустройство 28 контейнерных площадок для сбора ТКО твердым покрытием и металлическим ограждением с трех сторон»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77F7F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904BE6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1C98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111258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38.0.00.S177С</w:t>
            </w:r>
          </w:p>
        </w:tc>
        <w:tc>
          <w:tcPr>
            <w:tcW w:w="709" w:type="dxa"/>
            <w:noWrap/>
            <w:vAlign w:val="center"/>
            <w:hideMark/>
          </w:tcPr>
          <w:p w14:paraId="07DD4B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4F9DEC5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двух пешеходных мостов через реку Ольшанка по улице Речной х. Креповский»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788172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79AD696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0A0C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2A7E22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38.0.00.S2270</w:t>
            </w:r>
          </w:p>
        </w:tc>
        <w:tc>
          <w:tcPr>
            <w:tcW w:w="709" w:type="dxa"/>
            <w:noWrap/>
            <w:vAlign w:val="center"/>
            <w:hideMark/>
          </w:tcPr>
          <w:p w14:paraId="4407DE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7CE2D6D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объектов благоустройства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5599B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5 291,445</w:t>
            </w:r>
          </w:p>
        </w:tc>
      </w:tr>
      <w:tr w:rsidR="00982358" w:rsidRPr="00982358" w14:paraId="7009F44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B1CA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1BBDAC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67F6F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1E1B11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A537D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2 149,583</w:t>
            </w:r>
          </w:p>
        </w:tc>
      </w:tr>
      <w:tr w:rsidR="00982358" w:rsidRPr="00982358" w14:paraId="5A3013B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EDF1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B502F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7E2C07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7A364FD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0A30C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390,000</w:t>
            </w:r>
          </w:p>
        </w:tc>
      </w:tr>
      <w:tr w:rsidR="00982358" w:rsidRPr="00982358" w14:paraId="0559A87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71CA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56A85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99.0.00.72210</w:t>
            </w:r>
          </w:p>
        </w:tc>
        <w:tc>
          <w:tcPr>
            <w:tcW w:w="709" w:type="dxa"/>
            <w:noWrap/>
            <w:vAlign w:val="center"/>
            <w:hideMark/>
          </w:tcPr>
          <w:p w14:paraId="62913D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78E5927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на исполнение переданных полномочий в части организации ритуальных услуг и содержании мест захоронения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A31D8D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459,583</w:t>
            </w:r>
          </w:p>
        </w:tc>
      </w:tr>
      <w:tr w:rsidR="00982358" w:rsidRPr="00982358" w14:paraId="2A404F6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A0EC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478C43C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6B1104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06EE5E5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01A4CC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07959D6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032A0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3134AC3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CBFCD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534EC1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0A5204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20 138,000</w:t>
            </w:r>
          </w:p>
        </w:tc>
      </w:tr>
      <w:tr w:rsidR="00982358" w:rsidRPr="00982358" w14:paraId="02903BD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C41CD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2B92FB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0D4F0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421065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41FC2E7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138,000</w:t>
            </w:r>
          </w:p>
        </w:tc>
      </w:tr>
      <w:tr w:rsidR="00982358" w:rsidRPr="00982358" w14:paraId="2B1FF00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253828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08C4AC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7C2041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C6DA83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5DBC4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125,500</w:t>
            </w:r>
          </w:p>
        </w:tc>
      </w:tr>
      <w:tr w:rsidR="00982358" w:rsidRPr="00982358" w14:paraId="433616B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4719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59AFD37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495148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E5B969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AACD36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12,500</w:t>
            </w:r>
          </w:p>
        </w:tc>
      </w:tr>
      <w:tr w:rsidR="00982358" w:rsidRPr="00982358" w14:paraId="11611E4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133D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361B22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F8004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A2EC26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EE424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3130C45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D455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4DD56E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709" w:type="dxa"/>
            <w:noWrap/>
            <w:vAlign w:val="center"/>
            <w:hideMark/>
          </w:tcPr>
          <w:p w14:paraId="0FFFF0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68BCCB7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DD721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3A3536A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E9550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18" w:type="dxa"/>
            <w:noWrap/>
            <w:vAlign w:val="center"/>
            <w:hideMark/>
          </w:tcPr>
          <w:p w14:paraId="307017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74D21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450B478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5CC2DA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456 315,678</w:t>
            </w:r>
          </w:p>
        </w:tc>
      </w:tr>
      <w:tr w:rsidR="00982358" w:rsidRPr="00982358" w14:paraId="132627A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67DF1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8A086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5690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103062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6C0EE9A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47 244,878</w:t>
            </w:r>
          </w:p>
        </w:tc>
      </w:tr>
      <w:tr w:rsidR="00982358" w:rsidRPr="00982358" w14:paraId="6C8D701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9CAEB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8B8BD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388C3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E68B9B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42A91B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00683E3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1156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9201A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FAD32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26E7AF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37090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095A08B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A2858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8E7F00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4F0682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5D7922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3A0FC08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7811DD3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0DDA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47BC8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2BCDC0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F58348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5E4DD7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26433A5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5FD0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6D782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4BC30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28AB9C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7F060D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473395E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21B3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3FBD96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FCF154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67164F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73A6B4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6D11F9D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10AC7D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5A04A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1677A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9D486B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94166C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45 582,448</w:t>
            </w:r>
          </w:p>
        </w:tc>
      </w:tr>
      <w:tr w:rsidR="00982358" w:rsidRPr="00982358" w14:paraId="3EDA800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5AAF4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A66C7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03F11F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44C1FD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76EC0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12 736,400</w:t>
            </w:r>
          </w:p>
        </w:tc>
      </w:tr>
      <w:tr w:rsidR="00982358" w:rsidRPr="00982358" w14:paraId="7E1223E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F6D79F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5ED87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046C44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8975BC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1A911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5 693,088</w:t>
            </w:r>
          </w:p>
        </w:tc>
      </w:tr>
      <w:tr w:rsidR="00982358" w:rsidRPr="00982358" w14:paraId="2227F3D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F880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0698D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3C530D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9403CB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106588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1,660</w:t>
            </w:r>
          </w:p>
        </w:tc>
      </w:tr>
      <w:tr w:rsidR="00982358" w:rsidRPr="00982358" w14:paraId="1E69716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1C124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9AC41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709" w:type="dxa"/>
            <w:noWrap/>
            <w:vAlign w:val="center"/>
            <w:hideMark/>
          </w:tcPr>
          <w:p w14:paraId="0059C4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EDA563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92A7F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7 943,000</w:t>
            </w:r>
          </w:p>
        </w:tc>
      </w:tr>
      <w:tr w:rsidR="00982358" w:rsidRPr="00982358" w14:paraId="1ED5153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3123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E1FB1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709" w:type="dxa"/>
            <w:noWrap/>
            <w:vAlign w:val="center"/>
            <w:hideMark/>
          </w:tcPr>
          <w:p w14:paraId="30FA4B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D35557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21C32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2 778,200</w:t>
            </w:r>
          </w:p>
        </w:tc>
      </w:tr>
      <w:tr w:rsidR="00982358" w:rsidRPr="00982358" w14:paraId="49CDE3D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9BFB2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DFE0F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26A5C51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0860B0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161A3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644,400</w:t>
            </w:r>
          </w:p>
        </w:tc>
      </w:tr>
      <w:tr w:rsidR="00982358" w:rsidRPr="00982358" w14:paraId="5696CA5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A9D4D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05634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66285BE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559909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80DDAF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11 129,400</w:t>
            </w:r>
          </w:p>
        </w:tc>
      </w:tr>
      <w:tr w:rsidR="00982358" w:rsidRPr="00982358" w14:paraId="09ED78D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1DE43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6C8C1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0EC4A3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8B1D59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95CD8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223,400</w:t>
            </w:r>
          </w:p>
        </w:tc>
      </w:tr>
      <w:tr w:rsidR="00982358" w:rsidRPr="00982358" w14:paraId="17809A9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6427A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F66F2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5B6E9F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DE801F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8A0AF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3 781,900</w:t>
            </w:r>
          </w:p>
        </w:tc>
      </w:tr>
      <w:tr w:rsidR="00982358" w:rsidRPr="00982358" w14:paraId="5169A42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B6D6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0541D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65F7CB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E4BE51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0A051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132,600</w:t>
            </w:r>
          </w:p>
        </w:tc>
      </w:tr>
      <w:tr w:rsidR="00982358" w:rsidRPr="00982358" w14:paraId="1CB92F6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CA307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3B26B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7ECFE3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854BA9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58725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290,000</w:t>
            </w:r>
          </w:p>
        </w:tc>
      </w:tr>
      <w:tr w:rsidR="00982358" w:rsidRPr="00982358" w14:paraId="0C89D25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75C42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9698E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18898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05032C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FB9F8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982358" w:rsidRPr="00982358" w14:paraId="2BB36CE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5845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B6D3C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8C226C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B56F49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51F128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375 189,337</w:t>
            </w:r>
          </w:p>
        </w:tc>
      </w:tr>
      <w:tr w:rsidR="00982358" w:rsidRPr="00982358" w14:paraId="0B3F057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6619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0F05B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FEF0B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09D11F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44C66C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2 254,300</w:t>
            </w:r>
          </w:p>
        </w:tc>
      </w:tr>
      <w:tr w:rsidR="00982358" w:rsidRPr="00982358" w14:paraId="3563828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C148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0F7C4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0C4668A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42AC47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7C0AA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589,900</w:t>
            </w:r>
          </w:p>
        </w:tc>
      </w:tr>
      <w:tr w:rsidR="00982358" w:rsidRPr="00982358" w14:paraId="6B9C30B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59476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B9A87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22415E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0D9369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муниципальной программы муниципальными бюджетными учреждениям (организациями) в рамках исполнения муниципального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810E7D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1 664,400</w:t>
            </w:r>
          </w:p>
        </w:tc>
      </w:tr>
      <w:tr w:rsidR="00982358" w:rsidRPr="00982358" w14:paraId="7B71851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070E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3BD07E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E3FD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66F01E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7BA81D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25 050,721</w:t>
            </w:r>
          </w:p>
        </w:tc>
      </w:tr>
      <w:tr w:rsidR="00982358" w:rsidRPr="00982358" w14:paraId="3363FF1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0D01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6F5F2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245F5B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9438B0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F38DC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552,283</w:t>
            </w:r>
          </w:p>
        </w:tc>
      </w:tr>
      <w:tr w:rsidR="00982358" w:rsidRPr="00982358" w14:paraId="75D3CE1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3D23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A75234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6AD61D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33263F0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D4D34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42,000</w:t>
            </w:r>
          </w:p>
        </w:tc>
      </w:tr>
      <w:tr w:rsidR="00982358" w:rsidRPr="00982358" w14:paraId="2434AA5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97091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245DB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1CFC03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B0CF16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A957E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</w:tr>
      <w:tr w:rsidR="00982358" w:rsidRPr="00982358" w14:paraId="12060F4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769E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89AFE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7D28AF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CE94E1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D6620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3 019,982</w:t>
            </w:r>
          </w:p>
        </w:tc>
      </w:tr>
      <w:tr w:rsidR="00982358" w:rsidRPr="00982358" w14:paraId="60CF798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84DB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CDFED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759D9D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AA1852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17F04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8 499,590</w:t>
            </w:r>
          </w:p>
        </w:tc>
      </w:tr>
      <w:tr w:rsidR="00982358" w:rsidRPr="00982358" w14:paraId="47A0B48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76FC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9B612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58F1DB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1872CD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9CFE5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2 630,801</w:t>
            </w:r>
          </w:p>
        </w:tc>
      </w:tr>
      <w:tr w:rsidR="00982358" w:rsidRPr="00982358" w14:paraId="3A80A0C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B3B63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05313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7E24EC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699A118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69F5B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6 960,289</w:t>
            </w:r>
          </w:p>
        </w:tc>
      </w:tr>
      <w:tr w:rsidR="00982358" w:rsidRPr="00982358" w14:paraId="6E26FCC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A5C4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96299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6B90F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49AC76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50E14B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4 017,300</w:t>
            </w:r>
          </w:p>
        </w:tc>
      </w:tr>
      <w:tr w:rsidR="00982358" w:rsidRPr="00982358" w14:paraId="5FC279C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BD16D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92141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BE3EC7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1F468C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8646D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1 586,196</w:t>
            </w:r>
          </w:p>
        </w:tc>
      </w:tr>
      <w:tr w:rsidR="00982358" w:rsidRPr="00982358" w14:paraId="6F5A605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C748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23606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1D953A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0EAD65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C2CD7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982358" w:rsidRPr="00982358" w14:paraId="5CA5AC1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2F99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2188D1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72E88F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5ECD894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E187DF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2 144,936</w:t>
            </w:r>
          </w:p>
        </w:tc>
      </w:tr>
      <w:tr w:rsidR="00982358" w:rsidRPr="00982358" w14:paraId="79FC9DC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C8117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85339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BCC2F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33B9AE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40B1A46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34 674,080</w:t>
            </w:r>
          </w:p>
        </w:tc>
      </w:tr>
      <w:tr w:rsidR="00982358" w:rsidRPr="00982358" w14:paraId="64D9A88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3E4C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FFDA660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17.0.00.S177Ф</w:t>
            </w:r>
          </w:p>
        </w:tc>
        <w:tc>
          <w:tcPr>
            <w:tcW w:w="709" w:type="dxa"/>
            <w:noWrap/>
            <w:vAlign w:val="center"/>
            <w:hideMark/>
          </w:tcPr>
          <w:p w14:paraId="50E4A2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E2B37C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«Актовый зал»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B089F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550,000</w:t>
            </w:r>
          </w:p>
        </w:tc>
      </w:tr>
      <w:tr w:rsidR="00982358" w:rsidRPr="00982358" w14:paraId="4EDEE8A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228A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118B920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17.0.00.S177Ц</w:t>
            </w:r>
          </w:p>
        </w:tc>
        <w:tc>
          <w:tcPr>
            <w:tcW w:w="709" w:type="dxa"/>
            <w:noWrap/>
            <w:vAlign w:val="center"/>
            <w:hideMark/>
          </w:tcPr>
          <w:p w14:paraId="2C82C4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FB99EC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«Класс робототехники, управления беспилотными летательными аппаратами «Вихрь»»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F0DC8D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220,000</w:t>
            </w:r>
          </w:p>
        </w:tc>
      </w:tr>
      <w:tr w:rsidR="00982358" w:rsidRPr="00982358" w14:paraId="7B05359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908A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C0D6C84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6A08E2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1E97E2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59909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982358" w:rsidRPr="00982358" w14:paraId="3D241E7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E6C5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D4381D7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01D8FB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C28168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8F43F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</w:tr>
      <w:tr w:rsidR="00982358" w:rsidRPr="00982358" w14:paraId="2C2D8A4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B139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2FAE31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DE7D5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1F6AD6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F6621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309 192,936</w:t>
            </w:r>
          </w:p>
        </w:tc>
      </w:tr>
      <w:tr w:rsidR="00982358" w:rsidRPr="00982358" w14:paraId="13839C1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1E96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288CAE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44DD44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789A1A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60AB3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5 476,500</w:t>
            </w:r>
          </w:p>
        </w:tc>
      </w:tr>
      <w:tr w:rsidR="00982358" w:rsidRPr="00982358" w14:paraId="59D281E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08EC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06FC1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3A67714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D70BA6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8AC01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18 073,953</w:t>
            </w:r>
          </w:p>
        </w:tc>
      </w:tr>
      <w:tr w:rsidR="00982358" w:rsidRPr="00982358" w14:paraId="274B142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BCEDD4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A0BBC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3F4BF7F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607544D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0DDE616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33,690</w:t>
            </w:r>
          </w:p>
        </w:tc>
      </w:tr>
      <w:tr w:rsidR="00982358" w:rsidRPr="00982358" w14:paraId="7B1F997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5088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A95B9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3CEF46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26031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F5BAD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42 015,212</w:t>
            </w:r>
          </w:p>
        </w:tc>
      </w:tr>
      <w:tr w:rsidR="00982358" w:rsidRPr="00982358" w14:paraId="2D41019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4ECD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81E85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65FA4E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EA287D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C4279A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2 439,482</w:t>
            </w:r>
          </w:p>
        </w:tc>
      </w:tr>
      <w:tr w:rsidR="00982358" w:rsidRPr="00982358" w14:paraId="7009CD4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E79B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D4A67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4A63F9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86FC44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2CAFA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58 723,198</w:t>
            </w:r>
          </w:p>
        </w:tc>
      </w:tr>
      <w:tr w:rsidR="00982358" w:rsidRPr="00982358" w14:paraId="309DF53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3154C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31EE2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72E9DE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11176E9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AFB955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119 406,002</w:t>
            </w:r>
          </w:p>
        </w:tc>
      </w:tr>
      <w:tr w:rsidR="00982358" w:rsidRPr="00982358" w14:paraId="6CE13FF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D41B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23237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5B77FD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53DDA5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0EE9B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19 400,604</w:t>
            </w:r>
          </w:p>
        </w:tc>
      </w:tr>
      <w:tr w:rsidR="00982358" w:rsidRPr="00982358" w14:paraId="3FFF9AB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5F07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0A112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0E5ACA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C08A89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33915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38 192,796</w:t>
            </w:r>
          </w:p>
        </w:tc>
      </w:tr>
      <w:tr w:rsidR="00982358" w:rsidRPr="00982358" w14:paraId="56DDB87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BDFB83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0AB4D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26D0DA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56B2BC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B7A88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1 182,679</w:t>
            </w:r>
          </w:p>
        </w:tc>
      </w:tr>
      <w:tr w:rsidR="00982358" w:rsidRPr="00982358" w14:paraId="2566A2A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FBAC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C0995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76B108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097882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04FEDE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3 447,621</w:t>
            </w:r>
          </w:p>
        </w:tc>
      </w:tr>
      <w:tr w:rsidR="00982358" w:rsidRPr="00982358" w14:paraId="26087CF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D7B40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C6E17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709" w:type="dxa"/>
            <w:noWrap/>
            <w:vAlign w:val="center"/>
            <w:hideMark/>
          </w:tcPr>
          <w:p w14:paraId="167FC9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F566B2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15A08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982358" w:rsidRPr="00982358" w14:paraId="238F47A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B00B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2A663F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345704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09426AF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540D76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982358" w:rsidRPr="00982358" w14:paraId="0F526D1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ABCCC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47F773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B0D5C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A915DF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6" w:type="dxa"/>
            <w:noWrap/>
            <w:vAlign w:val="center"/>
            <w:hideMark/>
          </w:tcPr>
          <w:p w14:paraId="45CE1D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25 440,402</w:t>
            </w:r>
          </w:p>
        </w:tc>
      </w:tr>
      <w:tr w:rsidR="00982358" w:rsidRPr="00982358" w14:paraId="085C1DF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30FF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AC1D9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9CD2B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F05A13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6605D2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0C0B6F9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F5CFD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13244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008AA3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1AEF47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FE62A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1BFB627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C4EB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68EE3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2C382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15F50F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40B287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6 082,519</w:t>
            </w:r>
          </w:p>
        </w:tc>
      </w:tr>
      <w:tr w:rsidR="00982358" w:rsidRPr="00982358" w14:paraId="5F8D1E6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FD47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0B54B8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709" w:type="dxa"/>
            <w:noWrap/>
            <w:vAlign w:val="center"/>
            <w:hideMark/>
          </w:tcPr>
          <w:p w14:paraId="361FC3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BAE154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в части исполнения 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0740F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1 193,186</w:t>
            </w:r>
          </w:p>
        </w:tc>
      </w:tr>
      <w:tr w:rsidR="00982358" w:rsidRPr="00982358" w14:paraId="12F6216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3D528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636FFB2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5A0310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2A0294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55C5A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982358" w:rsidRPr="00982358" w14:paraId="27E9948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76C06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647B17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176F43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27E2EB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DD3F8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982358" w:rsidRPr="00982358" w14:paraId="0208D28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F4418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383D3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134689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1418B34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2A293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982358" w:rsidRPr="00982358" w14:paraId="2F06007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816E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B695B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03E8F52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B10B77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B5B77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</w:tr>
      <w:tr w:rsidR="00982358" w:rsidRPr="00982358" w14:paraId="50FD0B4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4D91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EE50F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3494C8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AED5D0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F15C3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982358" w:rsidRPr="00982358" w14:paraId="4039117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6A5E4E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54B4A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472657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3ABD02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15DA2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19 339,883</w:t>
            </w:r>
          </w:p>
        </w:tc>
      </w:tr>
      <w:tr w:rsidR="00982358" w:rsidRPr="00982358" w14:paraId="5902414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5EDB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1A0F8B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616419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83AF11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83F21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17 794,683</w:t>
            </w:r>
          </w:p>
        </w:tc>
      </w:tr>
      <w:tr w:rsidR="00982358" w:rsidRPr="00982358" w14:paraId="3B5D912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8FD4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16DEE9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00AD1E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C7B383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E2924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1 358,850</w:t>
            </w:r>
          </w:p>
        </w:tc>
      </w:tr>
      <w:tr w:rsidR="00982358" w:rsidRPr="00982358" w14:paraId="62B0A59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973D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82C60C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1989C6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58861A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6C17A8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7,050</w:t>
            </w:r>
          </w:p>
        </w:tc>
      </w:tr>
      <w:tr w:rsidR="00982358" w:rsidRPr="00982358" w14:paraId="34B5C24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CE3A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BB277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8ADCF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6EFB568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B3328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982358" w:rsidRPr="00982358" w14:paraId="7784332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EAB76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368B62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C4918C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B4823F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5999ACB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362,000</w:t>
            </w:r>
          </w:p>
        </w:tc>
      </w:tr>
      <w:tr w:rsidR="00982358" w:rsidRPr="00982358" w14:paraId="42400AD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AB92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422798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415E8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787EB5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145CAC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1A498F6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EDB2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12DF05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10E3CA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DE36FB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941BF0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0171B35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0F874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55C4E0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D9A3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45893D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152D2F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3CA8906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F94F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545FF5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0048C86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33DE0E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7E8E5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5C90527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B8DEA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44212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5DBA27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5F3E5A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8BE03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8 079,060</w:t>
            </w:r>
          </w:p>
        </w:tc>
      </w:tr>
      <w:tr w:rsidR="00982358" w:rsidRPr="00982358" w14:paraId="6492CD9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B8AE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3139C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26C0F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6A3FA3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2BC2A07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4 757,188</w:t>
            </w:r>
          </w:p>
        </w:tc>
      </w:tr>
      <w:tr w:rsidR="00982358" w:rsidRPr="00982358" w14:paraId="06B5980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E539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6AE726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0B112F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431A6F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FDEF0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24,500</w:t>
            </w:r>
          </w:p>
        </w:tc>
      </w:tr>
      <w:tr w:rsidR="00982358" w:rsidRPr="00982358" w14:paraId="568DD07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F955C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01D551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20552A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E3CA80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807993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199,524</w:t>
            </w:r>
          </w:p>
        </w:tc>
      </w:tr>
      <w:tr w:rsidR="00982358" w:rsidRPr="00982358" w14:paraId="6E6F7F1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8408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9460B94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0F3736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423A81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6F34A1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</w:tr>
      <w:tr w:rsidR="00982358" w:rsidRPr="00982358" w14:paraId="3D8DFBD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6AC07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8665081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582B0B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677489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929A4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982358" w:rsidRPr="00982358" w14:paraId="60F1F49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035E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1B5A41FD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70A23F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B61913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90D5E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1 474,064</w:t>
            </w:r>
          </w:p>
        </w:tc>
      </w:tr>
      <w:tr w:rsidR="00982358" w:rsidRPr="00982358" w14:paraId="2BA8809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40E7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DFA03C6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7B6FCD5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B24AF8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96DFD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1 965,419</w:t>
            </w:r>
          </w:p>
        </w:tc>
      </w:tr>
      <w:tr w:rsidR="00982358" w:rsidRPr="00982358" w14:paraId="7BFA698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5A6F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A7D46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2FFE5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E218DE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084C8E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2 873,551</w:t>
            </w:r>
          </w:p>
        </w:tc>
      </w:tr>
      <w:tr w:rsidR="00982358" w:rsidRPr="00982358" w14:paraId="3078945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AFE5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6F49D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714201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C3FCC5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68ED4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987,467</w:t>
            </w:r>
          </w:p>
        </w:tc>
      </w:tr>
      <w:tr w:rsidR="00982358" w:rsidRPr="00982358" w14:paraId="325995E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DEDA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C6374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7E76D2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2F88253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организации отдыха детей в каникулярный период в лагерях дневного пребывания на базе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509C1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1 886,084</w:t>
            </w:r>
          </w:p>
        </w:tc>
      </w:tr>
      <w:tr w:rsidR="00982358" w:rsidRPr="00982358" w14:paraId="3091039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D85B2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42E46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E51B5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F9C40B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86B89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448,322</w:t>
            </w:r>
          </w:p>
        </w:tc>
      </w:tr>
      <w:tr w:rsidR="00982358" w:rsidRPr="00982358" w14:paraId="0C1B52C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43741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4C9BE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6A9AF8D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564863F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23090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48,322</w:t>
            </w:r>
          </w:p>
        </w:tc>
      </w:tr>
      <w:tr w:rsidR="00982358" w:rsidRPr="00982358" w14:paraId="63908C0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4265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1413E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99.0.00.93500</w:t>
            </w:r>
          </w:p>
        </w:tc>
        <w:tc>
          <w:tcPr>
            <w:tcW w:w="709" w:type="dxa"/>
            <w:noWrap/>
            <w:vAlign w:val="center"/>
            <w:hideMark/>
          </w:tcPr>
          <w:p w14:paraId="3F0303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19FA8C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развитию первичного отделения Движения Первых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51BB8E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400,000</w:t>
            </w:r>
          </w:p>
        </w:tc>
      </w:tr>
      <w:tr w:rsidR="00982358" w:rsidRPr="00982358" w14:paraId="2DE5BE9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5968F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18" w:type="dxa"/>
            <w:noWrap/>
            <w:vAlign w:val="center"/>
            <w:hideMark/>
          </w:tcPr>
          <w:p w14:paraId="701BFB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9708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49380A4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noWrap/>
            <w:vAlign w:val="center"/>
            <w:hideMark/>
          </w:tcPr>
          <w:p w14:paraId="05EE9C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04CA9EC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CEA5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F9F45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C4204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BA0464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noWrap/>
            <w:vAlign w:val="center"/>
            <w:hideMark/>
          </w:tcPr>
          <w:p w14:paraId="4EB4AFD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6A08472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C3AF4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CB6CD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03D3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9E039E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«Профилактика правонарушений на территории Урюпинского муниципального района»</w:t>
            </w:r>
          </w:p>
        </w:tc>
        <w:tc>
          <w:tcPr>
            <w:tcW w:w="1276" w:type="dxa"/>
            <w:noWrap/>
            <w:vAlign w:val="center"/>
            <w:hideMark/>
          </w:tcPr>
          <w:p w14:paraId="6A195CC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22EA94C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9EAAB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407F8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0D57E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96C585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«Профилактика правонарушений на территории Урюпинского муниципального района»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C855A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73322E2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5ABB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FDE17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3EA3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C0DC8A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07D78C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10,800</w:t>
            </w:r>
          </w:p>
        </w:tc>
      </w:tr>
      <w:tr w:rsidR="00982358" w:rsidRPr="00982358" w14:paraId="5A8E757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22374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6AEC0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925AD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58CCE6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5D655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10,800</w:t>
            </w:r>
          </w:p>
        </w:tc>
      </w:tr>
      <w:tr w:rsidR="00982358" w:rsidRPr="00982358" w14:paraId="4EA329F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63C3E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703975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74B6F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3FD7E9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"Сохранение и развитие культуры и искусства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3EEE14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1 897,100</w:t>
            </w:r>
          </w:p>
        </w:tc>
      </w:tr>
      <w:tr w:rsidR="00982358" w:rsidRPr="00982358" w14:paraId="5DA041F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48EC8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4B248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48.0.00.S177Т</w:t>
            </w:r>
          </w:p>
        </w:tc>
        <w:tc>
          <w:tcPr>
            <w:tcW w:w="709" w:type="dxa"/>
            <w:noWrap/>
            <w:vAlign w:val="center"/>
            <w:hideMark/>
          </w:tcPr>
          <w:p w14:paraId="5692972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50BDAD8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территории, прилегающей к МКУ Краснянский СДК»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7B6DF4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3569B6F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1084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CBD5979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48.0.00.S177У</w:t>
            </w:r>
          </w:p>
        </w:tc>
        <w:tc>
          <w:tcPr>
            <w:tcW w:w="709" w:type="dxa"/>
            <w:noWrap/>
            <w:vAlign w:val="center"/>
            <w:hideMark/>
          </w:tcPr>
          <w:p w14:paraId="671E654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141F307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 МКУ "Котовский СДК"»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0B9385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777,100</w:t>
            </w:r>
          </w:p>
        </w:tc>
      </w:tr>
      <w:tr w:rsidR="00982358" w:rsidRPr="00982358" w14:paraId="430DF61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39C04F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377EB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8B96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8132A2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244C3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20 643,136</w:t>
            </w:r>
          </w:p>
        </w:tc>
      </w:tr>
      <w:tr w:rsidR="00982358" w:rsidRPr="00982358" w14:paraId="0F46C65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A5FD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FEEDC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498C02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B4C3A6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668D8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10 248,200</w:t>
            </w:r>
          </w:p>
        </w:tc>
      </w:tr>
      <w:tr w:rsidR="00982358" w:rsidRPr="00982358" w14:paraId="00E4510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33227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9BEE2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1AF352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3B7D95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F1AC4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1 565,950</w:t>
            </w:r>
          </w:p>
        </w:tc>
      </w:tr>
      <w:tr w:rsidR="00982358" w:rsidRPr="00982358" w14:paraId="0C5BEA1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0473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FD84A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77A7B6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78170B7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71FDC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3,854</w:t>
            </w:r>
          </w:p>
        </w:tc>
      </w:tr>
      <w:tr w:rsidR="00982358" w:rsidRPr="00982358" w14:paraId="064C8F5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30D7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5B8598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5C5092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A0C350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15B4A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2 741,200</w:t>
            </w:r>
          </w:p>
        </w:tc>
      </w:tr>
      <w:tr w:rsidR="00982358" w:rsidRPr="00982358" w14:paraId="7468CD3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24A55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2E720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47C422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A6C7BA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ED109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532,800</w:t>
            </w:r>
          </w:p>
        </w:tc>
      </w:tr>
      <w:tr w:rsidR="00982358" w:rsidRPr="00982358" w14:paraId="23A26BB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9603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D1DF3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6116F9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4977BA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113E71D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0,320</w:t>
            </w:r>
          </w:p>
        </w:tc>
      </w:tr>
      <w:tr w:rsidR="00982358" w:rsidRPr="00982358" w14:paraId="199C0C3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0C57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9737CC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709" w:type="dxa"/>
            <w:noWrap/>
            <w:vAlign w:val="center"/>
            <w:hideMark/>
          </w:tcPr>
          <w:p w14:paraId="3E8806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361417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51A36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4 216,100</w:t>
            </w:r>
          </w:p>
        </w:tc>
      </w:tr>
      <w:tr w:rsidR="00982358" w:rsidRPr="00982358" w14:paraId="39C72CA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8CC3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D32816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99.0.00.66620</w:t>
            </w:r>
          </w:p>
        </w:tc>
        <w:tc>
          <w:tcPr>
            <w:tcW w:w="709" w:type="dxa"/>
            <w:noWrap/>
            <w:vAlign w:val="center"/>
            <w:hideMark/>
          </w:tcPr>
          <w:p w14:paraId="559AD4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2FC9116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FACF8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61,566</w:t>
            </w:r>
          </w:p>
        </w:tc>
      </w:tr>
      <w:tr w:rsidR="00982358" w:rsidRPr="00982358" w14:paraId="1CE9C9D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090C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B2466A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1E82BB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185C5B1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A1FB1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162,000</w:t>
            </w:r>
          </w:p>
        </w:tc>
      </w:tr>
      <w:tr w:rsidR="00982358" w:rsidRPr="00982358" w14:paraId="5EEA7A1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F1932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1A7FD2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24A809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5D852E8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9564D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1 101,100</w:t>
            </w:r>
          </w:p>
        </w:tc>
      </w:tr>
      <w:tr w:rsidR="00982358" w:rsidRPr="00982358" w14:paraId="334BB22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45B54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EB6FBD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CE7FA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1A880EE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0B037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10,046</w:t>
            </w:r>
          </w:p>
        </w:tc>
      </w:tr>
      <w:tr w:rsidR="00982358" w:rsidRPr="00982358" w14:paraId="580B6AD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FD92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18" w:type="dxa"/>
            <w:noWrap/>
            <w:vAlign w:val="center"/>
            <w:hideMark/>
          </w:tcPr>
          <w:p w14:paraId="0FE266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B84C2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2F36F58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6A7650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53 932,251</w:t>
            </w:r>
          </w:p>
        </w:tc>
      </w:tr>
      <w:tr w:rsidR="00982358" w:rsidRPr="00982358" w14:paraId="23E7683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90F87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73C118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E108F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122219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556F24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21A7D52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F96E07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5A2D72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C7C06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D0C910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62557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11F89ED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AA2C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216C20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709" w:type="dxa"/>
            <w:noWrap/>
            <w:vAlign w:val="center"/>
            <w:hideMark/>
          </w:tcPr>
          <w:p w14:paraId="4C1AE9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3F71A3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059721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1BE1670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F1C6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B6AC2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9A362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BF8A46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4CC77B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44E337F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3A72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A3635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BE25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5A3FAE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EDDFA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175C3AD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E5DE2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C889A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709" w:type="dxa"/>
            <w:noWrap/>
            <w:vAlign w:val="center"/>
            <w:hideMark/>
          </w:tcPr>
          <w:p w14:paraId="3FAC02E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44F880C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0C7248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982358" w:rsidRPr="00982358" w14:paraId="6966C42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4A4A4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65118A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6CF637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CCB672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240C2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982358" w:rsidRPr="00982358" w14:paraId="760A3D8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67F79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376A6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79ED28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1A28854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1F8CC2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982358" w:rsidRPr="00982358" w14:paraId="7E69487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E693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5B53E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153C41D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3B614C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B4919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982358" w:rsidRPr="00982358" w14:paraId="24A754A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0F18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662C34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48E612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3D6CEEB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170E8F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982358" w:rsidRPr="00982358" w14:paraId="09B4AB0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6802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B35F0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4F4ACC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38E7DC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C7BF0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0,425</w:t>
            </w:r>
          </w:p>
        </w:tc>
      </w:tr>
      <w:tr w:rsidR="00982358" w:rsidRPr="00982358" w14:paraId="0DA05A7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127E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79320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5261CDE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0D23FEA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38ED96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42,475</w:t>
            </w:r>
          </w:p>
        </w:tc>
      </w:tr>
      <w:tr w:rsidR="00982358" w:rsidRPr="00982358" w14:paraId="126391A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BB404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99CB9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4C92E1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9F0F82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C6C50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74,509</w:t>
            </w:r>
          </w:p>
        </w:tc>
      </w:tr>
      <w:tr w:rsidR="00982358" w:rsidRPr="00982358" w14:paraId="3B206FF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D75F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171D5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771AD5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5B75923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4877E8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7 450,850</w:t>
            </w:r>
          </w:p>
        </w:tc>
      </w:tr>
      <w:tr w:rsidR="00982358" w:rsidRPr="00982358" w14:paraId="308921B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751A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591CE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35A97F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295984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0008F6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414,000</w:t>
            </w:r>
          </w:p>
        </w:tc>
      </w:tr>
      <w:tr w:rsidR="00982358" w:rsidRPr="00982358" w14:paraId="5982D02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DEC9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58DED2C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774974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5805ADF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6CF04B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23 000,000</w:t>
            </w:r>
          </w:p>
        </w:tc>
      </w:tr>
      <w:tr w:rsidR="00982358" w:rsidRPr="00982358" w14:paraId="3839E2A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A7756B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1F472E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8CF09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9B658F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337F5DA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13 986,551</w:t>
            </w:r>
          </w:p>
        </w:tc>
      </w:tr>
      <w:tr w:rsidR="00982358" w:rsidRPr="00982358" w14:paraId="7DA2654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B835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8E733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9D5A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7A5BAF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1C016C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48B8539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1558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00012B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709" w:type="dxa"/>
            <w:noWrap/>
            <w:vAlign w:val="center"/>
            <w:hideMark/>
          </w:tcPr>
          <w:p w14:paraId="47F572C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2E41EBF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3206C4C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1976399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6BE2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5FE60B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743F4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510641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0DC2B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494ACE4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8BF8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FD0BBC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709" w:type="dxa"/>
            <w:noWrap/>
            <w:vAlign w:val="center"/>
            <w:hideMark/>
          </w:tcPr>
          <w:p w14:paraId="05C00A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34C53A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232FE1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2A6CBEC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D8B2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535FC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32269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A2A7D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B2160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13 481,700</w:t>
            </w:r>
          </w:p>
        </w:tc>
      </w:tr>
      <w:tr w:rsidR="00982358" w:rsidRPr="00982358" w14:paraId="437C687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DFF6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32F67E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355E82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5B50E9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DFD24E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1,700</w:t>
            </w:r>
          </w:p>
        </w:tc>
      </w:tr>
      <w:tr w:rsidR="00982358" w:rsidRPr="00982358" w14:paraId="2D49D58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6BF59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5EB4B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6EB472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1B878B6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39FCAB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167,900</w:t>
            </w:r>
          </w:p>
        </w:tc>
      </w:tr>
      <w:tr w:rsidR="00982358" w:rsidRPr="00982358" w14:paraId="030C07A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491A7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62C79BA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709" w:type="dxa"/>
            <w:noWrap/>
            <w:vAlign w:val="center"/>
            <w:hideMark/>
          </w:tcPr>
          <w:p w14:paraId="1EAC216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4C893E6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482D0B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982358" w:rsidRPr="00982358" w14:paraId="09568FB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F8F10F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E8A0E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015555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1C1FD0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A1456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982358" w:rsidRPr="00982358" w14:paraId="519519B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D366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11D5B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1E5531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455460A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10BED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982358" w:rsidRPr="00982358" w14:paraId="5EA78DF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08CF6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4D08C2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40C82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F065E4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noWrap/>
            <w:vAlign w:val="center"/>
            <w:hideMark/>
          </w:tcPr>
          <w:p w14:paraId="425C01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0D71248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FF42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47A74B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7F5D7D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D65D82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372124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2FA2C26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92F0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482858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709" w:type="dxa"/>
            <w:noWrap/>
            <w:vAlign w:val="center"/>
            <w:hideMark/>
          </w:tcPr>
          <w:p w14:paraId="4EE2465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9B09FF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7F4A6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1 709,300</w:t>
            </w:r>
          </w:p>
        </w:tc>
      </w:tr>
      <w:tr w:rsidR="00982358" w:rsidRPr="00982358" w14:paraId="0C87EFD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08B2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72B3A9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717EEE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D846E8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C91B2D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1 245,036</w:t>
            </w:r>
          </w:p>
        </w:tc>
      </w:tr>
      <w:tr w:rsidR="00982358" w:rsidRPr="00982358" w14:paraId="667A3D8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0851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181F68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07FD48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AD2F47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9F992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265,005</w:t>
            </w:r>
          </w:p>
        </w:tc>
      </w:tr>
      <w:tr w:rsidR="00982358" w:rsidRPr="00982358" w14:paraId="4AF35AA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97D3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11.00</w:t>
            </w:r>
          </w:p>
        </w:tc>
        <w:tc>
          <w:tcPr>
            <w:tcW w:w="1418" w:type="dxa"/>
            <w:noWrap/>
            <w:vAlign w:val="center"/>
            <w:hideMark/>
          </w:tcPr>
          <w:p w14:paraId="2D9196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56C7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2D28B55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noWrap/>
            <w:vAlign w:val="center"/>
            <w:hideMark/>
          </w:tcPr>
          <w:p w14:paraId="0DC147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6C9AEE0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EA67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5F89E7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88748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8F827B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noWrap/>
            <w:vAlign w:val="center"/>
            <w:hideMark/>
          </w:tcPr>
          <w:p w14:paraId="33194C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54B7F35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AB5C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5F0233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2814A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508380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массовой физической культуры и спорта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075B4D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04216D5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006A3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1AF881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44.0.00.S177Р</w:t>
            </w:r>
          </w:p>
        </w:tc>
        <w:tc>
          <w:tcPr>
            <w:tcW w:w="709" w:type="dxa"/>
            <w:noWrap/>
            <w:vAlign w:val="center"/>
            <w:hideMark/>
          </w:tcPr>
          <w:p w14:paraId="4A7E6F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6F91413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«Уличная тренажерная площадка»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32806EA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526C21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6B40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5A9534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90A1F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46592C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7BC12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7F1362E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AF0840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480610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2BA1D6A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7AB5878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11D60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5E63822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C63AB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18" w:type="dxa"/>
            <w:noWrap/>
            <w:vAlign w:val="center"/>
            <w:hideMark/>
          </w:tcPr>
          <w:p w14:paraId="40C86A8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3ACBA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746D571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noWrap/>
            <w:vAlign w:val="center"/>
            <w:hideMark/>
          </w:tcPr>
          <w:p w14:paraId="21B2AB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2808DCF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857E7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5E527D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DA7FC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095E40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noWrap/>
            <w:vAlign w:val="center"/>
            <w:hideMark/>
          </w:tcPr>
          <w:p w14:paraId="215A80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4C32051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1122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6761B83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E5C8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C4A26F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3C51E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12DC0D1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FA96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696407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709" w:type="dxa"/>
            <w:noWrap/>
            <w:vAlign w:val="center"/>
            <w:hideMark/>
          </w:tcPr>
          <w:p w14:paraId="3D8DD27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04CF254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9D4C6D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8D1E16" w:rsidRPr="00982358" w14:paraId="67C5EA29" w14:textId="77777777" w:rsidTr="008D3AB1">
        <w:trPr>
          <w:trHeight w:val="20"/>
        </w:trPr>
        <w:tc>
          <w:tcPr>
            <w:tcW w:w="8364" w:type="dxa"/>
            <w:gridSpan w:val="4"/>
            <w:noWrap/>
            <w:vAlign w:val="center"/>
            <w:hideMark/>
          </w:tcPr>
          <w:p w14:paraId="1EEF7BBC" w14:textId="77777777" w:rsidR="008D1E16" w:rsidRPr="00982358" w:rsidRDefault="008D1E16" w:rsidP="008D1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СЕГО:</w:t>
            </w:r>
          </w:p>
        </w:tc>
        <w:tc>
          <w:tcPr>
            <w:tcW w:w="1276" w:type="dxa"/>
            <w:noWrap/>
            <w:vAlign w:val="center"/>
            <w:hideMark/>
          </w:tcPr>
          <w:p w14:paraId="646A943E" w14:textId="77777777" w:rsidR="008D1E16" w:rsidRPr="00982358" w:rsidRDefault="008D1E16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719 513,156</w:t>
            </w:r>
          </w:p>
        </w:tc>
      </w:tr>
    </w:tbl>
    <w:p w14:paraId="2EB5065B" w14:textId="77777777" w:rsidR="00D2010E" w:rsidRPr="00D31345" w:rsidRDefault="00D2010E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1C19444" w14:textId="77777777" w:rsidR="00D2010E" w:rsidRPr="008E41FC" w:rsidRDefault="00D2010E" w:rsidP="00D2010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A61F249" w14:textId="77777777" w:rsidR="00D2010E" w:rsidRPr="00EB7885" w:rsidRDefault="00D2010E" w:rsidP="008D3AB1">
      <w:pPr>
        <w:tabs>
          <w:tab w:val="left" w:pos="5040"/>
        </w:tabs>
        <w:spacing w:after="0" w:line="240" w:lineRule="auto"/>
        <w:ind w:left="-57" w:right="-57" w:firstLine="62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5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14:paraId="0A989E7C" w14:textId="77777777" w:rsidR="00D2010E" w:rsidRPr="00EB7885" w:rsidRDefault="00D2010E" w:rsidP="0084513F">
      <w:pPr>
        <w:spacing w:after="0" w:line="240" w:lineRule="auto"/>
        <w:ind w:left="3402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10</w:t>
      </w:r>
    </w:p>
    <w:p w14:paraId="1C04A4DC" w14:textId="77777777" w:rsidR="00D2010E" w:rsidRPr="00EB7885" w:rsidRDefault="00D2010E" w:rsidP="0084513F">
      <w:pPr>
        <w:pStyle w:val="ConsNormal"/>
        <w:ind w:left="3402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79354D08" w14:textId="77777777" w:rsidR="00D2010E" w:rsidRPr="00EB7885" w:rsidRDefault="00D2010E" w:rsidP="0084513F">
      <w:pPr>
        <w:pStyle w:val="ConsNormal"/>
        <w:ind w:left="3402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района на 202</w:t>
      </w:r>
      <w:r>
        <w:rPr>
          <w:rFonts w:ascii="Times New Roman" w:hAnsi="Times New Roman" w:cs="Times New Roman"/>
          <w:sz w:val="24"/>
          <w:szCs w:val="24"/>
        </w:rPr>
        <w:t>5 год и плановый период 2026 и 2027</w:t>
      </w:r>
      <w:r w:rsidRPr="00EB788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0CD92631" w14:textId="77777777" w:rsidR="00D2010E" w:rsidRPr="00EB7885" w:rsidRDefault="00D2010E" w:rsidP="00D2010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</w:rPr>
      </w:pPr>
    </w:p>
    <w:p w14:paraId="019AEA11" w14:textId="77777777" w:rsidR="00D2010E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59DC">
        <w:rPr>
          <w:rFonts w:ascii="Times New Roman" w:hAnsi="Times New Roman" w:cs="Times New Roman"/>
          <w:b/>
          <w:bCs/>
          <w:sz w:val="24"/>
          <w:szCs w:val="24"/>
        </w:rPr>
        <w:t>Ведомствен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ная структура расходов бюджета </w:t>
      </w:r>
      <w:r w:rsidRPr="00DC59DC">
        <w:rPr>
          <w:rFonts w:ascii="Times New Roman" w:hAnsi="Times New Roman" w:cs="Times New Roman"/>
          <w:b/>
          <w:bCs/>
          <w:sz w:val="24"/>
          <w:szCs w:val="24"/>
        </w:rPr>
        <w:t xml:space="preserve">Урюпинского </w:t>
      </w:r>
    </w:p>
    <w:p w14:paraId="2F122D7F" w14:textId="77777777" w:rsidR="00D2010E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r w:rsidRPr="00DC59DC">
        <w:rPr>
          <w:rFonts w:ascii="Times New Roman" w:hAnsi="Times New Roman" w:cs="Times New Roman"/>
          <w:b/>
          <w:bCs/>
          <w:sz w:val="24"/>
          <w:szCs w:val="24"/>
        </w:rPr>
        <w:t>на плановый период 2026 и 2027 годов</w:t>
      </w:r>
    </w:p>
    <w:p w14:paraId="67683821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1451"/>
        <w:gridCol w:w="698"/>
        <w:gridCol w:w="4317"/>
        <w:gridCol w:w="1276"/>
        <w:gridCol w:w="1276"/>
      </w:tblGrid>
      <w:tr w:rsidR="0084513F" w:rsidRPr="00F83D41" w14:paraId="4DB6B0F9" w14:textId="77777777" w:rsidTr="009F4ADE">
        <w:trPr>
          <w:trHeight w:val="509"/>
        </w:trPr>
        <w:tc>
          <w:tcPr>
            <w:tcW w:w="666" w:type="dxa"/>
            <w:vMerge w:val="restart"/>
            <w:vAlign w:val="center"/>
            <w:hideMark/>
          </w:tcPr>
          <w:p w14:paraId="243E2AE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Раз-дел, под-раз-дел</w:t>
            </w:r>
          </w:p>
        </w:tc>
        <w:tc>
          <w:tcPr>
            <w:tcW w:w="1407" w:type="dxa"/>
            <w:vMerge w:val="restart"/>
            <w:vAlign w:val="center"/>
            <w:hideMark/>
          </w:tcPr>
          <w:p w14:paraId="0000F1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698" w:type="dxa"/>
            <w:vMerge w:val="restart"/>
            <w:vAlign w:val="center"/>
            <w:hideMark/>
          </w:tcPr>
          <w:p w14:paraId="3F3AD90F" w14:textId="77777777" w:rsidR="00F83D41" w:rsidRPr="00F83D41" w:rsidRDefault="00F83D41" w:rsidP="00F95907">
            <w:pPr>
              <w:spacing w:after="0" w:line="24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Груп-па вида рас-ходов</w:t>
            </w:r>
          </w:p>
        </w:tc>
        <w:tc>
          <w:tcPr>
            <w:tcW w:w="4317" w:type="dxa"/>
            <w:vMerge w:val="restart"/>
            <w:vAlign w:val="center"/>
            <w:hideMark/>
          </w:tcPr>
          <w:p w14:paraId="4FA5F4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CB340D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год, тысяч рублей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73CAFF7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год, тысяч рублей</w:t>
            </w:r>
          </w:p>
        </w:tc>
      </w:tr>
      <w:tr w:rsidR="0084513F" w:rsidRPr="00F83D41" w14:paraId="4CBBEE5D" w14:textId="77777777" w:rsidTr="009F4ADE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74B02455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  <w:hideMark/>
          </w:tcPr>
          <w:p w14:paraId="246ED5F4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vMerge/>
            <w:vAlign w:val="center"/>
            <w:hideMark/>
          </w:tcPr>
          <w:p w14:paraId="4B12BBE5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14:paraId="28BF1A42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5F1631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8E322D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513F" w:rsidRPr="00F83D41" w14:paraId="0123E33E" w14:textId="77777777" w:rsidTr="009F4ADE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60B44D56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  <w:hideMark/>
          </w:tcPr>
          <w:p w14:paraId="0007B722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vMerge/>
            <w:vAlign w:val="center"/>
            <w:hideMark/>
          </w:tcPr>
          <w:p w14:paraId="4309537E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14:paraId="57D4CED5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0FA27D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4D958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5907" w:rsidRPr="00F83D41" w14:paraId="4E234BE9" w14:textId="77777777" w:rsidTr="009F4ADE">
        <w:trPr>
          <w:trHeight w:val="464"/>
        </w:trPr>
        <w:tc>
          <w:tcPr>
            <w:tcW w:w="7088" w:type="dxa"/>
            <w:gridSpan w:val="4"/>
            <w:vAlign w:val="center"/>
          </w:tcPr>
          <w:p w14:paraId="58D167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902 - Администрация Урюпинского муниципального района</w:t>
            </w:r>
            <w:r w:rsidR="00F95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4772A35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786 874,713</w:t>
            </w:r>
          </w:p>
        </w:tc>
        <w:tc>
          <w:tcPr>
            <w:tcW w:w="1276" w:type="dxa"/>
            <w:vAlign w:val="center"/>
          </w:tcPr>
          <w:p w14:paraId="1A9B2D3D" w14:textId="77777777" w:rsidR="00F83D41" w:rsidRPr="00F83D41" w:rsidRDefault="00F83D41" w:rsidP="00837D5C">
            <w:pPr>
              <w:spacing w:after="0" w:line="240" w:lineRule="auto"/>
              <w:ind w:left="-64" w:right="-1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859 219,444</w:t>
            </w:r>
          </w:p>
        </w:tc>
      </w:tr>
      <w:tr w:rsidR="00F95907" w:rsidRPr="00F83D41" w14:paraId="459F57D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B23FF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07" w:type="dxa"/>
            <w:noWrap/>
            <w:vAlign w:val="center"/>
            <w:hideMark/>
          </w:tcPr>
          <w:p w14:paraId="6F19A40E" w14:textId="77777777" w:rsidR="00F83D41" w:rsidRPr="00F83D41" w:rsidRDefault="00F83D41" w:rsidP="0084513F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5B7909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2E32D31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6ED8D1D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88 830,643</w:t>
            </w:r>
          </w:p>
        </w:tc>
        <w:tc>
          <w:tcPr>
            <w:tcW w:w="1276" w:type="dxa"/>
            <w:noWrap/>
            <w:vAlign w:val="center"/>
            <w:hideMark/>
          </w:tcPr>
          <w:p w14:paraId="0EF770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92 302,597</w:t>
            </w:r>
          </w:p>
        </w:tc>
      </w:tr>
      <w:tr w:rsidR="00F95907" w:rsidRPr="00F83D41" w14:paraId="53B81E8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FA81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07" w:type="dxa"/>
            <w:noWrap/>
            <w:vAlign w:val="center"/>
            <w:hideMark/>
          </w:tcPr>
          <w:p w14:paraId="013C033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653D52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9243AC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4DEF46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6F66BEF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95907" w:rsidRPr="00F83D41" w14:paraId="495F22C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9773DE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07" w:type="dxa"/>
            <w:noWrap/>
            <w:vAlign w:val="center"/>
            <w:hideMark/>
          </w:tcPr>
          <w:p w14:paraId="4E8F07E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030321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3FD92A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1EF56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75DA0E2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95907" w:rsidRPr="00F83D41" w14:paraId="340B022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C5EF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07" w:type="dxa"/>
            <w:noWrap/>
            <w:vAlign w:val="center"/>
            <w:hideMark/>
          </w:tcPr>
          <w:p w14:paraId="01933E4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698" w:type="dxa"/>
            <w:noWrap/>
            <w:vAlign w:val="center"/>
            <w:hideMark/>
          </w:tcPr>
          <w:p w14:paraId="08CA07F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99F2E3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ABE04B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66C87A5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95907" w:rsidRPr="00F83D41" w14:paraId="39D491B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5E46C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2CCDBAA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B7F40C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BE532D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власти и представительных органов муниципальных образований</w:t>
            </w:r>
          </w:p>
        </w:tc>
        <w:tc>
          <w:tcPr>
            <w:tcW w:w="1276" w:type="dxa"/>
            <w:noWrap/>
            <w:vAlign w:val="center"/>
            <w:hideMark/>
          </w:tcPr>
          <w:p w14:paraId="72DD2C0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29EE663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95907" w:rsidRPr="00F83D41" w14:paraId="532FC6F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E700B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7B13EB4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6372CA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DBA207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787D89B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031838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95907" w:rsidRPr="00F83D41" w14:paraId="5C36F88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AF13A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435429B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0ED0957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302BD1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B1DD4E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  <w:tc>
          <w:tcPr>
            <w:tcW w:w="1276" w:type="dxa"/>
            <w:noWrap/>
            <w:vAlign w:val="center"/>
            <w:hideMark/>
          </w:tcPr>
          <w:p w14:paraId="527E8E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</w:tr>
      <w:tr w:rsidR="00F95907" w:rsidRPr="00F83D41" w14:paraId="7799A77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3E8FCE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5C3BFE8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698" w:type="dxa"/>
            <w:noWrap/>
            <w:vAlign w:val="center"/>
            <w:hideMark/>
          </w:tcPr>
          <w:p w14:paraId="04A0EA4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C492A3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DE6750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  <w:tc>
          <w:tcPr>
            <w:tcW w:w="1276" w:type="dxa"/>
            <w:noWrap/>
            <w:vAlign w:val="center"/>
            <w:hideMark/>
          </w:tcPr>
          <w:p w14:paraId="5D2536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</w:tr>
      <w:tr w:rsidR="00F95907" w:rsidRPr="00F83D41" w14:paraId="2005B5A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BA4B2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71E22FF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D563EC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0B2B5C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noWrap/>
            <w:vAlign w:val="center"/>
            <w:hideMark/>
          </w:tcPr>
          <w:p w14:paraId="22F36A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39 196,500</w:t>
            </w:r>
          </w:p>
        </w:tc>
        <w:tc>
          <w:tcPr>
            <w:tcW w:w="1276" w:type="dxa"/>
            <w:noWrap/>
            <w:vAlign w:val="center"/>
            <w:hideMark/>
          </w:tcPr>
          <w:p w14:paraId="6F51611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95907" w:rsidRPr="00F83D41" w14:paraId="5FF3FA9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1761E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1A147DC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F2A8D2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E767BD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279E36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39 050,700</w:t>
            </w:r>
          </w:p>
        </w:tc>
        <w:tc>
          <w:tcPr>
            <w:tcW w:w="1276" w:type="dxa"/>
            <w:noWrap/>
            <w:vAlign w:val="center"/>
            <w:hideMark/>
          </w:tcPr>
          <w:p w14:paraId="79161A1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95907" w:rsidRPr="00F83D41" w14:paraId="5A12458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E12D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32A20FE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0E47EFE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8CB17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2433F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36 065,300</w:t>
            </w:r>
          </w:p>
        </w:tc>
        <w:tc>
          <w:tcPr>
            <w:tcW w:w="1276" w:type="dxa"/>
            <w:noWrap/>
            <w:vAlign w:val="center"/>
            <w:hideMark/>
          </w:tcPr>
          <w:p w14:paraId="08DE7A9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36 134,900</w:t>
            </w:r>
          </w:p>
        </w:tc>
      </w:tr>
      <w:tr w:rsidR="00F95907" w:rsidRPr="00F83D41" w14:paraId="085572F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A0329B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3664E04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56FCA22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4E5083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178BD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1 512,100</w:t>
            </w:r>
          </w:p>
        </w:tc>
        <w:tc>
          <w:tcPr>
            <w:tcW w:w="1276" w:type="dxa"/>
            <w:noWrap/>
            <w:vAlign w:val="center"/>
            <w:hideMark/>
          </w:tcPr>
          <w:p w14:paraId="20195EC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784,100</w:t>
            </w:r>
          </w:p>
        </w:tc>
      </w:tr>
      <w:tr w:rsidR="00F95907" w:rsidRPr="00F83D41" w14:paraId="165575B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28984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1D66526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698" w:type="dxa"/>
            <w:noWrap/>
            <w:vAlign w:val="center"/>
            <w:hideMark/>
          </w:tcPr>
          <w:p w14:paraId="797504B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9441BD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4EC8B6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381,400</w:t>
            </w:r>
          </w:p>
        </w:tc>
        <w:tc>
          <w:tcPr>
            <w:tcW w:w="1276" w:type="dxa"/>
            <w:noWrap/>
            <w:vAlign w:val="center"/>
            <w:hideMark/>
          </w:tcPr>
          <w:p w14:paraId="61ABC9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381,400</w:t>
            </w:r>
          </w:p>
        </w:tc>
      </w:tr>
      <w:tr w:rsidR="00F95907" w:rsidRPr="00F83D41" w14:paraId="66BBB3E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792E8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09F892E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698" w:type="dxa"/>
            <w:noWrap/>
            <w:vAlign w:val="center"/>
            <w:hideMark/>
          </w:tcPr>
          <w:p w14:paraId="202775E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4E26F7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DDBE91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  <w:tc>
          <w:tcPr>
            <w:tcW w:w="1276" w:type="dxa"/>
            <w:noWrap/>
            <w:vAlign w:val="center"/>
            <w:hideMark/>
          </w:tcPr>
          <w:p w14:paraId="18894F8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</w:tr>
      <w:tr w:rsidR="00F95907" w:rsidRPr="00F83D41" w14:paraId="4CE2D55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9F2371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6C37EC0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698" w:type="dxa"/>
            <w:noWrap/>
            <w:vAlign w:val="center"/>
            <w:hideMark/>
          </w:tcPr>
          <w:p w14:paraId="3865D83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624F84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35548A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677,500</w:t>
            </w:r>
          </w:p>
        </w:tc>
        <w:tc>
          <w:tcPr>
            <w:tcW w:w="1276" w:type="dxa"/>
            <w:noWrap/>
            <w:vAlign w:val="center"/>
            <w:hideMark/>
          </w:tcPr>
          <w:p w14:paraId="39D21E5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677,500</w:t>
            </w:r>
          </w:p>
        </w:tc>
      </w:tr>
      <w:tr w:rsidR="00F95907" w:rsidRPr="00F83D41" w14:paraId="1AFE1C7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1FF7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2667A60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1580B1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9AD667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C3FB9D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63C86C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58B0D32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96BF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2F2EE37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698" w:type="dxa"/>
            <w:noWrap/>
            <w:vAlign w:val="center"/>
            <w:hideMark/>
          </w:tcPr>
          <w:p w14:paraId="34D88EC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72EAB75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18799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3A2280B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1C1C41F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2A0935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07" w:type="dxa"/>
            <w:noWrap/>
            <w:vAlign w:val="center"/>
            <w:hideMark/>
          </w:tcPr>
          <w:p w14:paraId="3541889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E20BDE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92111B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276" w:type="dxa"/>
            <w:noWrap/>
            <w:vAlign w:val="center"/>
            <w:hideMark/>
          </w:tcPr>
          <w:p w14:paraId="44B277E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DAF60A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95907" w:rsidRPr="00F83D41" w14:paraId="6D448F6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1C2D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07" w:type="dxa"/>
            <w:noWrap/>
            <w:vAlign w:val="center"/>
            <w:hideMark/>
          </w:tcPr>
          <w:p w14:paraId="6B07700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760EC8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C5E9B8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54819BD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B44E65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95907" w:rsidRPr="00F83D41" w14:paraId="6CEED70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A3D9A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07" w:type="dxa"/>
            <w:noWrap/>
            <w:vAlign w:val="center"/>
            <w:hideMark/>
          </w:tcPr>
          <w:p w14:paraId="2853D95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90.0.00.51200</w:t>
            </w:r>
          </w:p>
        </w:tc>
        <w:tc>
          <w:tcPr>
            <w:tcW w:w="698" w:type="dxa"/>
            <w:noWrap/>
            <w:vAlign w:val="center"/>
            <w:hideMark/>
          </w:tcPr>
          <w:p w14:paraId="33C52F0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2EA9EC4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7D9ECE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E6251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95907" w:rsidRPr="00F83D41" w14:paraId="2C28C1F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BC1C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4890101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9C6A7C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51FAAE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noWrap/>
            <w:vAlign w:val="center"/>
            <w:hideMark/>
          </w:tcPr>
          <w:p w14:paraId="1AEC347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72A4825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95907" w:rsidRPr="00F83D41" w14:paraId="18CB82F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2A5AE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191688A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0842B0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973A1A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40C818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0ED191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95907" w:rsidRPr="00F83D41" w14:paraId="0F6F195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6BCBD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0C76F07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49F3A90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3A9047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61CC0D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  <w:tc>
          <w:tcPr>
            <w:tcW w:w="1276" w:type="dxa"/>
            <w:noWrap/>
            <w:vAlign w:val="center"/>
            <w:hideMark/>
          </w:tcPr>
          <w:p w14:paraId="381EC4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</w:tr>
      <w:tr w:rsidR="00F95907" w:rsidRPr="00F83D41" w14:paraId="45D5013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42C41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20CB41A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30A2025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2400A8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DE00DB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  <w:tc>
          <w:tcPr>
            <w:tcW w:w="1276" w:type="dxa"/>
            <w:noWrap/>
            <w:vAlign w:val="center"/>
            <w:hideMark/>
          </w:tcPr>
          <w:p w14:paraId="177A31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</w:tr>
      <w:tr w:rsidR="00F95907" w:rsidRPr="00F83D41" w14:paraId="1FF2478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79BF4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54F2EC0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698" w:type="dxa"/>
            <w:noWrap/>
            <w:vAlign w:val="center"/>
            <w:hideMark/>
          </w:tcPr>
          <w:p w14:paraId="0655197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9BFA78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88BAF9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  <w:tc>
          <w:tcPr>
            <w:tcW w:w="1276" w:type="dxa"/>
            <w:noWrap/>
            <w:vAlign w:val="center"/>
            <w:hideMark/>
          </w:tcPr>
          <w:p w14:paraId="41DB95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</w:tr>
      <w:tr w:rsidR="00F95907" w:rsidRPr="00F83D41" w14:paraId="0F3514F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AFC3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07" w:type="dxa"/>
            <w:noWrap/>
            <w:vAlign w:val="center"/>
            <w:hideMark/>
          </w:tcPr>
          <w:p w14:paraId="6DF2299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E33A2E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DFE938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noWrap/>
            <w:vAlign w:val="center"/>
            <w:hideMark/>
          </w:tcPr>
          <w:p w14:paraId="4A6D65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1EAFE9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95907" w:rsidRPr="00F83D41" w14:paraId="76FEC45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71E6C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07" w:type="dxa"/>
            <w:noWrap/>
            <w:vAlign w:val="center"/>
            <w:hideMark/>
          </w:tcPr>
          <w:p w14:paraId="66AE353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43CFE5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2F61B4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681848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1C614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95907" w:rsidRPr="00F83D41" w14:paraId="24C25D0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C06BE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07" w:type="dxa"/>
            <w:noWrap/>
            <w:vAlign w:val="center"/>
            <w:hideMark/>
          </w:tcPr>
          <w:p w14:paraId="3EF8F68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698" w:type="dxa"/>
            <w:noWrap/>
            <w:vAlign w:val="center"/>
            <w:hideMark/>
          </w:tcPr>
          <w:p w14:paraId="70158E6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0605C41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6406D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0BFAFA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95907" w:rsidRPr="00F83D41" w14:paraId="7C2FDFE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F77BAB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3F4220B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6EF104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C5187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5EB9F46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37 269,543</w:t>
            </w:r>
          </w:p>
        </w:tc>
        <w:tc>
          <w:tcPr>
            <w:tcW w:w="1276" w:type="dxa"/>
            <w:noWrap/>
            <w:vAlign w:val="center"/>
            <w:hideMark/>
          </w:tcPr>
          <w:p w14:paraId="1EE2C1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41 634,997</w:t>
            </w:r>
          </w:p>
        </w:tc>
      </w:tr>
      <w:tr w:rsidR="00F95907" w:rsidRPr="00F83D41" w14:paraId="21CAA87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3ACA19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20C0ED0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45151E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EC0AFA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11FD9F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1 465,033</w:t>
            </w:r>
          </w:p>
        </w:tc>
        <w:tc>
          <w:tcPr>
            <w:tcW w:w="1276" w:type="dxa"/>
            <w:noWrap/>
            <w:vAlign w:val="center"/>
            <w:hideMark/>
          </w:tcPr>
          <w:p w14:paraId="5DF883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1 505,233</w:t>
            </w:r>
          </w:p>
        </w:tc>
      </w:tr>
      <w:tr w:rsidR="00F95907" w:rsidRPr="00F83D41" w14:paraId="191777C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AE525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1898F34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698" w:type="dxa"/>
            <w:noWrap/>
            <w:vAlign w:val="center"/>
            <w:hideMark/>
          </w:tcPr>
          <w:p w14:paraId="3EB8A19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C1CC2D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66AFAB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1 450,900</w:t>
            </w:r>
          </w:p>
        </w:tc>
        <w:tc>
          <w:tcPr>
            <w:tcW w:w="1276" w:type="dxa"/>
            <w:noWrap/>
            <w:vAlign w:val="center"/>
            <w:hideMark/>
          </w:tcPr>
          <w:p w14:paraId="5121CF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1 491,100</w:t>
            </w:r>
          </w:p>
        </w:tc>
      </w:tr>
      <w:tr w:rsidR="00F95907" w:rsidRPr="00F83D41" w14:paraId="10B3283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45ADE5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1D11842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698" w:type="dxa"/>
            <w:noWrap/>
            <w:vAlign w:val="center"/>
            <w:hideMark/>
          </w:tcPr>
          <w:p w14:paraId="4407BB5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7ABA78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F47414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  <w:tc>
          <w:tcPr>
            <w:tcW w:w="1276" w:type="dxa"/>
            <w:noWrap/>
            <w:vAlign w:val="center"/>
            <w:hideMark/>
          </w:tcPr>
          <w:p w14:paraId="3BA0539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</w:tr>
      <w:tr w:rsidR="00F95907" w:rsidRPr="00F83D41" w14:paraId="3B9CBAD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41B6CF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6B306AD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698" w:type="dxa"/>
            <w:noWrap/>
            <w:vAlign w:val="center"/>
            <w:hideMark/>
          </w:tcPr>
          <w:p w14:paraId="3B809B6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FD635F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7E0975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  <w:tc>
          <w:tcPr>
            <w:tcW w:w="1276" w:type="dxa"/>
            <w:noWrap/>
            <w:vAlign w:val="center"/>
            <w:hideMark/>
          </w:tcPr>
          <w:p w14:paraId="2E1A22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</w:tr>
      <w:tr w:rsidR="00F95907" w:rsidRPr="00F83D41" w14:paraId="7C363BD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6B966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119C7CD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B6EBC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230CDB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5507F2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35 804,510</w:t>
            </w:r>
          </w:p>
        </w:tc>
        <w:tc>
          <w:tcPr>
            <w:tcW w:w="1276" w:type="dxa"/>
            <w:noWrap/>
            <w:vAlign w:val="center"/>
            <w:hideMark/>
          </w:tcPr>
          <w:p w14:paraId="3C2BED2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40 129,764</w:t>
            </w:r>
          </w:p>
        </w:tc>
      </w:tr>
      <w:tr w:rsidR="00F95907" w:rsidRPr="00F83D41" w14:paraId="0936B8C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7A2DAA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DAA5AC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698" w:type="dxa"/>
            <w:noWrap/>
            <w:vAlign w:val="center"/>
            <w:hideMark/>
          </w:tcPr>
          <w:p w14:paraId="1B69940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C5FD30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32FF6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221E40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</w:tr>
      <w:tr w:rsidR="00F95907" w:rsidRPr="00F83D41" w14:paraId="604BCB2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35AFC3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248A889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698" w:type="dxa"/>
            <w:noWrap/>
            <w:vAlign w:val="center"/>
            <w:hideMark/>
          </w:tcPr>
          <w:p w14:paraId="71A80FE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777107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DBEC54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5 183,902</w:t>
            </w:r>
          </w:p>
        </w:tc>
        <w:tc>
          <w:tcPr>
            <w:tcW w:w="1276" w:type="dxa"/>
            <w:noWrap/>
            <w:vAlign w:val="center"/>
            <w:hideMark/>
          </w:tcPr>
          <w:p w14:paraId="6AA1E7F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3 582,916</w:t>
            </w:r>
          </w:p>
        </w:tc>
      </w:tr>
      <w:tr w:rsidR="00F95907" w:rsidRPr="00F83D41" w14:paraId="7C0B357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BDD01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AE4E74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698" w:type="dxa"/>
            <w:noWrap/>
            <w:vAlign w:val="center"/>
            <w:hideMark/>
          </w:tcPr>
          <w:p w14:paraId="4A89A8B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E1991F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600F69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  <w:tc>
          <w:tcPr>
            <w:tcW w:w="1276" w:type="dxa"/>
            <w:noWrap/>
            <w:vAlign w:val="center"/>
            <w:hideMark/>
          </w:tcPr>
          <w:p w14:paraId="7E00B4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</w:tr>
      <w:tr w:rsidR="00F95907" w:rsidRPr="00F83D41" w14:paraId="14C4F23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0E402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1EBF63F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698" w:type="dxa"/>
            <w:noWrap/>
            <w:vAlign w:val="center"/>
            <w:hideMark/>
          </w:tcPr>
          <w:p w14:paraId="2F69FD9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032C9C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772853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  <w:tc>
          <w:tcPr>
            <w:tcW w:w="1276" w:type="dxa"/>
            <w:noWrap/>
            <w:vAlign w:val="center"/>
            <w:hideMark/>
          </w:tcPr>
          <w:p w14:paraId="4F6C9CB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</w:tr>
      <w:tr w:rsidR="00F95907" w:rsidRPr="00F83D41" w14:paraId="1340ABB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8E25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0244EF5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698" w:type="dxa"/>
            <w:noWrap/>
            <w:vAlign w:val="center"/>
            <w:hideMark/>
          </w:tcPr>
          <w:p w14:paraId="299FB70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6F3C4A4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6FA570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  <w:tc>
          <w:tcPr>
            <w:tcW w:w="1276" w:type="dxa"/>
            <w:noWrap/>
            <w:vAlign w:val="center"/>
            <w:hideMark/>
          </w:tcPr>
          <w:p w14:paraId="7CE90A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F95907" w:rsidRPr="00F83D41" w14:paraId="0104C93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08826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687F1A4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6F2021D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3EBED4E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9F96F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276" w:type="dxa"/>
            <w:noWrap/>
            <w:vAlign w:val="center"/>
            <w:hideMark/>
          </w:tcPr>
          <w:p w14:paraId="3143619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F95907" w:rsidRPr="00F83D41" w14:paraId="1EE0417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FA6E14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301DF68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99.0.00.88880</w:t>
            </w:r>
          </w:p>
        </w:tc>
        <w:tc>
          <w:tcPr>
            <w:tcW w:w="698" w:type="dxa"/>
            <w:noWrap/>
            <w:vAlign w:val="center"/>
            <w:hideMark/>
          </w:tcPr>
          <w:p w14:paraId="088871A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757DD1F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6EE2B8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6 159,041</w:t>
            </w:r>
          </w:p>
        </w:tc>
        <w:tc>
          <w:tcPr>
            <w:tcW w:w="1276" w:type="dxa"/>
            <w:noWrap/>
            <w:vAlign w:val="center"/>
            <w:hideMark/>
          </w:tcPr>
          <w:p w14:paraId="2A08638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12 085,280</w:t>
            </w:r>
          </w:p>
        </w:tc>
      </w:tr>
      <w:tr w:rsidR="00F95907" w:rsidRPr="00F83D41" w14:paraId="62E9FB3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3D186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07" w:type="dxa"/>
            <w:noWrap/>
            <w:vAlign w:val="center"/>
            <w:hideMark/>
          </w:tcPr>
          <w:p w14:paraId="6EDDDF8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0D58CD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2B8920E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46BFD6A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489A4F8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</w:tr>
      <w:tr w:rsidR="00F95907" w:rsidRPr="00F83D41" w14:paraId="17BE054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57022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35FBAE6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35F4DE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A3CB3F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15D100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0DFF57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95907" w:rsidRPr="00F83D41" w14:paraId="0DBE3A1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DD0D1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0E4B3FB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7D6F5D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CA1133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A6AF9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14E419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95907" w:rsidRPr="00F83D41" w14:paraId="373526F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C6764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39B4E61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698" w:type="dxa"/>
            <w:noWrap/>
            <w:vAlign w:val="center"/>
            <w:hideMark/>
          </w:tcPr>
          <w:p w14:paraId="6BEC388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0417F0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BB28C8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  <w:tc>
          <w:tcPr>
            <w:tcW w:w="1276" w:type="dxa"/>
            <w:noWrap/>
            <w:vAlign w:val="center"/>
            <w:hideMark/>
          </w:tcPr>
          <w:p w14:paraId="1BC6DDB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</w:tr>
      <w:tr w:rsidR="00F95907" w:rsidRPr="00F83D41" w14:paraId="5869807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2508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60CBD0F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698" w:type="dxa"/>
            <w:noWrap/>
            <w:vAlign w:val="center"/>
            <w:hideMark/>
          </w:tcPr>
          <w:p w14:paraId="061C329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2CE117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681D68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2E10DFE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</w:tr>
      <w:tr w:rsidR="00F95907" w:rsidRPr="00F83D41" w14:paraId="3C1FD70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73661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07" w:type="dxa"/>
            <w:noWrap/>
            <w:vAlign w:val="center"/>
            <w:hideMark/>
          </w:tcPr>
          <w:p w14:paraId="00209E6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E68CC2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156CB0A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05C1358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55 035,928</w:t>
            </w:r>
          </w:p>
        </w:tc>
        <w:tc>
          <w:tcPr>
            <w:tcW w:w="1276" w:type="dxa"/>
            <w:noWrap/>
            <w:vAlign w:val="center"/>
            <w:hideMark/>
          </w:tcPr>
          <w:p w14:paraId="6030685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47 510,118</w:t>
            </w:r>
          </w:p>
        </w:tc>
      </w:tr>
      <w:tr w:rsidR="00F95907" w:rsidRPr="00F83D41" w14:paraId="2F148D0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89FAD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07" w:type="dxa"/>
            <w:noWrap/>
            <w:vAlign w:val="center"/>
            <w:hideMark/>
          </w:tcPr>
          <w:p w14:paraId="44680FB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730FAD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D13C58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5A8D811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019E404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95907" w:rsidRPr="00F83D41" w14:paraId="69B552D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72357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07" w:type="dxa"/>
            <w:noWrap/>
            <w:vAlign w:val="center"/>
            <w:hideMark/>
          </w:tcPr>
          <w:p w14:paraId="3279A38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F83684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F445DC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CCDBF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6C49E3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95907" w:rsidRPr="00F83D41" w14:paraId="0BFFD52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36F4D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07" w:type="dxa"/>
            <w:noWrap/>
            <w:vAlign w:val="center"/>
            <w:hideMark/>
          </w:tcPr>
          <w:p w14:paraId="135CB36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698" w:type="dxa"/>
            <w:noWrap/>
            <w:vAlign w:val="center"/>
            <w:hideMark/>
          </w:tcPr>
          <w:p w14:paraId="665C413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C3F25B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D978B1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59BEE9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95907" w:rsidRPr="00F83D41" w14:paraId="3B9253C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A0A7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5E37BFA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BBF51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594C66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noWrap/>
            <w:vAlign w:val="center"/>
            <w:hideMark/>
          </w:tcPr>
          <w:p w14:paraId="078C01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54 967,628</w:t>
            </w:r>
          </w:p>
        </w:tc>
        <w:tc>
          <w:tcPr>
            <w:tcW w:w="1276" w:type="dxa"/>
            <w:noWrap/>
            <w:vAlign w:val="center"/>
            <w:hideMark/>
          </w:tcPr>
          <w:p w14:paraId="212C4CF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47 441,818</w:t>
            </w:r>
          </w:p>
        </w:tc>
      </w:tr>
      <w:tr w:rsidR="00F95907" w:rsidRPr="00F83D41" w14:paraId="289F5C0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7A42F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70B04C1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664F9F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AD6FF5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050F127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2E45036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95907" w:rsidRPr="00F83D41" w14:paraId="10237EE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9A76C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34CC4C6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01.0.00.SД050</w:t>
            </w:r>
          </w:p>
        </w:tc>
        <w:tc>
          <w:tcPr>
            <w:tcW w:w="698" w:type="dxa"/>
            <w:noWrap/>
            <w:vAlign w:val="center"/>
            <w:hideMark/>
          </w:tcPr>
          <w:p w14:paraId="1C9C9CA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F33AA0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регионального или межмуниципального значения и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C0FDC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4779364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95907" w:rsidRPr="00F83D41" w14:paraId="3054549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C7761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4B0985C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75EED9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FCD140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1985C1B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46 886,820</w:t>
            </w:r>
          </w:p>
        </w:tc>
        <w:tc>
          <w:tcPr>
            <w:tcW w:w="1276" w:type="dxa"/>
            <w:noWrap/>
            <w:vAlign w:val="center"/>
            <w:hideMark/>
          </w:tcPr>
          <w:p w14:paraId="3B6517F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39 361,010</w:t>
            </w:r>
          </w:p>
        </w:tc>
      </w:tr>
      <w:tr w:rsidR="00F95907" w:rsidRPr="00F83D41" w14:paraId="105AB29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E3CF44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73731037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698" w:type="dxa"/>
            <w:noWrap/>
            <w:vAlign w:val="center"/>
            <w:hideMark/>
          </w:tcPr>
          <w:p w14:paraId="20420D7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210A341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F7E1F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8 149,446</w:t>
            </w:r>
          </w:p>
        </w:tc>
        <w:tc>
          <w:tcPr>
            <w:tcW w:w="1276" w:type="dxa"/>
            <w:noWrap/>
            <w:vAlign w:val="center"/>
            <w:hideMark/>
          </w:tcPr>
          <w:p w14:paraId="4494826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11 532,727</w:t>
            </w:r>
          </w:p>
        </w:tc>
      </w:tr>
      <w:tr w:rsidR="00F95907" w:rsidRPr="00F83D41" w14:paraId="00EF473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81D4D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49CE5C3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34.0.00.SД050</w:t>
            </w:r>
          </w:p>
        </w:tc>
        <w:tc>
          <w:tcPr>
            <w:tcW w:w="698" w:type="dxa"/>
            <w:noWrap/>
            <w:vAlign w:val="center"/>
            <w:hideMark/>
          </w:tcPr>
          <w:p w14:paraId="0CB3D73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6A5321E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2498AF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12 121,212</w:t>
            </w:r>
          </w:p>
        </w:tc>
        <w:tc>
          <w:tcPr>
            <w:tcW w:w="1276" w:type="dxa"/>
            <w:noWrap/>
            <w:vAlign w:val="center"/>
            <w:hideMark/>
          </w:tcPr>
          <w:p w14:paraId="2A6507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1B94B59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8C54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0089602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698" w:type="dxa"/>
            <w:noWrap/>
            <w:vAlign w:val="center"/>
            <w:hideMark/>
          </w:tcPr>
          <w:p w14:paraId="313AF7C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3E3FB8C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DA06D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26 616,162</w:t>
            </w:r>
          </w:p>
        </w:tc>
        <w:tc>
          <w:tcPr>
            <w:tcW w:w="1276" w:type="dxa"/>
            <w:noWrap/>
            <w:vAlign w:val="center"/>
            <w:hideMark/>
          </w:tcPr>
          <w:p w14:paraId="7E94552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27 828,283</w:t>
            </w:r>
          </w:p>
        </w:tc>
      </w:tr>
      <w:tr w:rsidR="00F95907" w:rsidRPr="00F83D41" w14:paraId="04F32A1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06CFF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07" w:type="dxa"/>
            <w:noWrap/>
            <w:vAlign w:val="center"/>
            <w:hideMark/>
          </w:tcPr>
          <w:p w14:paraId="2764674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1DC06D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00FFF28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7606E46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35 392,068</w:t>
            </w:r>
          </w:p>
        </w:tc>
        <w:tc>
          <w:tcPr>
            <w:tcW w:w="1276" w:type="dxa"/>
            <w:noWrap/>
            <w:vAlign w:val="center"/>
            <w:hideMark/>
          </w:tcPr>
          <w:p w14:paraId="01751D5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35 336,512</w:t>
            </w:r>
          </w:p>
        </w:tc>
      </w:tr>
      <w:tr w:rsidR="00F95907" w:rsidRPr="00F83D41" w14:paraId="122F559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FA155A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07" w:type="dxa"/>
            <w:noWrap/>
            <w:vAlign w:val="center"/>
            <w:hideMark/>
          </w:tcPr>
          <w:p w14:paraId="6B606CC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D38E46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AA0325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2EB8207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68C2BF3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95907" w:rsidRPr="00F83D41" w14:paraId="6573762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F4225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07" w:type="dxa"/>
            <w:noWrap/>
            <w:vAlign w:val="center"/>
            <w:hideMark/>
          </w:tcPr>
          <w:p w14:paraId="7CD5D67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29281C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9899F9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FBD083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41F169C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95907" w:rsidRPr="00F83D41" w14:paraId="78A3CA8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8934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07" w:type="dxa"/>
            <w:noWrap/>
            <w:vAlign w:val="center"/>
            <w:hideMark/>
          </w:tcPr>
          <w:p w14:paraId="3F9DB34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698" w:type="dxa"/>
            <w:noWrap/>
            <w:vAlign w:val="center"/>
            <w:hideMark/>
          </w:tcPr>
          <w:p w14:paraId="1FF48B1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389678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954411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4050D90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95907" w:rsidRPr="00F83D41" w14:paraId="2F6307F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9E3C3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5779F93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D5A223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5DEBDF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4D2B8D6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5 391,434</w:t>
            </w:r>
          </w:p>
        </w:tc>
        <w:tc>
          <w:tcPr>
            <w:tcW w:w="1276" w:type="dxa"/>
            <w:noWrap/>
            <w:vAlign w:val="center"/>
            <w:hideMark/>
          </w:tcPr>
          <w:p w14:paraId="1ADD1B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5 835,878</w:t>
            </w:r>
          </w:p>
        </w:tc>
      </w:tr>
      <w:tr w:rsidR="00F95907" w:rsidRPr="00F83D41" w14:paraId="337CADB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534F3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5B78245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B1695F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C83EA5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"Чистая вода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0BC1DBA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2713890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95907" w:rsidRPr="00F83D41" w14:paraId="7789050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20BC4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6FE3496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09.0.00.S1970</w:t>
            </w:r>
          </w:p>
        </w:tc>
        <w:tc>
          <w:tcPr>
            <w:tcW w:w="698" w:type="dxa"/>
            <w:noWrap/>
            <w:vAlign w:val="center"/>
            <w:hideMark/>
          </w:tcPr>
          <w:p w14:paraId="7D84DAC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CCABC3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приобретению, монтажу и технологическому присоединению оборудования для доочистки воды, выполнению работ по обустройству зоны установки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8A390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75F5F37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95907" w:rsidRPr="00F83D41" w14:paraId="24C4A88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E92A26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3A6D208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786F14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EE411A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E85349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073F5C4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95907" w:rsidRPr="00F83D41" w14:paraId="2E2075C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82F40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65D7887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698" w:type="dxa"/>
            <w:noWrap/>
            <w:vAlign w:val="center"/>
            <w:hideMark/>
          </w:tcPr>
          <w:p w14:paraId="189BA06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2565D22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E3C25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747B029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95907" w:rsidRPr="00F83D41" w14:paraId="0423DD8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E5298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31A4C42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904C7E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776DA2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559C5BE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6A7E237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95907" w:rsidRPr="00F83D41" w14:paraId="6E92B75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F5841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5BD850B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49DAD3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00BC37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Урюпинского района Волгоградской области»</w:t>
            </w:r>
          </w:p>
        </w:tc>
        <w:tc>
          <w:tcPr>
            <w:tcW w:w="1276" w:type="dxa"/>
            <w:noWrap/>
            <w:vAlign w:val="center"/>
            <w:hideMark/>
          </w:tcPr>
          <w:p w14:paraId="5E55AE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811666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2C5EAB3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8F6AD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5203118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33.0.00.L5765</w:t>
            </w:r>
          </w:p>
        </w:tc>
        <w:tc>
          <w:tcPr>
            <w:tcW w:w="698" w:type="dxa"/>
            <w:noWrap/>
            <w:vAlign w:val="center"/>
            <w:hideMark/>
          </w:tcPr>
          <w:p w14:paraId="5AC423D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19FA0A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комплексного развития сельских территорий (поддержка общественно значимых проектов по благоустройству сельских территорий)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3E2432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A3773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2B3E32B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6DC1DC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056E196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BD074C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71CEEA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BFB658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26732A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95907" w:rsidRPr="00F83D41" w14:paraId="51F4CCF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2CAFC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29607DE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99.0.00.S2270</w:t>
            </w:r>
          </w:p>
        </w:tc>
        <w:tc>
          <w:tcPr>
            <w:tcW w:w="698" w:type="dxa"/>
            <w:noWrap/>
            <w:vAlign w:val="center"/>
            <w:hideMark/>
          </w:tcPr>
          <w:p w14:paraId="75CBA0A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1FDED8F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433591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791266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95907" w:rsidRPr="00F83D41" w14:paraId="1CCEDF8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68244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07" w:type="dxa"/>
            <w:noWrap/>
            <w:vAlign w:val="center"/>
            <w:hideMark/>
          </w:tcPr>
          <w:p w14:paraId="31449DF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06E103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96FBF0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1F00553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AD231D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95907" w:rsidRPr="00F83D41" w14:paraId="1C474CC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762BAA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07" w:type="dxa"/>
            <w:noWrap/>
            <w:vAlign w:val="center"/>
            <w:hideMark/>
          </w:tcPr>
          <w:p w14:paraId="319E71E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68391D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07EBB6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8E901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DF1B2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95907" w:rsidRPr="00F83D41" w14:paraId="350F227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5A05E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07" w:type="dxa"/>
            <w:noWrap/>
            <w:vAlign w:val="center"/>
            <w:hideMark/>
          </w:tcPr>
          <w:p w14:paraId="76A22A7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698" w:type="dxa"/>
            <w:noWrap/>
            <w:vAlign w:val="center"/>
            <w:hideMark/>
          </w:tcPr>
          <w:p w14:paraId="464306B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464A5D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43A23E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57F709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95907" w:rsidRPr="00F83D41" w14:paraId="77B40E9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A98EA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07" w:type="dxa"/>
            <w:noWrap/>
            <w:vAlign w:val="center"/>
            <w:hideMark/>
          </w:tcPr>
          <w:p w14:paraId="23D1DC8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50614A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15538DA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416D4B7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515 603,522</w:t>
            </w:r>
          </w:p>
        </w:tc>
        <w:tc>
          <w:tcPr>
            <w:tcW w:w="1276" w:type="dxa"/>
            <w:noWrap/>
            <w:vAlign w:val="center"/>
            <w:hideMark/>
          </w:tcPr>
          <w:p w14:paraId="18F4858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593 554,367</w:t>
            </w:r>
          </w:p>
        </w:tc>
      </w:tr>
      <w:tr w:rsidR="00F95907" w:rsidRPr="00F83D41" w14:paraId="09C9FBA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A1BD8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44F0E73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8E4116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07BD0F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790C70F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47 016,830</w:t>
            </w:r>
          </w:p>
        </w:tc>
        <w:tc>
          <w:tcPr>
            <w:tcW w:w="1276" w:type="dxa"/>
            <w:noWrap/>
            <w:vAlign w:val="center"/>
            <w:hideMark/>
          </w:tcPr>
          <w:p w14:paraId="6D55A5E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90 222,393</w:t>
            </w:r>
          </w:p>
        </w:tc>
      </w:tr>
      <w:tr w:rsidR="00F95907" w:rsidRPr="00F83D41" w14:paraId="22CBE37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C868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375EA64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51D1A0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87D4A0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498DB8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5CE0453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3219041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E109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0E3E9D0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1319FBF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66E32F7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4A06C5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0969922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BE4079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BEADF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22258F4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5F5DAB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3D3EB4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43F6E6D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720319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95907" w:rsidRPr="00F83D41" w14:paraId="51659F5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043B5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1B6572D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1DF2794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A24030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294A95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2C303B7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95907" w:rsidRPr="00F83D41" w14:paraId="4446E43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9FA4E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0185FDE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C6A1B1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D9D7C6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7DBB1C6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E3C8F0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95907" w:rsidRPr="00F83D41" w14:paraId="2930EB6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ADFD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23E02A9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10.0.Я1.53150</w:t>
            </w:r>
          </w:p>
        </w:tc>
        <w:tc>
          <w:tcPr>
            <w:tcW w:w="698" w:type="dxa"/>
            <w:noWrap/>
            <w:vAlign w:val="center"/>
            <w:hideMark/>
          </w:tcPr>
          <w:p w14:paraId="69CDF32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CF5663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D5F70C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17539A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95907" w:rsidRPr="00F83D41" w14:paraId="746BA18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4C453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0AC2F62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4698AD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000F43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0FA590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45 679,800</w:t>
            </w:r>
          </w:p>
        </w:tc>
        <w:tc>
          <w:tcPr>
            <w:tcW w:w="1276" w:type="dxa"/>
            <w:noWrap/>
            <w:vAlign w:val="center"/>
            <w:hideMark/>
          </w:tcPr>
          <w:p w14:paraId="5DB1433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45 860,800</w:t>
            </w:r>
          </w:p>
        </w:tc>
      </w:tr>
      <w:tr w:rsidR="00F95907" w:rsidRPr="00F83D41" w14:paraId="150DC72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20225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4BD13D7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698" w:type="dxa"/>
            <w:noWrap/>
            <w:vAlign w:val="center"/>
            <w:hideMark/>
          </w:tcPr>
          <w:p w14:paraId="3530C9D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BBCFAE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BF14A2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  <w:tc>
          <w:tcPr>
            <w:tcW w:w="1276" w:type="dxa"/>
            <w:noWrap/>
            <w:vAlign w:val="center"/>
            <w:hideMark/>
          </w:tcPr>
          <w:p w14:paraId="42B7824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</w:tr>
      <w:tr w:rsidR="00F95907" w:rsidRPr="00F83D41" w14:paraId="44680EC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9D98C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54F9F46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698" w:type="dxa"/>
            <w:noWrap/>
            <w:vAlign w:val="center"/>
            <w:hideMark/>
          </w:tcPr>
          <w:p w14:paraId="14233BB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26B78D5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AB6079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5 311,000</w:t>
            </w:r>
          </w:p>
        </w:tc>
        <w:tc>
          <w:tcPr>
            <w:tcW w:w="1276" w:type="dxa"/>
            <w:noWrap/>
            <w:vAlign w:val="center"/>
            <w:hideMark/>
          </w:tcPr>
          <w:p w14:paraId="644EF70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5 251,600</w:t>
            </w:r>
          </w:p>
        </w:tc>
      </w:tr>
      <w:tr w:rsidR="00F95907" w:rsidRPr="00F83D41" w14:paraId="69A3DC2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70BC17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4909853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698" w:type="dxa"/>
            <w:noWrap/>
            <w:vAlign w:val="center"/>
            <w:hideMark/>
          </w:tcPr>
          <w:p w14:paraId="0D475A8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569C47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5A1E8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7 485,100</w:t>
            </w:r>
          </w:p>
        </w:tc>
        <w:tc>
          <w:tcPr>
            <w:tcW w:w="1276" w:type="dxa"/>
            <w:noWrap/>
            <w:vAlign w:val="center"/>
            <w:hideMark/>
          </w:tcPr>
          <w:p w14:paraId="6F534C5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7 550,700</w:t>
            </w:r>
          </w:p>
        </w:tc>
      </w:tr>
      <w:tr w:rsidR="00F95907" w:rsidRPr="00F83D41" w14:paraId="5C58D02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E4283E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68CA77A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698" w:type="dxa"/>
            <w:noWrap/>
            <w:vAlign w:val="center"/>
            <w:hideMark/>
          </w:tcPr>
          <w:p w14:paraId="3A5C1F0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B1E0FB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B4E2C6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2 495,100</w:t>
            </w:r>
          </w:p>
        </w:tc>
        <w:tc>
          <w:tcPr>
            <w:tcW w:w="1276" w:type="dxa"/>
            <w:noWrap/>
            <w:vAlign w:val="center"/>
            <w:hideMark/>
          </w:tcPr>
          <w:p w14:paraId="110A89E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2 517,000</w:t>
            </w:r>
          </w:p>
        </w:tc>
      </w:tr>
      <w:tr w:rsidR="00F95907" w:rsidRPr="00F83D41" w14:paraId="0E4841B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378B8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2BF11FA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698" w:type="dxa"/>
            <w:noWrap/>
            <w:vAlign w:val="center"/>
            <w:hideMark/>
          </w:tcPr>
          <w:p w14:paraId="5C57059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17DF16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7A2F9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1 080,300</w:t>
            </w:r>
          </w:p>
        </w:tc>
        <w:tc>
          <w:tcPr>
            <w:tcW w:w="1276" w:type="dxa"/>
            <w:noWrap/>
            <w:vAlign w:val="center"/>
            <w:hideMark/>
          </w:tcPr>
          <w:p w14:paraId="323DF76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1 089,700</w:t>
            </w:r>
          </w:p>
        </w:tc>
      </w:tr>
      <w:tr w:rsidR="00F95907" w:rsidRPr="00F83D41" w14:paraId="1648587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50EF96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2A81D28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698" w:type="dxa"/>
            <w:noWrap/>
            <w:vAlign w:val="center"/>
            <w:hideMark/>
          </w:tcPr>
          <w:p w14:paraId="5176928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CDF5CA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FF2E4F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11 992,100</w:t>
            </w:r>
          </w:p>
        </w:tc>
        <w:tc>
          <w:tcPr>
            <w:tcW w:w="1276" w:type="dxa"/>
            <w:noWrap/>
            <w:vAlign w:val="center"/>
            <w:hideMark/>
          </w:tcPr>
          <w:p w14:paraId="144781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12 097,400</w:t>
            </w:r>
          </w:p>
        </w:tc>
      </w:tr>
      <w:tr w:rsidR="00F95907" w:rsidRPr="00F83D41" w14:paraId="2EBF0A4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75D6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73BD16B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698" w:type="dxa"/>
            <w:noWrap/>
            <w:vAlign w:val="center"/>
            <w:hideMark/>
          </w:tcPr>
          <w:p w14:paraId="381E1C1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6295B1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B97E0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349,900</w:t>
            </w:r>
          </w:p>
        </w:tc>
        <w:tc>
          <w:tcPr>
            <w:tcW w:w="1276" w:type="dxa"/>
            <w:noWrap/>
            <w:vAlign w:val="center"/>
            <w:hideMark/>
          </w:tcPr>
          <w:p w14:paraId="7C82533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353,000</w:t>
            </w:r>
          </w:p>
        </w:tc>
      </w:tr>
      <w:tr w:rsidR="00F95907" w:rsidRPr="00F83D41" w14:paraId="3881CE9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FACA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3D41B42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698" w:type="dxa"/>
            <w:noWrap/>
            <w:vAlign w:val="center"/>
            <w:hideMark/>
          </w:tcPr>
          <w:p w14:paraId="1CA8BB7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02DB8A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510A2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4 007,500</w:t>
            </w:r>
          </w:p>
        </w:tc>
        <w:tc>
          <w:tcPr>
            <w:tcW w:w="1276" w:type="dxa"/>
            <w:noWrap/>
            <w:vAlign w:val="center"/>
            <w:hideMark/>
          </w:tcPr>
          <w:p w14:paraId="2A37C4B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4 042,600</w:t>
            </w:r>
          </w:p>
        </w:tc>
      </w:tr>
      <w:tr w:rsidR="00F95907" w:rsidRPr="00F83D41" w14:paraId="067D6CA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DF15E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175713D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02A19E7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0D48EFE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228655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  <w:tc>
          <w:tcPr>
            <w:tcW w:w="1276" w:type="dxa"/>
            <w:noWrap/>
            <w:vAlign w:val="center"/>
            <w:hideMark/>
          </w:tcPr>
          <w:p w14:paraId="22C54F3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F95907" w:rsidRPr="00F83D41" w14:paraId="4406BF8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BE949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E58499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C0BF7A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2298F2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0F66775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436 559,817</w:t>
            </w:r>
          </w:p>
        </w:tc>
        <w:tc>
          <w:tcPr>
            <w:tcW w:w="1276" w:type="dxa"/>
            <w:noWrap/>
            <w:vAlign w:val="center"/>
            <w:hideMark/>
          </w:tcPr>
          <w:p w14:paraId="68FCC46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471 062,638</w:t>
            </w:r>
          </w:p>
        </w:tc>
      </w:tr>
      <w:tr w:rsidR="00F95907" w:rsidRPr="00F83D41" w14:paraId="0A2A808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EEE61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4FE4C8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ACAFC7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844FD4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29B5A40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22 119,134</w:t>
            </w:r>
          </w:p>
        </w:tc>
        <w:tc>
          <w:tcPr>
            <w:tcW w:w="1276" w:type="dxa"/>
            <w:noWrap/>
            <w:vAlign w:val="center"/>
            <w:hideMark/>
          </w:tcPr>
          <w:p w14:paraId="38615C9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6D46CB2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B9162D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3894A2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34EEFD5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F7A6C9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6A3CEB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594,283</w:t>
            </w:r>
          </w:p>
        </w:tc>
        <w:tc>
          <w:tcPr>
            <w:tcW w:w="1276" w:type="dxa"/>
            <w:noWrap/>
            <w:vAlign w:val="center"/>
            <w:hideMark/>
          </w:tcPr>
          <w:p w14:paraId="753E2CB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37B1C9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FEBE96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865558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698" w:type="dxa"/>
            <w:noWrap/>
            <w:vAlign w:val="center"/>
            <w:hideMark/>
          </w:tcPr>
          <w:p w14:paraId="528FF33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7725B8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92DF5A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  <w:tc>
          <w:tcPr>
            <w:tcW w:w="1276" w:type="dxa"/>
            <w:noWrap/>
            <w:vAlign w:val="center"/>
            <w:hideMark/>
          </w:tcPr>
          <w:p w14:paraId="7335D6B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57AEB44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04E5A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7EA5FC7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35692CA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EE3214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A81022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2 476,130</w:t>
            </w:r>
          </w:p>
        </w:tc>
        <w:tc>
          <w:tcPr>
            <w:tcW w:w="1276" w:type="dxa"/>
            <w:noWrap/>
            <w:vAlign w:val="center"/>
            <w:hideMark/>
          </w:tcPr>
          <w:p w14:paraId="123D60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4C504DC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446EF9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10617D7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07173EB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21CE797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9172C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6 940,282</w:t>
            </w:r>
          </w:p>
        </w:tc>
        <w:tc>
          <w:tcPr>
            <w:tcW w:w="1276" w:type="dxa"/>
            <w:noWrap/>
            <w:vAlign w:val="center"/>
            <w:hideMark/>
          </w:tcPr>
          <w:p w14:paraId="59166C9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62366BA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C551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FD051B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45DB413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761476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9FDEA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  <w:tc>
          <w:tcPr>
            <w:tcW w:w="1276" w:type="dxa"/>
            <w:noWrap/>
            <w:vAlign w:val="center"/>
            <w:hideMark/>
          </w:tcPr>
          <w:p w14:paraId="5D24A76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0C322E0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CD256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521000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1E0A6F4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15A9CE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C421B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  <w:tc>
          <w:tcPr>
            <w:tcW w:w="1276" w:type="dxa"/>
            <w:noWrap/>
            <w:vAlign w:val="center"/>
            <w:hideMark/>
          </w:tcPr>
          <w:p w14:paraId="6F2C29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66D5773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1BA89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C1E921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BD7B79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DAB65B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2369DDF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  <w:tc>
          <w:tcPr>
            <w:tcW w:w="1276" w:type="dxa"/>
            <w:noWrap/>
            <w:vAlign w:val="center"/>
            <w:hideMark/>
          </w:tcPr>
          <w:p w14:paraId="2F7642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</w:tr>
      <w:tr w:rsidR="00F95907" w:rsidRPr="00F83D41" w14:paraId="6B86CF0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4B3BA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F3CDBE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4CCDCD8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E531B0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54175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  <w:tc>
          <w:tcPr>
            <w:tcW w:w="1276" w:type="dxa"/>
            <w:noWrap/>
            <w:vAlign w:val="center"/>
            <w:hideMark/>
          </w:tcPr>
          <w:p w14:paraId="5B37175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</w:tr>
      <w:tr w:rsidR="00F95907" w:rsidRPr="00F83D41" w14:paraId="2BA64D0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C10D6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22BAB0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698" w:type="dxa"/>
            <w:noWrap/>
            <w:vAlign w:val="center"/>
            <w:hideMark/>
          </w:tcPr>
          <w:p w14:paraId="404D862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92193F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8362AD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  <w:tc>
          <w:tcPr>
            <w:tcW w:w="1276" w:type="dxa"/>
            <w:noWrap/>
            <w:vAlign w:val="center"/>
            <w:hideMark/>
          </w:tcPr>
          <w:p w14:paraId="7117731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F95907" w:rsidRPr="00F83D41" w14:paraId="05C5093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E52D0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3FE381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AB9D7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67B85E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3BCDD97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63 568,839</w:t>
            </w:r>
          </w:p>
        </w:tc>
        <w:tc>
          <w:tcPr>
            <w:tcW w:w="1276" w:type="dxa"/>
            <w:noWrap/>
            <w:vAlign w:val="center"/>
            <w:hideMark/>
          </w:tcPr>
          <w:p w14:paraId="631DB56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92 564,855</w:t>
            </w:r>
          </w:p>
        </w:tc>
      </w:tr>
      <w:tr w:rsidR="00F95907" w:rsidRPr="00F83D41" w14:paraId="4009C54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FF197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F808A3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10.0.Ю4.57501</w:t>
            </w:r>
          </w:p>
        </w:tc>
        <w:tc>
          <w:tcPr>
            <w:tcW w:w="698" w:type="dxa"/>
            <w:noWrap/>
            <w:vAlign w:val="center"/>
            <w:hideMark/>
          </w:tcPr>
          <w:p w14:paraId="41439C2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59C9554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BD9AD4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52 436,523</w:t>
            </w:r>
          </w:p>
        </w:tc>
        <w:tc>
          <w:tcPr>
            <w:tcW w:w="1276" w:type="dxa"/>
            <w:noWrap/>
            <w:vAlign w:val="center"/>
            <w:hideMark/>
          </w:tcPr>
          <w:p w14:paraId="08DA76B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72 789,296</w:t>
            </w:r>
          </w:p>
        </w:tc>
      </w:tr>
      <w:tr w:rsidR="00F95907" w:rsidRPr="00F83D41" w14:paraId="076C64F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E199A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6D1186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10.0.Ю4.57502</w:t>
            </w:r>
          </w:p>
        </w:tc>
        <w:tc>
          <w:tcPr>
            <w:tcW w:w="698" w:type="dxa"/>
            <w:noWrap/>
            <w:vAlign w:val="center"/>
            <w:hideMark/>
          </w:tcPr>
          <w:p w14:paraId="2EA1F4B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637084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(оснащение отремонтированных зданий (обособленных помещений, помещений) муниципальных общеобразовательных организаций средствами обучения и воспитания)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8442F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9 887,780</w:t>
            </w:r>
          </w:p>
        </w:tc>
        <w:tc>
          <w:tcPr>
            <w:tcW w:w="1276" w:type="dxa"/>
            <w:noWrap/>
            <w:vAlign w:val="center"/>
            <w:hideMark/>
          </w:tcPr>
          <w:p w14:paraId="4AF080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19 775,559</w:t>
            </w:r>
          </w:p>
        </w:tc>
      </w:tr>
      <w:tr w:rsidR="00F95907" w:rsidRPr="00F83D41" w14:paraId="3A45DBD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469F1B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F6B6DE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10.0.Ю4.А7501</w:t>
            </w:r>
          </w:p>
        </w:tc>
        <w:tc>
          <w:tcPr>
            <w:tcW w:w="698" w:type="dxa"/>
            <w:noWrap/>
            <w:vAlign w:val="center"/>
            <w:hideMark/>
          </w:tcPr>
          <w:p w14:paraId="6763D7A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C5556B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(дополнительные объемы бюджетных ассигнований)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0EBBE8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1 244,536</w:t>
            </w:r>
          </w:p>
        </w:tc>
        <w:tc>
          <w:tcPr>
            <w:tcW w:w="1276" w:type="dxa"/>
            <w:noWrap/>
            <w:vAlign w:val="center"/>
            <w:hideMark/>
          </w:tcPr>
          <w:p w14:paraId="1EF864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07F74C1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1013A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4CF0F9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695DB7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E1216C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1700143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33 904,080</w:t>
            </w:r>
          </w:p>
        </w:tc>
        <w:tc>
          <w:tcPr>
            <w:tcW w:w="1276" w:type="dxa"/>
            <w:noWrap/>
            <w:vAlign w:val="center"/>
            <w:hideMark/>
          </w:tcPr>
          <w:p w14:paraId="7913CEF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27487FC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2F0C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8FDD93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6D83F93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AFC76B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2632C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  <w:tc>
          <w:tcPr>
            <w:tcW w:w="1276" w:type="dxa"/>
            <w:noWrap/>
            <w:vAlign w:val="center"/>
            <w:hideMark/>
          </w:tcPr>
          <w:p w14:paraId="71A0221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24EF384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5A005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ECB81F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7045A65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B0B27A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5FC25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  <w:tc>
          <w:tcPr>
            <w:tcW w:w="1276" w:type="dxa"/>
            <w:noWrap/>
            <w:vAlign w:val="center"/>
            <w:hideMark/>
          </w:tcPr>
          <w:p w14:paraId="252559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E933CC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4E55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03036C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4B3282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817ECD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08E5759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316 566,905</w:t>
            </w:r>
          </w:p>
        </w:tc>
        <w:tc>
          <w:tcPr>
            <w:tcW w:w="1276" w:type="dxa"/>
            <w:noWrap/>
            <w:vAlign w:val="center"/>
            <w:hideMark/>
          </w:tcPr>
          <w:p w14:paraId="65DD87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378 096,924</w:t>
            </w:r>
          </w:p>
        </w:tc>
      </w:tr>
      <w:tr w:rsidR="00F95907" w:rsidRPr="00F83D41" w14:paraId="5341F9C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8FF24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A4DEF4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698" w:type="dxa"/>
            <w:noWrap/>
            <w:vAlign w:val="center"/>
            <w:hideMark/>
          </w:tcPr>
          <w:p w14:paraId="5AE2134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E0B188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AB9160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  <w:tc>
          <w:tcPr>
            <w:tcW w:w="1276" w:type="dxa"/>
            <w:noWrap/>
            <w:vAlign w:val="center"/>
            <w:hideMark/>
          </w:tcPr>
          <w:p w14:paraId="298E4D8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</w:tr>
      <w:tr w:rsidR="00F95907" w:rsidRPr="00F83D41" w14:paraId="695178D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1751A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AA46D2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698" w:type="dxa"/>
            <w:noWrap/>
            <w:vAlign w:val="center"/>
            <w:hideMark/>
          </w:tcPr>
          <w:p w14:paraId="60FB4F5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241EEFC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1E284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11 024,300</w:t>
            </w:r>
          </w:p>
        </w:tc>
        <w:tc>
          <w:tcPr>
            <w:tcW w:w="1276" w:type="dxa"/>
            <w:noWrap/>
            <w:vAlign w:val="center"/>
            <w:hideMark/>
          </w:tcPr>
          <w:p w14:paraId="7A09E9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13 532,700</w:t>
            </w:r>
          </w:p>
        </w:tc>
      </w:tr>
      <w:tr w:rsidR="00F95907" w:rsidRPr="00F83D41" w14:paraId="7A45868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596FB1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C2CB49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698" w:type="dxa"/>
            <w:noWrap/>
            <w:vAlign w:val="center"/>
            <w:hideMark/>
          </w:tcPr>
          <w:p w14:paraId="1A1A020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2CC2D8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DFB078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36 503,605</w:t>
            </w:r>
          </w:p>
        </w:tc>
        <w:tc>
          <w:tcPr>
            <w:tcW w:w="1276" w:type="dxa"/>
            <w:noWrap/>
            <w:vAlign w:val="center"/>
            <w:hideMark/>
          </w:tcPr>
          <w:p w14:paraId="425CB98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41 553,489</w:t>
            </w:r>
          </w:p>
        </w:tc>
      </w:tr>
      <w:tr w:rsidR="00F95907" w:rsidRPr="00F83D41" w14:paraId="1945435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84765E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61E106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698" w:type="dxa"/>
            <w:noWrap/>
            <w:vAlign w:val="center"/>
            <w:hideMark/>
          </w:tcPr>
          <w:p w14:paraId="0A695C4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705BD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2354A5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63 815,100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5171E40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64 375,300</w:t>
            </w:r>
          </w:p>
        </w:tc>
      </w:tr>
      <w:tr w:rsidR="00F95907" w:rsidRPr="00F83D41" w14:paraId="05C2CE0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13497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9AF71D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698" w:type="dxa"/>
            <w:noWrap/>
            <w:vAlign w:val="center"/>
            <w:hideMark/>
          </w:tcPr>
          <w:p w14:paraId="4AAF99C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DAA479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88A75A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138 036,100</w:t>
            </w:r>
          </w:p>
        </w:tc>
        <w:tc>
          <w:tcPr>
            <w:tcW w:w="1276" w:type="dxa"/>
            <w:noWrap/>
            <w:vAlign w:val="center"/>
            <w:hideMark/>
          </w:tcPr>
          <w:p w14:paraId="12D162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139 247,300</w:t>
            </w:r>
          </w:p>
        </w:tc>
      </w:tr>
      <w:tr w:rsidR="00F95907" w:rsidRPr="00F83D41" w14:paraId="56F8815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D67AE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DA5EB0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698" w:type="dxa"/>
            <w:noWrap/>
            <w:vAlign w:val="center"/>
            <w:hideMark/>
          </w:tcPr>
          <w:p w14:paraId="5136823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32EA94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02040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19 154,300</w:t>
            </w:r>
          </w:p>
        </w:tc>
        <w:tc>
          <w:tcPr>
            <w:tcW w:w="1276" w:type="dxa"/>
            <w:noWrap/>
            <w:vAlign w:val="center"/>
            <w:hideMark/>
          </w:tcPr>
          <w:p w14:paraId="10458B2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19 322,400</w:t>
            </w:r>
          </w:p>
        </w:tc>
      </w:tr>
      <w:tr w:rsidR="0084513F" w:rsidRPr="00F83D41" w14:paraId="380FEE2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8660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C3AEC3C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698" w:type="dxa"/>
            <w:noWrap/>
            <w:vAlign w:val="center"/>
            <w:hideMark/>
          </w:tcPr>
          <w:p w14:paraId="3B859A0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0F71FAE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2B2F79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38 442,000</w:t>
            </w:r>
          </w:p>
        </w:tc>
        <w:tc>
          <w:tcPr>
            <w:tcW w:w="1276" w:type="dxa"/>
            <w:noWrap/>
            <w:vAlign w:val="center"/>
            <w:hideMark/>
          </w:tcPr>
          <w:p w14:paraId="46D017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38 779,300</w:t>
            </w:r>
          </w:p>
        </w:tc>
      </w:tr>
      <w:tr w:rsidR="0084513F" w:rsidRPr="00F83D41" w14:paraId="1CB7A31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2F8D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965B04A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698" w:type="dxa"/>
            <w:noWrap/>
            <w:vAlign w:val="center"/>
            <w:hideMark/>
          </w:tcPr>
          <w:p w14:paraId="4D29013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92172D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33EF78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1AB891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84513F" w:rsidRPr="00F83D41" w14:paraId="2E7B2DC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BF821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918504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04CB9C5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123A71F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673273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  <w:tc>
          <w:tcPr>
            <w:tcW w:w="1276" w:type="dxa"/>
            <w:noWrap/>
            <w:vAlign w:val="center"/>
            <w:hideMark/>
          </w:tcPr>
          <w:p w14:paraId="1577C2D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84513F" w:rsidRPr="00F83D41" w14:paraId="0C98475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6987D3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3098BB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0041BD4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5081A4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2E5C1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34EAEE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2 374,044</w:t>
            </w:r>
          </w:p>
        </w:tc>
      </w:tr>
      <w:tr w:rsidR="0084513F" w:rsidRPr="00F83D41" w14:paraId="2260EA7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8F54DF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5BBC3A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0F4DEB3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B452EA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81C048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5E58D0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6 654,148</w:t>
            </w:r>
          </w:p>
        </w:tc>
      </w:tr>
      <w:tr w:rsidR="0084513F" w:rsidRPr="00F83D41" w14:paraId="48A61D8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0EA5C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BFB7E8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7A316E1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5591DA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6D289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5DF755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</w:tr>
      <w:tr w:rsidR="0084513F" w:rsidRPr="00F83D41" w14:paraId="7C0572B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C73BA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148425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6C2516A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5E3272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663358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70954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</w:tr>
      <w:tr w:rsidR="0084513F" w:rsidRPr="00F83D41" w14:paraId="4EEE5DC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0EA0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441C61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4A5A7B7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C40374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695D34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CD7D4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84513F" w:rsidRPr="00F83D41" w14:paraId="2C14E30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9903C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1D5EED71" w14:textId="77777777" w:rsidR="00F83D41" w:rsidRPr="00317C5D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7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5DC7D7C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56ADAAF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F8465A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53C79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</w:tr>
      <w:tr w:rsidR="0084513F" w:rsidRPr="00F83D41" w14:paraId="54B4837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8563CB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5F6402A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AC6E07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A9F061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6" w:type="dxa"/>
            <w:noWrap/>
            <w:vAlign w:val="center"/>
            <w:hideMark/>
          </w:tcPr>
          <w:p w14:paraId="21BA2CD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24 421,433</w:t>
            </w:r>
          </w:p>
        </w:tc>
        <w:tc>
          <w:tcPr>
            <w:tcW w:w="1276" w:type="dxa"/>
            <w:noWrap/>
            <w:vAlign w:val="center"/>
            <w:hideMark/>
          </w:tcPr>
          <w:p w14:paraId="7E566D8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84513F" w:rsidRPr="00F83D41" w14:paraId="37D79CA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24920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1203AF1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260482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2BC578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7E77D18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6 176,250</w:t>
            </w:r>
          </w:p>
        </w:tc>
        <w:tc>
          <w:tcPr>
            <w:tcW w:w="1276" w:type="dxa"/>
            <w:noWrap/>
            <w:vAlign w:val="center"/>
            <w:hideMark/>
          </w:tcPr>
          <w:p w14:paraId="55AF0EC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36044BF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A06AE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56323CB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698" w:type="dxa"/>
            <w:noWrap/>
            <w:vAlign w:val="center"/>
            <w:hideMark/>
          </w:tcPr>
          <w:p w14:paraId="6051258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419AA7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в части исполнения 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7ACC1A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1 286,917</w:t>
            </w:r>
          </w:p>
        </w:tc>
        <w:tc>
          <w:tcPr>
            <w:tcW w:w="1276" w:type="dxa"/>
            <w:noWrap/>
            <w:vAlign w:val="center"/>
            <w:hideMark/>
          </w:tcPr>
          <w:p w14:paraId="098E5F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2E8EB5B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E316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6BDA699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351106B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93A897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5B994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B8D15E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25997E7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DEAD3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00A7C82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3FB5A02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5CF11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3D0ED1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  <w:tc>
          <w:tcPr>
            <w:tcW w:w="1276" w:type="dxa"/>
            <w:noWrap/>
            <w:vAlign w:val="center"/>
            <w:hideMark/>
          </w:tcPr>
          <w:p w14:paraId="612362F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05382D6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9687E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05E8AAD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49EEF8F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FD1BCB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C40F5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  <w:tc>
          <w:tcPr>
            <w:tcW w:w="1276" w:type="dxa"/>
            <w:noWrap/>
            <w:vAlign w:val="center"/>
            <w:hideMark/>
          </w:tcPr>
          <w:p w14:paraId="4325339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11AA9BD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73369B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6A6B776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37CFC5A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8DDF2A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5B2D4D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  <w:tc>
          <w:tcPr>
            <w:tcW w:w="1276" w:type="dxa"/>
            <w:noWrap/>
            <w:vAlign w:val="center"/>
            <w:hideMark/>
          </w:tcPr>
          <w:p w14:paraId="289C5D0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6A3A9FD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929FC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3ABA09C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0E14F87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58C044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решению отдельных вопросов местного значения в сфере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78C1F7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1 510,889</w:t>
            </w:r>
          </w:p>
        </w:tc>
        <w:tc>
          <w:tcPr>
            <w:tcW w:w="1276" w:type="dxa"/>
            <w:noWrap/>
            <w:vAlign w:val="center"/>
            <w:hideMark/>
          </w:tcPr>
          <w:p w14:paraId="559FB04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52F5C9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129AE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72CC5DD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537D79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A57A75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FBB47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18 245,183</w:t>
            </w:r>
          </w:p>
        </w:tc>
        <w:tc>
          <w:tcPr>
            <w:tcW w:w="1276" w:type="dxa"/>
            <w:noWrap/>
            <w:vAlign w:val="center"/>
            <w:hideMark/>
          </w:tcPr>
          <w:p w14:paraId="0EA1185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84513F" w:rsidRPr="00F83D41" w14:paraId="0273412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FF82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941B91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698" w:type="dxa"/>
            <w:noWrap/>
            <w:vAlign w:val="center"/>
            <w:hideMark/>
          </w:tcPr>
          <w:p w14:paraId="59677AB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1DB3E2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2ED4F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17 739,183</w:t>
            </w:r>
          </w:p>
        </w:tc>
        <w:tc>
          <w:tcPr>
            <w:tcW w:w="1276" w:type="dxa"/>
            <w:noWrap/>
            <w:vAlign w:val="center"/>
            <w:hideMark/>
          </w:tcPr>
          <w:p w14:paraId="64FE14D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19 026,100</w:t>
            </w:r>
          </w:p>
        </w:tc>
      </w:tr>
      <w:tr w:rsidR="0084513F" w:rsidRPr="00F83D41" w14:paraId="7ED0F39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A9717A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317290F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698" w:type="dxa"/>
            <w:noWrap/>
            <w:vAlign w:val="center"/>
            <w:hideMark/>
          </w:tcPr>
          <w:p w14:paraId="1330794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5A8491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408E41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  <w:tc>
          <w:tcPr>
            <w:tcW w:w="1276" w:type="dxa"/>
            <w:noWrap/>
            <w:vAlign w:val="center"/>
            <w:hideMark/>
          </w:tcPr>
          <w:p w14:paraId="44229C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</w:tr>
      <w:tr w:rsidR="0084513F" w:rsidRPr="00F83D41" w14:paraId="13A571E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1D54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4D46378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19CC34B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4A0F3D0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5A5FD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BECB9E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84513F" w:rsidRPr="00F83D41" w14:paraId="28DC680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0F2BE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5A13B18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408E70D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38CD2E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C83FB7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E525D9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84513F" w:rsidRPr="00F83D41" w14:paraId="2772267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8ED08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43E25635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5D120B9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8528B2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1B00F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A407F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84513F" w:rsidRPr="00F83D41" w14:paraId="0471274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3AA0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11E30B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1E3E9ED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3605BD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2B0611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38946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84513F" w:rsidRPr="00F83D41" w14:paraId="146A4CB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FD34E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3E32E6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5D78E16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16B925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6DA0BB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6004BD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</w:tr>
      <w:tr w:rsidR="0084513F" w:rsidRPr="00F83D41" w14:paraId="7D38352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0DBCE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315D5F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17BF61D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2418620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675448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BD248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84513F" w:rsidRPr="00F83D41" w14:paraId="239B9F4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5CFBA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3A2F1CB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C6CA93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FA4609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5019A6B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7 605,443</w:t>
            </w:r>
          </w:p>
        </w:tc>
        <w:tc>
          <w:tcPr>
            <w:tcW w:w="1276" w:type="dxa"/>
            <w:noWrap/>
            <w:vAlign w:val="center"/>
            <w:hideMark/>
          </w:tcPr>
          <w:p w14:paraId="031DA6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84513F" w:rsidRPr="00F83D41" w14:paraId="38D6CFB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398A0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4E714AB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B4B56D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44E8D0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1486391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4 585,352</w:t>
            </w:r>
          </w:p>
        </w:tc>
        <w:tc>
          <w:tcPr>
            <w:tcW w:w="1276" w:type="dxa"/>
            <w:noWrap/>
            <w:vAlign w:val="center"/>
            <w:hideMark/>
          </w:tcPr>
          <w:p w14:paraId="7C49DE0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19D6E19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EB62F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1841770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227F14D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04F4DC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D67A4A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  <w:tc>
          <w:tcPr>
            <w:tcW w:w="1276" w:type="dxa"/>
            <w:noWrap/>
            <w:vAlign w:val="center"/>
            <w:hideMark/>
          </w:tcPr>
          <w:p w14:paraId="0C259B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6C570CA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39A0B3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27AD2C4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398762F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9ECCE7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CBA57B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  <w:tc>
          <w:tcPr>
            <w:tcW w:w="1276" w:type="dxa"/>
            <w:noWrap/>
            <w:vAlign w:val="center"/>
            <w:hideMark/>
          </w:tcPr>
          <w:p w14:paraId="03C309A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43EC967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8D8EE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6BB10AB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01F4E88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B8A033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8AA7C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1 496,431</w:t>
            </w:r>
          </w:p>
        </w:tc>
        <w:tc>
          <w:tcPr>
            <w:tcW w:w="1276" w:type="dxa"/>
            <w:noWrap/>
            <w:vAlign w:val="center"/>
            <w:hideMark/>
          </w:tcPr>
          <w:p w14:paraId="6F7DB0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7319174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54B4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AAC2CA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17.0.Ю6.51790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1A39C16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4BCA7B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47AEC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1 995,241</w:t>
            </w:r>
          </w:p>
        </w:tc>
        <w:tc>
          <w:tcPr>
            <w:tcW w:w="1276" w:type="dxa"/>
            <w:noWrap/>
            <w:vAlign w:val="center"/>
            <w:hideMark/>
          </w:tcPr>
          <w:p w14:paraId="3AD0B0B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4481BB5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9DF53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AD5790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A90DBE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2512F5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6F930C0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3 020,091</w:t>
            </w:r>
          </w:p>
        </w:tc>
        <w:tc>
          <w:tcPr>
            <w:tcW w:w="1276" w:type="dxa"/>
            <w:noWrap/>
            <w:vAlign w:val="center"/>
            <w:hideMark/>
          </w:tcPr>
          <w:p w14:paraId="774245E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F5414D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FDBB0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03FC9FAA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0D85DF0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63C8DD3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BDB55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  <w:tc>
          <w:tcPr>
            <w:tcW w:w="1276" w:type="dxa"/>
            <w:noWrap/>
            <w:vAlign w:val="center"/>
            <w:hideMark/>
          </w:tcPr>
          <w:p w14:paraId="185DBE2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084EB12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AF501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B9F9A9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14FA0A0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575F04A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3428CA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  <w:tc>
          <w:tcPr>
            <w:tcW w:w="1276" w:type="dxa"/>
            <w:noWrap/>
            <w:vAlign w:val="center"/>
            <w:hideMark/>
          </w:tcPr>
          <w:p w14:paraId="5B19D00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01EF74E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EDF9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3D98241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0ADBA7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3D7F3F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EB86C6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422B1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84513F" w:rsidRPr="00F83D41" w14:paraId="01F765C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A647D5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C2927A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31E3399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5251C5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BBDF2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114B1D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</w:tr>
      <w:tr w:rsidR="0084513F" w:rsidRPr="00F83D41" w14:paraId="63EBAA8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B07CFD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45BC66E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67C5BFC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285ADB2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09576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0FA787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</w:tr>
      <w:tr w:rsidR="0084513F" w:rsidRPr="00F83D41" w14:paraId="5E567B8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FA7D5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3EA88E6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636C375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995209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90F01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FAA965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</w:tr>
      <w:tr w:rsidR="0084513F" w:rsidRPr="00F83D41" w14:paraId="436D2AB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CD771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035E2B5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4EB1396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FF37F2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B62D6F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9DE624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84513F" w:rsidRPr="00F83D41" w14:paraId="1717AB4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E0D72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74F02F2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3D4F257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05D4F2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6B152F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BC9C85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1 523,499</w:t>
            </w:r>
          </w:p>
        </w:tc>
      </w:tr>
      <w:tr w:rsidR="0084513F" w:rsidRPr="00F83D41" w14:paraId="7DB7785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130F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3037FEEA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99.0.Ю6.51790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6F3B2B0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BEDA79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743512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C8D245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2 031,332</w:t>
            </w:r>
          </w:p>
        </w:tc>
      </w:tr>
      <w:tr w:rsidR="0084513F" w:rsidRPr="00F83D41" w14:paraId="5A893B7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917D8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07" w:type="dxa"/>
            <w:noWrap/>
            <w:vAlign w:val="center"/>
            <w:hideMark/>
          </w:tcPr>
          <w:p w14:paraId="228858C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3C212B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2754300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noWrap/>
            <w:vAlign w:val="center"/>
            <w:hideMark/>
          </w:tcPr>
          <w:p w14:paraId="63C4201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760FE3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16 968,300</w:t>
            </w:r>
          </w:p>
        </w:tc>
      </w:tr>
      <w:tr w:rsidR="0084513F" w:rsidRPr="00F83D41" w14:paraId="3FE6A27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BBDD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0B2ADFE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6DCDFC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28107D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noWrap/>
            <w:vAlign w:val="center"/>
            <w:hideMark/>
          </w:tcPr>
          <w:p w14:paraId="0B15BD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5C1F82B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84513F" w:rsidRPr="00F83D41" w14:paraId="385E071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F4607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73267565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572A9A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AE3AFE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BE026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712876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84513F" w:rsidRPr="00F83D41" w14:paraId="64FECF0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A41FBC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2065E58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698" w:type="dxa"/>
            <w:noWrap/>
            <w:vAlign w:val="center"/>
            <w:hideMark/>
          </w:tcPr>
          <w:p w14:paraId="00224D4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EFB2DE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51BD41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  <w:tc>
          <w:tcPr>
            <w:tcW w:w="1276" w:type="dxa"/>
            <w:noWrap/>
            <w:vAlign w:val="center"/>
            <w:hideMark/>
          </w:tcPr>
          <w:p w14:paraId="57A4B69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</w:tr>
      <w:tr w:rsidR="0084513F" w:rsidRPr="00F83D41" w14:paraId="2C5E63B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E59DE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78C021C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698" w:type="dxa"/>
            <w:noWrap/>
            <w:vAlign w:val="center"/>
            <w:hideMark/>
          </w:tcPr>
          <w:p w14:paraId="7DDBEEE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96A308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9D5501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1 119,600</w:t>
            </w:r>
          </w:p>
        </w:tc>
        <w:tc>
          <w:tcPr>
            <w:tcW w:w="1276" w:type="dxa"/>
            <w:noWrap/>
            <w:vAlign w:val="center"/>
            <w:hideMark/>
          </w:tcPr>
          <w:p w14:paraId="076E45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41,000</w:t>
            </w:r>
          </w:p>
        </w:tc>
      </w:tr>
      <w:tr w:rsidR="0084513F" w:rsidRPr="00F83D41" w14:paraId="3D308CF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2553A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7F08040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698" w:type="dxa"/>
            <w:noWrap/>
            <w:vAlign w:val="center"/>
            <w:hideMark/>
          </w:tcPr>
          <w:p w14:paraId="718EE41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1D05F7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1EBBC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  <w:tc>
          <w:tcPr>
            <w:tcW w:w="1276" w:type="dxa"/>
            <w:noWrap/>
            <w:vAlign w:val="center"/>
            <w:hideMark/>
          </w:tcPr>
          <w:p w14:paraId="4BACBF3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</w:tr>
      <w:tr w:rsidR="0084513F" w:rsidRPr="00F83D41" w14:paraId="6E84F57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A9C53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2A42979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698" w:type="dxa"/>
            <w:noWrap/>
            <w:vAlign w:val="center"/>
            <w:hideMark/>
          </w:tcPr>
          <w:p w14:paraId="57BE7F3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222D7B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DB967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355,100</w:t>
            </w:r>
          </w:p>
        </w:tc>
        <w:tc>
          <w:tcPr>
            <w:tcW w:w="1276" w:type="dxa"/>
            <w:noWrap/>
            <w:vAlign w:val="center"/>
            <w:hideMark/>
          </w:tcPr>
          <w:p w14:paraId="5CB3886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104,700</w:t>
            </w:r>
          </w:p>
        </w:tc>
      </w:tr>
      <w:tr w:rsidR="0084513F" w:rsidRPr="00F83D41" w14:paraId="68DF9D3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DC8CC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1B6BDC3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698" w:type="dxa"/>
            <w:noWrap/>
            <w:vAlign w:val="center"/>
            <w:hideMark/>
          </w:tcPr>
          <w:p w14:paraId="13EB5A7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6FB053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704C5D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3 943,900</w:t>
            </w:r>
          </w:p>
        </w:tc>
        <w:tc>
          <w:tcPr>
            <w:tcW w:w="1276" w:type="dxa"/>
            <w:noWrap/>
            <w:vAlign w:val="center"/>
            <w:hideMark/>
          </w:tcPr>
          <w:p w14:paraId="7D27547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3 884,600</w:t>
            </w:r>
          </w:p>
        </w:tc>
      </w:tr>
      <w:tr w:rsidR="0084513F" w:rsidRPr="00F83D41" w14:paraId="1FB4B5D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9F0DF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21E68A8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245E1F5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49E3FC9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A5E972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9D9B2F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10,600</w:t>
            </w:r>
          </w:p>
        </w:tc>
      </w:tr>
      <w:tr w:rsidR="0084513F" w:rsidRPr="00F83D41" w14:paraId="5C7065C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B0740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07" w:type="dxa"/>
            <w:noWrap/>
            <w:vAlign w:val="center"/>
            <w:hideMark/>
          </w:tcPr>
          <w:p w14:paraId="765F637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476C37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1B36595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0F0F458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29 975,151</w:t>
            </w:r>
          </w:p>
        </w:tc>
        <w:tc>
          <w:tcPr>
            <w:tcW w:w="1276" w:type="dxa"/>
            <w:noWrap/>
            <w:vAlign w:val="center"/>
            <w:hideMark/>
          </w:tcPr>
          <w:p w14:paraId="57EA8E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29 856,151</w:t>
            </w:r>
          </w:p>
        </w:tc>
      </w:tr>
      <w:tr w:rsidR="0084513F" w:rsidRPr="00F83D41" w14:paraId="1E2AD38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EFC6DF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07" w:type="dxa"/>
            <w:noWrap/>
            <w:vAlign w:val="center"/>
            <w:hideMark/>
          </w:tcPr>
          <w:p w14:paraId="15134FD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0EA739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D60960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5D68A39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259E8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84513F" w:rsidRPr="00F83D41" w14:paraId="70AE812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022CA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07" w:type="dxa"/>
            <w:noWrap/>
            <w:vAlign w:val="center"/>
            <w:hideMark/>
          </w:tcPr>
          <w:p w14:paraId="2A77BC2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E7970D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3EAD80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036F2C7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B0883A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84513F" w:rsidRPr="00F83D41" w14:paraId="574E7B1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9D31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07" w:type="dxa"/>
            <w:noWrap/>
            <w:vAlign w:val="center"/>
            <w:hideMark/>
          </w:tcPr>
          <w:p w14:paraId="3672539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698" w:type="dxa"/>
            <w:noWrap/>
            <w:vAlign w:val="center"/>
            <w:hideMark/>
          </w:tcPr>
          <w:p w14:paraId="5AFDC64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54ABBC3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B60C6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AA357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84513F" w:rsidRPr="00F83D41" w14:paraId="05CA224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D4E9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1B00BE0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686019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DF6929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57622A7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6C048E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84513F" w:rsidRPr="00F83D41" w14:paraId="650CB72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91AF0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0DF4399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D53445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E7133D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7DF8E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665BA66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84513F" w:rsidRPr="00F83D41" w14:paraId="6BD2266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DA5FC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5B99399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698" w:type="dxa"/>
            <w:noWrap/>
            <w:vAlign w:val="center"/>
            <w:hideMark/>
          </w:tcPr>
          <w:p w14:paraId="20446AE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7BC6914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0BBF93A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  <w:tc>
          <w:tcPr>
            <w:tcW w:w="1276" w:type="dxa"/>
            <w:noWrap/>
            <w:vAlign w:val="center"/>
            <w:hideMark/>
          </w:tcPr>
          <w:p w14:paraId="4F903F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84513F" w:rsidRPr="00F83D41" w14:paraId="74B1FE1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17583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329F1A8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698" w:type="dxa"/>
            <w:noWrap/>
            <w:vAlign w:val="center"/>
            <w:hideMark/>
          </w:tcPr>
          <w:p w14:paraId="1CC8A47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859A49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20C4CB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  <w:tc>
          <w:tcPr>
            <w:tcW w:w="1276" w:type="dxa"/>
            <w:noWrap/>
            <w:vAlign w:val="center"/>
            <w:hideMark/>
          </w:tcPr>
          <w:p w14:paraId="2CE8A9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84513F" w:rsidRPr="00F83D41" w14:paraId="0700652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B6E13F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7900F9EA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698" w:type="dxa"/>
            <w:noWrap/>
            <w:vAlign w:val="center"/>
            <w:hideMark/>
          </w:tcPr>
          <w:p w14:paraId="35808AB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F560F9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предоставление мер социальной поддержки по оплате жилого помещения 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43A17C9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4 089,600</w:t>
            </w:r>
          </w:p>
        </w:tc>
        <w:tc>
          <w:tcPr>
            <w:tcW w:w="1276" w:type="dxa"/>
            <w:noWrap/>
            <w:vAlign w:val="center"/>
            <w:hideMark/>
          </w:tcPr>
          <w:p w14:paraId="253540B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84513F" w:rsidRPr="00F83D41" w14:paraId="7D4E433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3462C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35BD4FB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698" w:type="dxa"/>
            <w:noWrap/>
            <w:vAlign w:val="center"/>
            <w:hideMark/>
          </w:tcPr>
          <w:p w14:paraId="3AA7216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8B8452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042BF5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  <w:tc>
          <w:tcPr>
            <w:tcW w:w="1276" w:type="dxa"/>
            <w:noWrap/>
            <w:vAlign w:val="center"/>
            <w:hideMark/>
          </w:tcPr>
          <w:p w14:paraId="6BB441D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84513F" w:rsidRPr="00F83D41" w14:paraId="45CEE0E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74C5A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20CEA40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698" w:type="dxa"/>
            <w:noWrap/>
            <w:vAlign w:val="center"/>
            <w:hideMark/>
          </w:tcPr>
          <w:p w14:paraId="32787C8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534D75B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DAAF72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  <w:tc>
          <w:tcPr>
            <w:tcW w:w="1276" w:type="dxa"/>
            <w:noWrap/>
            <w:vAlign w:val="center"/>
            <w:hideMark/>
          </w:tcPr>
          <w:p w14:paraId="02D87A0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84513F" w:rsidRPr="00F83D41" w14:paraId="599F2F8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96966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281586E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698" w:type="dxa"/>
            <w:noWrap/>
            <w:vAlign w:val="center"/>
            <w:hideMark/>
          </w:tcPr>
          <w:p w14:paraId="5CE5F5D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D14CE0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230169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  <w:tc>
          <w:tcPr>
            <w:tcW w:w="1276" w:type="dxa"/>
            <w:noWrap/>
            <w:vAlign w:val="center"/>
            <w:hideMark/>
          </w:tcPr>
          <w:p w14:paraId="29DE8BA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</w:tr>
      <w:tr w:rsidR="0084513F" w:rsidRPr="00F83D41" w14:paraId="15B287D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EEFC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4D5C658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698" w:type="dxa"/>
            <w:noWrap/>
            <w:vAlign w:val="center"/>
            <w:hideMark/>
          </w:tcPr>
          <w:p w14:paraId="6CAFA28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28FA7DD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CB9891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  <w:tc>
          <w:tcPr>
            <w:tcW w:w="1276" w:type="dxa"/>
            <w:noWrap/>
            <w:vAlign w:val="center"/>
            <w:hideMark/>
          </w:tcPr>
          <w:p w14:paraId="64CC890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</w:tr>
      <w:tr w:rsidR="0084513F" w:rsidRPr="00F83D41" w14:paraId="7D2C959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D1163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1F2E612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698" w:type="dxa"/>
            <w:noWrap/>
            <w:vAlign w:val="center"/>
            <w:hideMark/>
          </w:tcPr>
          <w:p w14:paraId="5151D92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C03972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0CAE75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  <w:tc>
          <w:tcPr>
            <w:tcW w:w="1276" w:type="dxa"/>
            <w:noWrap/>
            <w:vAlign w:val="center"/>
            <w:hideMark/>
          </w:tcPr>
          <w:p w14:paraId="431AFB6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</w:tr>
      <w:tr w:rsidR="0084513F" w:rsidRPr="00F83D41" w14:paraId="559629C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27361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0F63D27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698" w:type="dxa"/>
            <w:noWrap/>
            <w:vAlign w:val="center"/>
            <w:hideMark/>
          </w:tcPr>
          <w:p w14:paraId="038EE8C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C847B8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1829E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7 713,230</w:t>
            </w:r>
          </w:p>
        </w:tc>
        <w:tc>
          <w:tcPr>
            <w:tcW w:w="1276" w:type="dxa"/>
            <w:noWrap/>
            <w:vAlign w:val="center"/>
            <w:hideMark/>
          </w:tcPr>
          <w:p w14:paraId="2AFD61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7 713,230</w:t>
            </w:r>
          </w:p>
        </w:tc>
      </w:tr>
      <w:tr w:rsidR="0084513F" w:rsidRPr="00F83D41" w14:paraId="7C29EEE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CED45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25B6291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85406E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A992C0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5139C74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13 634,451</w:t>
            </w:r>
          </w:p>
        </w:tc>
        <w:tc>
          <w:tcPr>
            <w:tcW w:w="1276" w:type="dxa"/>
            <w:noWrap/>
            <w:vAlign w:val="center"/>
            <w:hideMark/>
          </w:tcPr>
          <w:p w14:paraId="309FC3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13 515,451</w:t>
            </w:r>
          </w:p>
        </w:tc>
      </w:tr>
      <w:tr w:rsidR="0084513F" w:rsidRPr="00F83D41" w14:paraId="0CF91FD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BE99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7E122EC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A99DD0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BC0B00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4A2CF0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3904ECB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7E0EB1B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463C6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3D887DC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698" w:type="dxa"/>
            <w:noWrap/>
            <w:vAlign w:val="center"/>
            <w:hideMark/>
          </w:tcPr>
          <w:p w14:paraId="384E423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2D4FFD2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70B040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34B0CF5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933805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C592E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7AA1697A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D586B0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40FA3C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470A92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7BA08C4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84513F" w:rsidRPr="00F83D41" w14:paraId="278E304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CED0E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44305B0C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698" w:type="dxa"/>
            <w:noWrap/>
            <w:vAlign w:val="center"/>
            <w:hideMark/>
          </w:tcPr>
          <w:p w14:paraId="0E21B93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ECC703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3F9CF0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618788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84513F" w:rsidRPr="00F83D41" w14:paraId="55AC43D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DE46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2E36B29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36D417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1743A9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2F8384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13 501,600</w:t>
            </w:r>
          </w:p>
        </w:tc>
        <w:tc>
          <w:tcPr>
            <w:tcW w:w="1276" w:type="dxa"/>
            <w:noWrap/>
            <w:vAlign w:val="center"/>
            <w:hideMark/>
          </w:tcPr>
          <w:p w14:paraId="7792CC1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13 514,600</w:t>
            </w:r>
          </w:p>
        </w:tc>
      </w:tr>
      <w:tr w:rsidR="0084513F" w:rsidRPr="00F83D41" w14:paraId="71B30C1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B3F6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2F0C68E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698" w:type="dxa"/>
            <w:noWrap/>
            <w:vAlign w:val="center"/>
            <w:hideMark/>
          </w:tcPr>
          <w:p w14:paraId="0A21360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72217F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1FE106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1,900</w:t>
            </w:r>
          </w:p>
        </w:tc>
        <w:tc>
          <w:tcPr>
            <w:tcW w:w="1276" w:type="dxa"/>
            <w:noWrap/>
            <w:vAlign w:val="center"/>
            <w:hideMark/>
          </w:tcPr>
          <w:p w14:paraId="7AC850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84513F" w:rsidRPr="00F83D41" w14:paraId="1C845F9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E479D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64232E0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698" w:type="dxa"/>
            <w:noWrap/>
            <w:vAlign w:val="center"/>
            <w:hideMark/>
          </w:tcPr>
          <w:p w14:paraId="34AAC02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59A75A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61A162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187,600</w:t>
            </w:r>
          </w:p>
        </w:tc>
        <w:tc>
          <w:tcPr>
            <w:tcW w:w="1276" w:type="dxa"/>
            <w:noWrap/>
            <w:vAlign w:val="center"/>
            <w:hideMark/>
          </w:tcPr>
          <w:p w14:paraId="073BCF1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200,500</w:t>
            </w:r>
          </w:p>
        </w:tc>
      </w:tr>
      <w:tr w:rsidR="0084513F" w:rsidRPr="00F83D41" w14:paraId="7337FCF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D53696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23FFC74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698" w:type="dxa"/>
            <w:noWrap/>
            <w:vAlign w:val="center"/>
            <w:hideMark/>
          </w:tcPr>
          <w:p w14:paraId="268C920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79CA3EC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ED823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  <w:tc>
          <w:tcPr>
            <w:tcW w:w="1276" w:type="dxa"/>
            <w:noWrap/>
            <w:vAlign w:val="center"/>
            <w:hideMark/>
          </w:tcPr>
          <w:p w14:paraId="24E152F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84513F" w:rsidRPr="00F83D41" w14:paraId="088B954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F0243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28A90F8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698" w:type="dxa"/>
            <w:noWrap/>
            <w:vAlign w:val="center"/>
            <w:hideMark/>
          </w:tcPr>
          <w:p w14:paraId="78C6139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61EBA99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8D585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  <w:tc>
          <w:tcPr>
            <w:tcW w:w="1276" w:type="dxa"/>
            <w:noWrap/>
            <w:vAlign w:val="center"/>
            <w:hideMark/>
          </w:tcPr>
          <w:p w14:paraId="226E9D0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84513F" w:rsidRPr="00F83D41" w14:paraId="5CF43D7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DEA75F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56BBA4B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698" w:type="dxa"/>
            <w:noWrap/>
            <w:vAlign w:val="center"/>
            <w:hideMark/>
          </w:tcPr>
          <w:p w14:paraId="77AC198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205BA68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771097A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  <w:tc>
          <w:tcPr>
            <w:tcW w:w="1276" w:type="dxa"/>
            <w:noWrap/>
            <w:vAlign w:val="center"/>
            <w:hideMark/>
          </w:tcPr>
          <w:p w14:paraId="5295EEB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84513F" w:rsidRPr="00F83D41" w14:paraId="61B1BED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E8088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009B0EC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79216C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A806BC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noWrap/>
            <w:vAlign w:val="center"/>
            <w:hideMark/>
          </w:tcPr>
          <w:p w14:paraId="4BB4231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58B2E2C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84513F" w:rsidRPr="00F83D41" w14:paraId="3D341FC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AF2DE7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524DB3C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9F6C1D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A7657A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90E5F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0764B30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84513F" w:rsidRPr="00F83D41" w14:paraId="07835F7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3B3FD2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7B0344D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698" w:type="dxa"/>
            <w:noWrap/>
            <w:vAlign w:val="center"/>
            <w:hideMark/>
          </w:tcPr>
          <w:p w14:paraId="4774C21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5480D2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82E89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  <w:tc>
          <w:tcPr>
            <w:tcW w:w="1276" w:type="dxa"/>
            <w:noWrap/>
            <w:vAlign w:val="center"/>
            <w:hideMark/>
          </w:tcPr>
          <w:p w14:paraId="4C5C2EF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</w:tr>
      <w:tr w:rsidR="0084513F" w:rsidRPr="00F83D41" w14:paraId="3FCD522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F199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30A6B50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698" w:type="dxa"/>
            <w:noWrap/>
            <w:vAlign w:val="center"/>
            <w:hideMark/>
          </w:tcPr>
          <w:p w14:paraId="067AA52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A1FA9E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BC6EF9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  <w:tc>
          <w:tcPr>
            <w:tcW w:w="1276" w:type="dxa"/>
            <w:noWrap/>
            <w:vAlign w:val="center"/>
            <w:hideMark/>
          </w:tcPr>
          <w:p w14:paraId="39E275C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</w:tr>
      <w:tr w:rsidR="0084513F" w:rsidRPr="00F83D41" w14:paraId="7E3E46E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D5432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07" w:type="dxa"/>
            <w:noWrap/>
            <w:vAlign w:val="center"/>
            <w:hideMark/>
          </w:tcPr>
          <w:p w14:paraId="0A7D6C8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8BA716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739E6DBD" w14:textId="77777777" w:rsid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  <w:p w14:paraId="1FE4D144" w14:textId="77777777" w:rsidR="00E91DC2" w:rsidRPr="00F83D41" w:rsidRDefault="00E91DC2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83CDCD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41F20F3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</w:tr>
      <w:tr w:rsidR="0084513F" w:rsidRPr="00F83D41" w14:paraId="676E624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3421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07" w:type="dxa"/>
            <w:noWrap/>
            <w:vAlign w:val="center"/>
            <w:hideMark/>
          </w:tcPr>
          <w:p w14:paraId="08E7D4D2" w14:textId="77777777" w:rsidR="00F83D41" w:rsidRPr="00F83D41" w:rsidRDefault="00F83D41" w:rsidP="00BC5FC6">
            <w:pPr>
              <w:tabs>
                <w:tab w:val="left" w:pos="1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0DC29FF" w14:textId="77777777" w:rsidR="00F83D41" w:rsidRPr="00F83D41" w:rsidRDefault="00F83D41" w:rsidP="00BC5FC6">
            <w:pPr>
              <w:spacing w:after="0" w:line="240" w:lineRule="auto"/>
              <w:ind w:left="-229" w:right="-108"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943EDD5" w14:textId="77777777" w:rsidR="00F83D41" w:rsidRPr="00F83D41" w:rsidRDefault="00F83D41" w:rsidP="00E91DC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noWrap/>
            <w:vAlign w:val="center"/>
            <w:hideMark/>
          </w:tcPr>
          <w:p w14:paraId="1E07E83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30632AD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84513F" w:rsidRPr="00F83D41" w14:paraId="5380514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0BDFD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07" w:type="dxa"/>
            <w:noWrap/>
            <w:vAlign w:val="center"/>
            <w:hideMark/>
          </w:tcPr>
          <w:p w14:paraId="63B9267E" w14:textId="77777777" w:rsidR="00F83D41" w:rsidRPr="00F83D41" w:rsidRDefault="00F83D41" w:rsidP="00BC5FC6">
            <w:pPr>
              <w:tabs>
                <w:tab w:val="left" w:pos="1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1069167" w14:textId="77777777" w:rsidR="00F83D41" w:rsidRPr="00F83D41" w:rsidRDefault="00F83D41" w:rsidP="00BC5FC6">
            <w:pPr>
              <w:spacing w:after="0" w:line="240" w:lineRule="auto"/>
              <w:ind w:left="-229" w:right="-108"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4051043" w14:textId="77777777" w:rsidR="00F83D41" w:rsidRPr="00F83D41" w:rsidRDefault="00F83D41" w:rsidP="00E91DC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14D86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263828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84513F" w:rsidRPr="00F83D41" w14:paraId="7BA6D96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B9D59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07" w:type="dxa"/>
            <w:noWrap/>
            <w:vAlign w:val="center"/>
            <w:hideMark/>
          </w:tcPr>
          <w:p w14:paraId="004518A5" w14:textId="77777777" w:rsidR="00F83D41" w:rsidRPr="00F83D41" w:rsidRDefault="00F83D41" w:rsidP="00BC5FC6">
            <w:pPr>
              <w:tabs>
                <w:tab w:val="left" w:pos="1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698" w:type="dxa"/>
            <w:noWrap/>
            <w:vAlign w:val="center"/>
            <w:hideMark/>
          </w:tcPr>
          <w:p w14:paraId="75CF2A5C" w14:textId="77777777" w:rsidR="00F83D41" w:rsidRPr="00F83D41" w:rsidRDefault="00F83D41" w:rsidP="00BC5FC6">
            <w:pPr>
              <w:spacing w:after="0" w:line="240" w:lineRule="auto"/>
              <w:ind w:left="-229" w:right="-108"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27990303" w14:textId="77777777" w:rsidR="00F83D41" w:rsidRPr="00F83D41" w:rsidRDefault="00F83D41" w:rsidP="00E91DC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3415480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2F7A233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82341D" w:rsidRPr="00F83D41" w14:paraId="5B99F107" w14:textId="77777777" w:rsidTr="009F4ADE">
        <w:trPr>
          <w:trHeight w:val="20"/>
        </w:trPr>
        <w:tc>
          <w:tcPr>
            <w:tcW w:w="7088" w:type="dxa"/>
            <w:gridSpan w:val="4"/>
            <w:noWrap/>
            <w:vAlign w:val="center"/>
            <w:hideMark/>
          </w:tcPr>
          <w:p w14:paraId="4AEF93D2" w14:textId="77777777" w:rsidR="0082341D" w:rsidRPr="00F83D41" w:rsidRDefault="0082341D" w:rsidP="0082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noWrap/>
            <w:vAlign w:val="center"/>
            <w:hideMark/>
          </w:tcPr>
          <w:p w14:paraId="6406B0BC" w14:textId="77777777" w:rsidR="0082341D" w:rsidRPr="00F83D41" w:rsidRDefault="0082341D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786 874,713</w:t>
            </w:r>
          </w:p>
        </w:tc>
        <w:tc>
          <w:tcPr>
            <w:tcW w:w="1276" w:type="dxa"/>
            <w:noWrap/>
            <w:vAlign w:val="center"/>
            <w:hideMark/>
          </w:tcPr>
          <w:p w14:paraId="6FB70724" w14:textId="77777777" w:rsidR="0082341D" w:rsidRPr="00F83D41" w:rsidRDefault="0082341D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859 219,444</w:t>
            </w:r>
          </w:p>
        </w:tc>
      </w:tr>
    </w:tbl>
    <w:p w14:paraId="3BC08A9C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6492602E" w14:textId="77777777" w:rsidR="00F5743E" w:rsidRPr="00EB7885" w:rsidRDefault="00F5743E" w:rsidP="00F5743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EB7885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1.</w:t>
      </w:r>
      <w:r w:rsidR="0059132C" w:rsidRPr="0095160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6</w:t>
      </w:r>
      <w:r w:rsidRPr="00EB7885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. Приложение 14 к Положению изложить в следующей редакции:</w:t>
      </w:r>
    </w:p>
    <w:p w14:paraId="5E80B8EC" w14:textId="77777777" w:rsidR="009F4ADE" w:rsidRDefault="009F4ADE" w:rsidP="002804AC">
      <w:pPr>
        <w:spacing w:after="0" w:line="240" w:lineRule="auto"/>
        <w:ind w:left="3402" w:right="-57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0B432B60" w14:textId="77777777" w:rsidR="00F5743E" w:rsidRPr="00EB7885" w:rsidRDefault="00F5743E" w:rsidP="002804AC">
      <w:pPr>
        <w:spacing w:after="0" w:line="240" w:lineRule="auto"/>
        <w:ind w:left="3402" w:right="-57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B7885">
        <w:rPr>
          <w:rFonts w:ascii="Times New Roman" w:eastAsia="MS Mincho" w:hAnsi="Times New Roman" w:cs="Times New Roman"/>
          <w:sz w:val="24"/>
          <w:szCs w:val="24"/>
          <w:lang w:eastAsia="ja-JP"/>
        </w:rPr>
        <w:t>«</w:t>
      </w:r>
      <w:r w:rsidRPr="00EB7885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14</w:t>
      </w:r>
    </w:p>
    <w:p w14:paraId="2AE3BC19" w14:textId="77777777" w:rsidR="00F5743E" w:rsidRPr="00EB7885" w:rsidRDefault="00F5743E" w:rsidP="002804AC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7DB3C3B9" w14:textId="77777777" w:rsidR="00F5743E" w:rsidRPr="00EB7885" w:rsidRDefault="00F5743E" w:rsidP="002804AC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района на 202</w:t>
      </w:r>
      <w:r w:rsidRPr="00C8348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202</w:t>
      </w:r>
      <w:r w:rsidRPr="00C8348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Pr="00C8348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74689CB2" w14:textId="77777777" w:rsidR="00F5743E" w:rsidRPr="00EB7885" w:rsidRDefault="00F5743E" w:rsidP="00F5743E">
      <w:pPr>
        <w:spacing w:after="0" w:line="240" w:lineRule="auto"/>
        <w:ind w:left="-57" w:right="-57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</w:p>
    <w:p w14:paraId="6C5048AE" w14:textId="77777777" w:rsidR="00F5743E" w:rsidRPr="00EB7885" w:rsidRDefault="00F5743E" w:rsidP="00F5743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финансируемых муниципальных программ </w:t>
      </w:r>
    </w:p>
    <w:p w14:paraId="5F012A54" w14:textId="77777777" w:rsidR="00F5743E" w:rsidRPr="00EB7885" w:rsidRDefault="00F5743E" w:rsidP="00F5743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b/>
          <w:bCs/>
          <w:sz w:val="24"/>
          <w:szCs w:val="24"/>
        </w:rPr>
        <w:t>на плановый период 2026 и 2027 годов</w:t>
      </w:r>
    </w:p>
    <w:p w14:paraId="4AC1C0BE" w14:textId="77777777" w:rsidR="00F5743E" w:rsidRPr="00EB7885" w:rsidRDefault="00F5743E" w:rsidP="00F5743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97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424"/>
        <w:gridCol w:w="1288"/>
        <w:gridCol w:w="1242"/>
      </w:tblGrid>
      <w:tr w:rsidR="00F5743E" w:rsidRPr="00EB7885" w14:paraId="2CAAF0B6" w14:textId="77777777" w:rsidTr="002804AC">
        <w:tc>
          <w:tcPr>
            <w:tcW w:w="5812" w:type="dxa"/>
            <w:vAlign w:val="center"/>
          </w:tcPr>
          <w:p w14:paraId="060C05E7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МП</w:t>
            </w: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418" w:type="dxa"/>
            <w:vAlign w:val="center"/>
          </w:tcPr>
          <w:p w14:paraId="164B3055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целевой </w:t>
            </w:r>
          </w:p>
          <w:p w14:paraId="5D89F64F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статьи расходов</w:t>
            </w:r>
          </w:p>
        </w:tc>
        <w:tc>
          <w:tcPr>
            <w:tcW w:w="1289" w:type="dxa"/>
            <w:vAlign w:val="center"/>
          </w:tcPr>
          <w:p w14:paraId="10BB0ED7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  <w:p w14:paraId="73351549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242" w:type="dxa"/>
            <w:vAlign w:val="center"/>
          </w:tcPr>
          <w:p w14:paraId="567E80C9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  <w:p w14:paraId="4E1F952E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F5743E" w:rsidRPr="00EB7885" w14:paraId="3608501E" w14:textId="77777777" w:rsidTr="002804AC">
        <w:tc>
          <w:tcPr>
            <w:tcW w:w="5812" w:type="dxa"/>
            <w:vAlign w:val="center"/>
          </w:tcPr>
          <w:p w14:paraId="34E13848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"Энергосбережение и повышение энергетической эффективности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3F38E48B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01.0.00.00000</w:t>
            </w:r>
          </w:p>
        </w:tc>
        <w:tc>
          <w:tcPr>
            <w:tcW w:w="1289" w:type="dxa"/>
            <w:vAlign w:val="center"/>
          </w:tcPr>
          <w:p w14:paraId="04A47FCB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8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 w:rsidRPr="00651EAD">
              <w:rPr>
                <w:rFonts w:ascii="Times New Roman" w:hAnsi="Times New Roman" w:cs="Times New Roman"/>
              </w:rPr>
              <w:t>080,808</w:t>
            </w:r>
          </w:p>
        </w:tc>
        <w:tc>
          <w:tcPr>
            <w:tcW w:w="1242" w:type="dxa"/>
            <w:vAlign w:val="center"/>
          </w:tcPr>
          <w:p w14:paraId="35C73350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8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 w:rsidRPr="00651EAD">
              <w:rPr>
                <w:rFonts w:ascii="Times New Roman" w:hAnsi="Times New Roman" w:cs="Times New Roman"/>
              </w:rPr>
              <w:t>080,808</w:t>
            </w:r>
          </w:p>
        </w:tc>
      </w:tr>
      <w:tr w:rsidR="00F5743E" w:rsidRPr="00EB7885" w14:paraId="66D8DAF7" w14:textId="77777777" w:rsidTr="002804AC">
        <w:tc>
          <w:tcPr>
            <w:tcW w:w="5812" w:type="dxa"/>
            <w:vAlign w:val="center"/>
          </w:tcPr>
          <w:p w14:paraId="77F65062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3F76B65D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06.0.00.00000</w:t>
            </w:r>
          </w:p>
        </w:tc>
        <w:tc>
          <w:tcPr>
            <w:tcW w:w="1289" w:type="dxa"/>
            <w:vAlign w:val="center"/>
          </w:tcPr>
          <w:p w14:paraId="483EE3E1" w14:textId="77777777" w:rsidR="00F5743E" w:rsidRPr="001E567C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396,148</w:t>
            </w:r>
          </w:p>
        </w:tc>
        <w:tc>
          <w:tcPr>
            <w:tcW w:w="1242" w:type="dxa"/>
            <w:vAlign w:val="center"/>
          </w:tcPr>
          <w:p w14:paraId="2FB8FD44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43E" w:rsidRPr="00EB7885" w14:paraId="7783C75F" w14:textId="77777777" w:rsidTr="002804AC">
        <w:tc>
          <w:tcPr>
            <w:tcW w:w="5812" w:type="dxa"/>
            <w:vAlign w:val="center"/>
          </w:tcPr>
          <w:p w14:paraId="28551797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51EAD">
              <w:rPr>
                <w:rFonts w:ascii="Times New Roman" w:hAnsi="Times New Roman" w:cs="Times New Roman"/>
              </w:rPr>
              <w:t>МП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418" w:type="dxa"/>
            <w:vAlign w:val="center"/>
          </w:tcPr>
          <w:p w14:paraId="6376B7DF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08.0.00.00000</w:t>
            </w:r>
          </w:p>
        </w:tc>
        <w:tc>
          <w:tcPr>
            <w:tcW w:w="1289" w:type="dxa"/>
            <w:vAlign w:val="center"/>
          </w:tcPr>
          <w:p w14:paraId="5C78D2CE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460,875</w:t>
            </w:r>
          </w:p>
        </w:tc>
        <w:tc>
          <w:tcPr>
            <w:tcW w:w="1242" w:type="dxa"/>
            <w:vAlign w:val="center"/>
          </w:tcPr>
          <w:p w14:paraId="223C1F26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460,875</w:t>
            </w:r>
          </w:p>
        </w:tc>
      </w:tr>
      <w:tr w:rsidR="00F5743E" w:rsidRPr="00EB7885" w14:paraId="3BD6661D" w14:textId="77777777" w:rsidTr="002804AC">
        <w:tc>
          <w:tcPr>
            <w:tcW w:w="5812" w:type="dxa"/>
            <w:vAlign w:val="center"/>
          </w:tcPr>
          <w:p w14:paraId="15848E29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"Чистая вода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194E7E1C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09.0.00.00000</w:t>
            </w:r>
          </w:p>
        </w:tc>
        <w:tc>
          <w:tcPr>
            <w:tcW w:w="1289" w:type="dxa"/>
            <w:vAlign w:val="center"/>
          </w:tcPr>
          <w:p w14:paraId="7348A906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1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333,334</w:t>
            </w:r>
          </w:p>
        </w:tc>
        <w:tc>
          <w:tcPr>
            <w:tcW w:w="1242" w:type="dxa"/>
            <w:vAlign w:val="center"/>
          </w:tcPr>
          <w:p w14:paraId="45893581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1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777,778</w:t>
            </w:r>
          </w:p>
        </w:tc>
      </w:tr>
      <w:tr w:rsidR="00F5743E" w:rsidRPr="00EB7885" w14:paraId="2A201A9F" w14:textId="77777777" w:rsidTr="002804AC">
        <w:tc>
          <w:tcPr>
            <w:tcW w:w="5812" w:type="dxa"/>
            <w:vAlign w:val="center"/>
          </w:tcPr>
          <w:p w14:paraId="2B182E9E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59C13332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  <w:lang w:val="en-US"/>
              </w:rPr>
              <w:t>1</w:t>
            </w:r>
            <w:r w:rsidRPr="00651EAD">
              <w:rPr>
                <w:rFonts w:ascii="Times New Roman" w:hAnsi="Times New Roman" w:cs="Times New Roman"/>
              </w:rPr>
              <w:t>0.0.00.00000</w:t>
            </w:r>
          </w:p>
        </w:tc>
        <w:tc>
          <w:tcPr>
            <w:tcW w:w="1289" w:type="dxa"/>
            <w:vAlign w:val="center"/>
          </w:tcPr>
          <w:p w14:paraId="63D5F029" w14:textId="77777777" w:rsidR="00F5743E" w:rsidRPr="00651EAD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1E567C">
              <w:rPr>
                <w:rFonts w:ascii="Times New Roman" w:hAnsi="Times New Roman" w:cs="Times New Roman"/>
                <w:bCs/>
              </w:rPr>
              <w:t>63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1E567C">
              <w:rPr>
                <w:rFonts w:ascii="Times New Roman" w:hAnsi="Times New Roman" w:cs="Times New Roman"/>
                <w:bCs/>
              </w:rPr>
              <w:t>568,839</w:t>
            </w:r>
          </w:p>
        </w:tc>
        <w:tc>
          <w:tcPr>
            <w:tcW w:w="1242" w:type="dxa"/>
            <w:vAlign w:val="center"/>
          </w:tcPr>
          <w:p w14:paraId="216B3D6C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A74C5">
              <w:rPr>
                <w:rFonts w:ascii="Times New Roman" w:hAnsi="Times New Roman" w:cs="Times New Roman"/>
                <w:bCs/>
              </w:rPr>
              <w:t>136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8A74C5">
              <w:rPr>
                <w:rFonts w:ascii="Times New Roman" w:hAnsi="Times New Roman" w:cs="Times New Roman"/>
                <w:bCs/>
              </w:rPr>
              <w:t>866,432</w:t>
            </w:r>
          </w:p>
        </w:tc>
      </w:tr>
      <w:tr w:rsidR="00F5743E" w:rsidRPr="00EB7885" w14:paraId="58D27707" w14:textId="77777777" w:rsidTr="002804AC">
        <w:tc>
          <w:tcPr>
            <w:tcW w:w="5812" w:type="dxa"/>
            <w:vAlign w:val="center"/>
          </w:tcPr>
          <w:p w14:paraId="2CAA1D0E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418" w:type="dxa"/>
            <w:vAlign w:val="center"/>
          </w:tcPr>
          <w:p w14:paraId="15296D04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17.0.00.00000</w:t>
            </w:r>
          </w:p>
        </w:tc>
        <w:tc>
          <w:tcPr>
            <w:tcW w:w="1289" w:type="dxa"/>
            <w:vAlign w:val="center"/>
          </w:tcPr>
          <w:p w14:paraId="7147FE81" w14:textId="77777777" w:rsidR="00F5743E" w:rsidRPr="001E567C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A74C5">
              <w:rPr>
                <w:rFonts w:ascii="Times New Roman" w:hAnsi="Times New Roman" w:cs="Times New Roman"/>
              </w:rPr>
              <w:t>44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 w:rsidRPr="008A74C5">
              <w:rPr>
                <w:rFonts w:ascii="Times New Roman" w:hAnsi="Times New Roman" w:cs="Times New Roman"/>
              </w:rPr>
              <w:t>665,68</w:t>
            </w:r>
            <w:r w:rsidR="001E567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42" w:type="dxa"/>
            <w:vAlign w:val="center"/>
          </w:tcPr>
          <w:p w14:paraId="71FB82B6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567C" w:rsidRPr="00EB7885" w14:paraId="2D4D67E4" w14:textId="77777777" w:rsidTr="002804AC">
        <w:tc>
          <w:tcPr>
            <w:tcW w:w="5812" w:type="dxa"/>
            <w:vAlign w:val="center"/>
          </w:tcPr>
          <w:p w14:paraId="1D2D2B93" w14:textId="77777777" w:rsidR="001E567C" w:rsidRPr="00651EAD" w:rsidRDefault="001E567C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1E567C">
              <w:rPr>
                <w:rFonts w:ascii="Times New Roman" w:hAnsi="Times New Roman" w:cs="Times New Roman"/>
              </w:rPr>
              <w:t>МП</w:t>
            </w:r>
            <w:r w:rsidR="006F4EAA" w:rsidRPr="006F4EAA">
              <w:rPr>
                <w:rFonts w:ascii="Times New Roman" w:hAnsi="Times New Roman" w:cs="Times New Roman"/>
              </w:rPr>
              <w:t>"</w:t>
            </w:r>
            <w:r w:rsidRPr="001E567C">
              <w:rPr>
                <w:rFonts w:ascii="Times New Roman" w:hAnsi="Times New Roman" w:cs="Times New Roman"/>
              </w:rPr>
              <w:t>Комплексное развитие сельских территорий Урюпинского района Волгоградской области</w:t>
            </w:r>
            <w:r w:rsidR="006F4EAA" w:rsidRPr="006F4EA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18" w:type="dxa"/>
            <w:vAlign w:val="center"/>
          </w:tcPr>
          <w:p w14:paraId="68ED6CAF" w14:textId="77777777" w:rsidR="001E567C" w:rsidRPr="00651EAD" w:rsidRDefault="001E567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E567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1E567C">
              <w:rPr>
                <w:rFonts w:ascii="Times New Roman" w:hAnsi="Times New Roman" w:cs="Times New Roman"/>
              </w:rPr>
              <w:t>.0.00.00000</w:t>
            </w:r>
          </w:p>
        </w:tc>
        <w:tc>
          <w:tcPr>
            <w:tcW w:w="1289" w:type="dxa"/>
            <w:vAlign w:val="center"/>
          </w:tcPr>
          <w:p w14:paraId="776F5DF2" w14:textId="77777777" w:rsidR="001E567C" w:rsidRPr="001E567C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500,0</w:t>
            </w:r>
          </w:p>
        </w:tc>
        <w:tc>
          <w:tcPr>
            <w:tcW w:w="1242" w:type="dxa"/>
            <w:vAlign w:val="center"/>
          </w:tcPr>
          <w:p w14:paraId="06740E18" w14:textId="77777777" w:rsidR="001E567C" w:rsidRPr="00651EAD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43E" w:rsidRPr="00EB7885" w14:paraId="10748930" w14:textId="77777777" w:rsidTr="002804AC">
        <w:tc>
          <w:tcPr>
            <w:tcW w:w="5812" w:type="dxa"/>
            <w:vAlign w:val="center"/>
          </w:tcPr>
          <w:p w14:paraId="0D976003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034AFFD3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34.0.00.00000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05FC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46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886,820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38790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39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361,010</w:t>
            </w:r>
          </w:p>
        </w:tc>
      </w:tr>
      <w:tr w:rsidR="006F4EAA" w:rsidRPr="00EB7885" w14:paraId="6726B016" w14:textId="77777777" w:rsidTr="002804AC">
        <w:tc>
          <w:tcPr>
            <w:tcW w:w="5812" w:type="dxa"/>
            <w:vAlign w:val="center"/>
          </w:tcPr>
          <w:p w14:paraId="61BFC32A" w14:textId="77777777" w:rsidR="006F4EAA" w:rsidRPr="00651EAD" w:rsidRDefault="006F4EAA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F4EAA">
              <w:rPr>
                <w:rFonts w:ascii="Times New Roman" w:hAnsi="Times New Roman" w:cs="Times New Roman"/>
              </w:rPr>
              <w:t>МП "Улучшение жилищных условий молодых семей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14AEFC1A" w14:textId="77777777" w:rsidR="006F4EAA" w:rsidRPr="006F4EAA" w:rsidRDefault="006F4EAA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43.0.00.00000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1CC2" w14:textId="77777777" w:rsidR="006F4EAA" w:rsidRPr="006F4EAA" w:rsidRDefault="006F4EAA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132,0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DF180" w14:textId="77777777" w:rsidR="006F4EAA" w:rsidRPr="00651EAD" w:rsidRDefault="006F4EAA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5743E" w:rsidRPr="00EB7885" w14:paraId="407D6826" w14:textId="77777777" w:rsidTr="002804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2E1B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B426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47.0.00.00000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F6B0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3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020,091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69276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804AC" w:rsidRPr="008A74C5" w14:paraId="41220DE1" w14:textId="77777777" w:rsidTr="001B3FEC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44E2" w14:textId="77777777" w:rsidR="002804AC" w:rsidRPr="008A74C5" w:rsidRDefault="002804A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4C5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6C16" w14:textId="77777777" w:rsidR="002804AC" w:rsidRPr="001E567C" w:rsidRDefault="002804A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044,597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B8DF7" w14:textId="77777777" w:rsidR="002804AC" w:rsidRPr="008A74C5" w:rsidRDefault="002804A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4C5">
              <w:rPr>
                <w:rFonts w:ascii="Times New Roman" w:hAnsi="Times New Roman" w:cs="Times New Roman"/>
                <w:b/>
              </w:rPr>
              <w:t>186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A74C5">
              <w:rPr>
                <w:rFonts w:ascii="Times New Roman" w:hAnsi="Times New Roman" w:cs="Times New Roman"/>
                <w:b/>
              </w:rPr>
              <w:t>546,903</w:t>
            </w:r>
          </w:p>
        </w:tc>
      </w:tr>
    </w:tbl>
    <w:p w14:paraId="527B3FB6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D481430" w14:textId="77777777" w:rsidR="00D2010E" w:rsidRDefault="00D2010E" w:rsidP="00F9590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EB7885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F95907">
        <w:rPr>
          <w:rFonts w:ascii="Times New Roman" w:hAnsi="Times New Roman" w:cs="Times New Roman"/>
          <w:sz w:val="28"/>
          <w:szCs w:val="28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14:paraId="313B64EF" w14:textId="77777777" w:rsidR="00D2010E" w:rsidRPr="00EB7885" w:rsidRDefault="00D2010E" w:rsidP="00F95907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7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 w:rsidR="00467FF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Урюпинского муниципального района для подписания и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B7885">
        <w:rPr>
          <w:rFonts w:ascii="Times New Roman" w:hAnsi="Times New Roman" w:cs="Times New Roman"/>
          <w:sz w:val="28"/>
          <w:szCs w:val="28"/>
        </w:rPr>
        <w:t>опубликования в установленном порядке.</w:t>
      </w:r>
    </w:p>
    <w:p w14:paraId="4E9BE317" w14:textId="77777777" w:rsidR="00D2010E" w:rsidRPr="00EB7885" w:rsidRDefault="00D2010E" w:rsidP="00D2010E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14:paraId="4D63C105" w14:textId="77777777" w:rsidR="00D2010E" w:rsidRPr="00EB7885" w:rsidRDefault="00F95907" w:rsidP="00F95907">
      <w:pPr>
        <w:tabs>
          <w:tab w:val="left" w:pos="5040"/>
        </w:tabs>
        <w:spacing w:after="0" w:line="240" w:lineRule="auto"/>
        <w:ind w:right="-5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2010E" w:rsidRPr="00EB7885">
        <w:rPr>
          <w:rFonts w:ascii="Times New Roman" w:hAnsi="Times New Roman" w:cs="Times New Roman"/>
          <w:b/>
          <w:sz w:val="28"/>
          <w:szCs w:val="28"/>
        </w:rPr>
        <w:t>Глава</w:t>
      </w:r>
    </w:p>
    <w:p w14:paraId="06F0CA97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14:paraId="5E98BA4D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14:paraId="243005B3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Матыкина                                                   А.Ю. Максимов</w:t>
      </w:r>
    </w:p>
    <w:sectPr w:rsidR="00D2010E" w:rsidRPr="00EB7885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0908138"/>
    <w:lvl w:ilvl="0">
      <w:numFmt w:val="decimal"/>
      <w:pStyle w:val="2"/>
      <w:lvlText w:val="*"/>
      <w:lvlJc w:val="left"/>
    </w:lvl>
  </w:abstractNum>
  <w:num w:numId="1" w16cid:durableId="612516888">
    <w:abstractNumId w:val="0"/>
    <w:lvlOverride w:ilvl="0">
      <w:lvl w:ilvl="0">
        <w:start w:val="1"/>
        <w:numFmt w:val="bullet"/>
        <w:pStyle w:val="2"/>
        <w:lvlText w:val="–"/>
        <w:legacy w:legacy="1" w:legacySpace="0" w:legacyIndent="283"/>
        <w:lvlJc w:val="left"/>
        <w:pPr>
          <w:ind w:left="992" w:hanging="283"/>
        </w:pPr>
        <w:rPr>
          <w:rFonts w:ascii="Arial" w:hAnsi="Arial"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B0"/>
    <w:rsid w:val="000106FA"/>
    <w:rsid w:val="000D3BC1"/>
    <w:rsid w:val="00176F02"/>
    <w:rsid w:val="001B3FEC"/>
    <w:rsid w:val="001E567C"/>
    <w:rsid w:val="002804AC"/>
    <w:rsid w:val="002E2157"/>
    <w:rsid w:val="00317C5D"/>
    <w:rsid w:val="003402DA"/>
    <w:rsid w:val="00436E0A"/>
    <w:rsid w:val="00467FFA"/>
    <w:rsid w:val="004D0333"/>
    <w:rsid w:val="004E6B2E"/>
    <w:rsid w:val="005519B0"/>
    <w:rsid w:val="005767E0"/>
    <w:rsid w:val="0059132C"/>
    <w:rsid w:val="005E7E15"/>
    <w:rsid w:val="0062282E"/>
    <w:rsid w:val="006B0AA2"/>
    <w:rsid w:val="006F4EAA"/>
    <w:rsid w:val="00724B30"/>
    <w:rsid w:val="0082341D"/>
    <w:rsid w:val="00837D5C"/>
    <w:rsid w:val="0084513F"/>
    <w:rsid w:val="008D1E16"/>
    <w:rsid w:val="008D3AB1"/>
    <w:rsid w:val="0095160E"/>
    <w:rsid w:val="00982358"/>
    <w:rsid w:val="009F4ADE"/>
    <w:rsid w:val="00AA75C6"/>
    <w:rsid w:val="00BC5FC6"/>
    <w:rsid w:val="00CA74C9"/>
    <w:rsid w:val="00D03023"/>
    <w:rsid w:val="00D108ED"/>
    <w:rsid w:val="00D2010E"/>
    <w:rsid w:val="00E5070A"/>
    <w:rsid w:val="00E6481E"/>
    <w:rsid w:val="00E91DC2"/>
    <w:rsid w:val="00EE391A"/>
    <w:rsid w:val="00F34A1C"/>
    <w:rsid w:val="00F40BAE"/>
    <w:rsid w:val="00F5743E"/>
    <w:rsid w:val="00F65A58"/>
    <w:rsid w:val="00F83D41"/>
    <w:rsid w:val="00F95907"/>
    <w:rsid w:val="00F96FAF"/>
    <w:rsid w:val="00FB0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093E"/>
  <w15:docId w15:val="{027E9B4C-7063-4F70-862F-347B1932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10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01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1"/>
    <w:uiPriority w:val="99"/>
    <w:qFormat/>
    <w:rsid w:val="00D2010E"/>
    <w:pPr>
      <w:spacing w:before="120" w:after="120"/>
      <w:outlineLvl w:val="1"/>
    </w:pPr>
    <w:rPr>
      <w:rFonts w:ascii="XO Thames" w:eastAsia="Times New Roman" w:hAnsi="XO Thames" w:cs="Times New Roman"/>
      <w:b/>
      <w:color w:val="00A0FF"/>
      <w:sz w:val="26"/>
      <w:szCs w:val="20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D2010E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2010E"/>
    <w:pPr>
      <w:spacing w:before="120" w:after="120"/>
      <w:outlineLvl w:val="3"/>
    </w:pPr>
    <w:rPr>
      <w:rFonts w:ascii="XO Thames" w:eastAsia="Times New Roman" w:hAnsi="XO Thames" w:cs="Times New Roman"/>
      <w:b/>
      <w:color w:val="595959"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2010E"/>
    <w:pPr>
      <w:spacing w:before="120" w:after="120"/>
      <w:outlineLvl w:val="4"/>
    </w:pPr>
    <w:rPr>
      <w:rFonts w:ascii="XO Thames" w:eastAsia="Times New Roman" w:hAnsi="XO Thames" w:cs="Times New Roman"/>
      <w:b/>
      <w:color w:val="00000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2010E"/>
    <w:pPr>
      <w:keepNext/>
      <w:spacing w:after="0" w:line="240" w:lineRule="auto"/>
      <w:jc w:val="both"/>
      <w:outlineLvl w:val="5"/>
    </w:pPr>
    <w:rPr>
      <w:rFonts w:ascii="TimesET" w:eastAsia="Calibri" w:hAnsi="TimesET" w:cs="TimesE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D2010E"/>
    <w:pPr>
      <w:keepNext/>
      <w:spacing w:after="0" w:line="240" w:lineRule="auto"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unhideWhenUsed/>
    <w:qFormat/>
    <w:rsid w:val="00D201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D2010E"/>
    <w:pPr>
      <w:keepNext/>
      <w:spacing w:after="0" w:line="240" w:lineRule="auto"/>
      <w:ind w:firstLine="720"/>
      <w:jc w:val="center"/>
      <w:outlineLvl w:val="8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1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0"/>
    <w:uiPriority w:val="99"/>
    <w:rsid w:val="00D2010E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2010E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2010E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2010E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2010E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2010E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201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2010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qFormat/>
    <w:rsid w:val="00D201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D201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D20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D2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1"/>
    <w:qFormat/>
    <w:rsid w:val="00D2010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endnote text"/>
    <w:basedOn w:val="a"/>
    <w:link w:val="a5"/>
    <w:uiPriority w:val="99"/>
    <w:rsid w:val="00D20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D201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rsid w:val="00D2010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unhideWhenUsed/>
    <w:rsid w:val="00D2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D2010E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link w:val="a9"/>
    <w:uiPriority w:val="34"/>
    <w:qFormat/>
    <w:rsid w:val="00D2010E"/>
    <w:pPr>
      <w:widowControl w:val="0"/>
      <w:spacing w:after="0" w:line="240" w:lineRule="auto"/>
      <w:ind w:left="118" w:right="322" w:firstLine="708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onsPlusNormal1">
    <w:name w:val="ConsPlusNormal1"/>
    <w:link w:val="ConsPlusNormal"/>
    <w:locked/>
    <w:rsid w:val="00D201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сноски1"/>
    <w:basedOn w:val="a"/>
    <w:link w:val="aa"/>
    <w:qFormat/>
    <w:rsid w:val="00D2010E"/>
    <w:rPr>
      <w:rFonts w:ascii="Calibri" w:eastAsia="Times New Roman" w:hAnsi="Calibri" w:cs="Times New Roman"/>
      <w:sz w:val="20"/>
      <w:szCs w:val="20"/>
      <w:vertAlign w:val="superscript"/>
    </w:rPr>
  </w:style>
  <w:style w:type="character" w:styleId="aa">
    <w:name w:val="footnote reference"/>
    <w:link w:val="12"/>
    <w:rsid w:val="00D2010E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character" w:customStyle="1" w:styleId="a9">
    <w:name w:val="Абзац списка Знак"/>
    <w:link w:val="a8"/>
    <w:uiPriority w:val="34"/>
    <w:locked/>
    <w:rsid w:val="00D2010E"/>
    <w:rPr>
      <w:rFonts w:ascii="Times New Roman" w:eastAsia="Times New Roman" w:hAnsi="Times New Roman" w:cs="Times New Roman"/>
      <w:lang w:val="en-US"/>
    </w:rPr>
  </w:style>
  <w:style w:type="paragraph" w:customStyle="1" w:styleId="13">
    <w:name w:val="Гиперссылка1"/>
    <w:basedOn w:val="a"/>
    <w:link w:val="ab"/>
    <w:uiPriority w:val="99"/>
    <w:rsid w:val="00D2010E"/>
    <w:rPr>
      <w:rFonts w:ascii="Calibri" w:eastAsia="Times New Roman" w:hAnsi="Calibri" w:cs="Times New Roman"/>
      <w:color w:val="0000FF"/>
      <w:sz w:val="20"/>
      <w:szCs w:val="20"/>
      <w:u w:val="single"/>
    </w:rPr>
  </w:style>
  <w:style w:type="character" w:styleId="ab">
    <w:name w:val="Hyperlink"/>
    <w:link w:val="13"/>
    <w:uiPriority w:val="99"/>
    <w:rsid w:val="00D2010E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ConsPlusNonformat1">
    <w:name w:val="ConsPlusNonformat1"/>
    <w:link w:val="ConsPlusNonformat"/>
    <w:locked/>
    <w:rsid w:val="00D2010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qFormat/>
    <w:rsid w:val="00D201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D2010E"/>
    <w:rPr>
      <w:rFonts w:ascii="Times New Roman" w:eastAsia="Times New Roman" w:hAnsi="Times New Roman" w:cs="Times New Roman"/>
      <w:b/>
      <w:sz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201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201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bt"/>
    <w:basedOn w:val="a"/>
    <w:link w:val="ad"/>
    <w:uiPriority w:val="99"/>
    <w:unhideWhenUsed/>
    <w:qFormat/>
    <w:rsid w:val="00D2010E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e">
    <w:name w:val="Normal (Web)"/>
    <w:aliases w:val="Обычный (Web)1,Обычный (веб) Знак Знак,Обычный (Web) Знак Знак Знак,Обычный (веб) Знак1 Знак,Обычный (веб) Знак1 Знак Знак,Обычный (веб) Знак Знак Знак Знак,Обычный (веб) Знак1,Обычный (Web),Обычный (веб) Знак Знак Знак Знак Знак"/>
    <w:basedOn w:val="a"/>
    <w:link w:val="af"/>
    <w:uiPriority w:val="99"/>
    <w:qFormat/>
    <w:rsid w:val="00D2010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Обычный1"/>
    <w:rsid w:val="00D2010E"/>
    <w:rPr>
      <w:rFonts w:ascii="Arial" w:hAnsi="Arial"/>
      <w:sz w:val="20"/>
    </w:rPr>
  </w:style>
  <w:style w:type="paragraph" w:styleId="22">
    <w:name w:val="toc 2"/>
    <w:basedOn w:val="a"/>
    <w:next w:val="a"/>
    <w:link w:val="23"/>
    <w:uiPriority w:val="39"/>
    <w:qFormat/>
    <w:rsid w:val="00D2010E"/>
    <w:pPr>
      <w:ind w:left="2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23">
    <w:name w:val="Оглавление 2 Знак"/>
    <w:link w:val="22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D2010E"/>
    <w:pPr>
      <w:ind w:left="6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42">
    <w:name w:val="Оглавление 4 Знак"/>
    <w:link w:val="4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0">
    <w:name w:val="footer"/>
    <w:basedOn w:val="a"/>
    <w:link w:val="af1"/>
    <w:uiPriority w:val="99"/>
    <w:rsid w:val="00D2010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61">
    <w:name w:val="toc 6"/>
    <w:basedOn w:val="a"/>
    <w:next w:val="a"/>
    <w:link w:val="62"/>
    <w:uiPriority w:val="39"/>
    <w:rsid w:val="00D2010E"/>
    <w:pPr>
      <w:ind w:left="10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62">
    <w:name w:val="Оглавление 6 Знак"/>
    <w:link w:val="6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1">
    <w:name w:val="toc 7"/>
    <w:basedOn w:val="a"/>
    <w:next w:val="a"/>
    <w:link w:val="72"/>
    <w:uiPriority w:val="39"/>
    <w:rsid w:val="00D2010E"/>
    <w:pPr>
      <w:ind w:left="12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72">
    <w:name w:val="Оглавление 7 Знак"/>
    <w:link w:val="7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5">
    <w:name w:val="Основной шрифт абзаца1"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qFormat/>
    <w:rsid w:val="00D2010E"/>
    <w:pPr>
      <w:ind w:left="4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32">
    <w:name w:val="Оглавление 3 Знак"/>
    <w:link w:val="3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Footnote">
    <w:name w:val="Footnote"/>
    <w:basedOn w:val="a"/>
    <w:link w:val="Footnote1"/>
    <w:rsid w:val="00D2010E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1">
    <w:name w:val="Footnote1"/>
    <w:link w:val="Footnote"/>
    <w:locked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16">
    <w:name w:val="toc 1"/>
    <w:basedOn w:val="a"/>
    <w:next w:val="a"/>
    <w:link w:val="17"/>
    <w:uiPriority w:val="39"/>
    <w:qFormat/>
    <w:rsid w:val="00D2010E"/>
    <w:rPr>
      <w:rFonts w:ascii="XO Thames" w:eastAsia="Times New Roman" w:hAnsi="XO Thames" w:cs="Times New Roman"/>
      <w:b/>
      <w:sz w:val="20"/>
      <w:szCs w:val="20"/>
    </w:rPr>
  </w:style>
  <w:style w:type="character" w:customStyle="1" w:styleId="17">
    <w:name w:val="Оглавление 1 Знак"/>
    <w:link w:val="16"/>
    <w:uiPriority w:val="39"/>
    <w:locked/>
    <w:rsid w:val="00D2010E"/>
    <w:rPr>
      <w:rFonts w:ascii="XO Thames" w:eastAsia="Times New Roman" w:hAnsi="XO Thames" w:cs="Times New Roman"/>
      <w:b/>
      <w:sz w:val="20"/>
      <w:szCs w:val="20"/>
      <w:lang w:eastAsia="ru-RU"/>
    </w:rPr>
  </w:style>
  <w:style w:type="paragraph" w:customStyle="1" w:styleId="HeaderandFooter">
    <w:name w:val="Header and Footer"/>
    <w:link w:val="HeaderandFooter1"/>
    <w:rsid w:val="00D2010E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D2010E"/>
    <w:rPr>
      <w:rFonts w:ascii="XO Thames" w:eastAsia="Times New Roman" w:hAnsi="XO Thames" w:cs="Calibri"/>
      <w:color w:val="000000"/>
      <w:lang w:eastAsia="ru-RU"/>
    </w:rPr>
  </w:style>
  <w:style w:type="paragraph" w:styleId="91">
    <w:name w:val="toc 9"/>
    <w:basedOn w:val="a"/>
    <w:next w:val="a"/>
    <w:link w:val="92"/>
    <w:uiPriority w:val="39"/>
    <w:rsid w:val="00D2010E"/>
    <w:pPr>
      <w:ind w:left="16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92">
    <w:name w:val="Оглавление 9 Знак"/>
    <w:link w:val="9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1">
    <w:name w:val="toc 8"/>
    <w:basedOn w:val="a"/>
    <w:next w:val="a"/>
    <w:link w:val="82"/>
    <w:uiPriority w:val="39"/>
    <w:rsid w:val="00D2010E"/>
    <w:pPr>
      <w:ind w:left="14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82">
    <w:name w:val="Оглавление 8 Знак"/>
    <w:link w:val="8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D2010E"/>
    <w:pPr>
      <w:spacing w:after="0" w:line="240" w:lineRule="auto"/>
      <w:ind w:left="1418" w:hanging="141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201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D2010E"/>
    <w:pPr>
      <w:ind w:left="8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52">
    <w:name w:val="Оглавление 5 Знак"/>
    <w:link w:val="5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uiPriority w:val="99"/>
    <w:qFormat/>
    <w:rsid w:val="00D2010E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uiPriority w:val="99"/>
    <w:locked/>
    <w:rsid w:val="00D2010E"/>
    <w:rPr>
      <w:rFonts w:ascii="Courier New" w:eastAsia="Times New Roman" w:hAnsi="Courier New" w:cs="Calibri"/>
      <w:color w:val="000000"/>
      <w:lang w:eastAsia="ru-RU"/>
    </w:rPr>
  </w:style>
  <w:style w:type="paragraph" w:styleId="af2">
    <w:name w:val="header"/>
    <w:aliases w:val="ВерхКолонтитул,ВерхКолонтитул1,ВерхКолонтитул2,ВерхКолонтитул3,ВерхКолонтитул4"/>
    <w:basedOn w:val="a"/>
    <w:link w:val="af3"/>
    <w:uiPriority w:val="99"/>
    <w:qFormat/>
    <w:rsid w:val="00D2010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3">
    <w:name w:val="Верхний колонтитул Знак"/>
    <w:aliases w:val="ВерхКолонтитул Знак,ВерхКолонтитул1 Знак,ВерхКолонтитул2 Знак,ВерхКолонтитул3 Знак,ВерхКолонтитул4 Знак"/>
    <w:basedOn w:val="a0"/>
    <w:link w:val="af2"/>
    <w:uiPriority w:val="99"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Subtitle"/>
    <w:basedOn w:val="a"/>
    <w:next w:val="a"/>
    <w:link w:val="af5"/>
    <w:qFormat/>
    <w:rsid w:val="00D2010E"/>
    <w:rPr>
      <w:rFonts w:ascii="XO Thames" w:eastAsia="Times New Roman" w:hAnsi="XO Thames" w:cs="Times New Roman"/>
      <w:i/>
      <w:color w:val="616161"/>
      <w:sz w:val="24"/>
      <w:szCs w:val="20"/>
    </w:rPr>
  </w:style>
  <w:style w:type="character" w:customStyle="1" w:styleId="af5">
    <w:name w:val="Подзаголовок Знак"/>
    <w:basedOn w:val="a0"/>
    <w:link w:val="af4"/>
    <w:rsid w:val="00D2010E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"/>
    <w:link w:val="toc101"/>
    <w:rsid w:val="00D2010E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6">
    <w:name w:val="Title"/>
    <w:basedOn w:val="a"/>
    <w:next w:val="a"/>
    <w:link w:val="af7"/>
    <w:uiPriority w:val="99"/>
    <w:qFormat/>
    <w:rsid w:val="00D2010E"/>
    <w:rPr>
      <w:rFonts w:ascii="XO Thames" w:eastAsia="Times New Roman" w:hAnsi="XO Thames" w:cs="Times New Roman"/>
      <w:b/>
      <w:sz w:val="52"/>
      <w:szCs w:val="20"/>
    </w:rPr>
  </w:style>
  <w:style w:type="character" w:customStyle="1" w:styleId="af7">
    <w:name w:val="Заголовок Знак"/>
    <w:basedOn w:val="a0"/>
    <w:link w:val="af6"/>
    <w:uiPriority w:val="99"/>
    <w:rsid w:val="00D2010E"/>
    <w:rPr>
      <w:rFonts w:ascii="XO Thames" w:eastAsia="Times New Roman" w:hAnsi="XO Thames" w:cs="Times New Roman"/>
      <w:b/>
      <w:sz w:val="52"/>
      <w:szCs w:val="20"/>
      <w:lang w:eastAsia="ru-RU"/>
    </w:rPr>
  </w:style>
  <w:style w:type="paragraph" w:styleId="af8">
    <w:name w:val="footnote text"/>
    <w:basedOn w:val="a"/>
    <w:link w:val="af9"/>
    <w:rsid w:val="00D201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Текст сноски Знак"/>
    <w:basedOn w:val="a0"/>
    <w:link w:val="af8"/>
    <w:rsid w:val="00D2010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D2010E"/>
    <w:rPr>
      <w:rFonts w:cs="Times New Roman"/>
      <w:color w:val="605E5C"/>
      <w:shd w:val="clear" w:color="auto" w:fill="E1DFDD"/>
    </w:rPr>
  </w:style>
  <w:style w:type="character" w:styleId="afa">
    <w:name w:val="annotation reference"/>
    <w:semiHidden/>
    <w:unhideWhenUsed/>
    <w:rsid w:val="00D2010E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D2010E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2010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2010E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WW8Num3z4">
    <w:name w:val="WW8Num3z4"/>
    <w:rsid w:val="00D2010E"/>
  </w:style>
  <w:style w:type="character" w:customStyle="1" w:styleId="ConsPlusNormal0">
    <w:name w:val="ConsPlusNormal Знак"/>
    <w:qFormat/>
    <w:locked/>
    <w:rsid w:val="00D2010E"/>
    <w:rPr>
      <w:rFonts w:ascii="Arial" w:eastAsia="Calibri" w:hAnsi="Arial" w:cs="Arial"/>
      <w:sz w:val="20"/>
      <w:szCs w:val="20"/>
      <w:lang w:eastAsia="ar-SA"/>
    </w:rPr>
  </w:style>
  <w:style w:type="paragraph" w:styleId="24">
    <w:name w:val="Body Text 2"/>
    <w:basedOn w:val="a"/>
    <w:link w:val="25"/>
    <w:uiPriority w:val="99"/>
    <w:rsid w:val="00D201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D2010E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Cell">
    <w:name w:val="ConsCell"/>
    <w:uiPriority w:val="99"/>
    <w:qFormat/>
    <w:rsid w:val="00D2010E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Без интервала Знак"/>
    <w:aliases w:val="основа Знак"/>
    <w:link w:val="aff0"/>
    <w:uiPriority w:val="99"/>
    <w:qFormat/>
    <w:locked/>
    <w:rsid w:val="00D2010E"/>
    <w:rPr>
      <w:rFonts w:ascii="Calibri" w:eastAsia="Times New Roman" w:hAnsi="Calibri" w:cs="Calibri"/>
    </w:rPr>
  </w:style>
  <w:style w:type="paragraph" w:styleId="aff0">
    <w:name w:val="No Spacing"/>
    <w:aliases w:val="основа"/>
    <w:link w:val="aff"/>
    <w:uiPriority w:val="99"/>
    <w:qFormat/>
    <w:rsid w:val="00D2010E"/>
    <w:pPr>
      <w:spacing w:after="0" w:line="240" w:lineRule="auto"/>
    </w:pPr>
    <w:rPr>
      <w:rFonts w:ascii="Calibri" w:eastAsia="Times New Roman" w:hAnsi="Calibri" w:cs="Calibri"/>
    </w:rPr>
  </w:style>
  <w:style w:type="character" w:styleId="aff1">
    <w:name w:val="Strong"/>
    <w:aliases w:val="ОГЛАВЛЕНИЕ"/>
    <w:basedOn w:val="a0"/>
    <w:uiPriority w:val="99"/>
    <w:qFormat/>
    <w:rsid w:val="00D2010E"/>
    <w:rPr>
      <w:rFonts w:ascii="Times New Roman" w:hAnsi="Times New Roman" w:cs="Times New Roman" w:hint="default"/>
      <w:b/>
      <w:bCs/>
    </w:rPr>
  </w:style>
  <w:style w:type="character" w:customStyle="1" w:styleId="af">
    <w:name w:val="Обычный (Интернет) Знак"/>
    <w:aliases w:val="Обычный (Web)1 Знак,Обычный (веб) Знак Знак Знак,Обычный (Web) Знак Знак Знак Знак,Обычный (веб) Знак1 Знак Знак1,Обычный (веб) Знак1 Знак Знак Знак,Обычный (веб) Знак Знак Знак Знак Знак1,Обычный (веб) Знак1 Знак1"/>
    <w:basedOn w:val="a0"/>
    <w:link w:val="ae"/>
    <w:uiPriority w:val="99"/>
    <w:locked/>
    <w:rsid w:val="00D2010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">
    <w:name w:val="Основной текст Знак1"/>
    <w:aliases w:val="bt Знак1"/>
    <w:basedOn w:val="a0"/>
    <w:uiPriority w:val="99"/>
    <w:semiHidden/>
    <w:rsid w:val="00D2010E"/>
    <w:rPr>
      <w:rFonts w:eastAsiaTheme="minorEastAsia"/>
      <w:lang w:eastAsia="ru-RU"/>
    </w:rPr>
  </w:style>
  <w:style w:type="paragraph" w:styleId="26">
    <w:name w:val="Body Text Indent 2"/>
    <w:basedOn w:val="a"/>
    <w:link w:val="27"/>
    <w:uiPriority w:val="99"/>
    <w:rsid w:val="00D2010E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D2010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2">
    <w:name w:val="Body Text Indent"/>
    <w:aliases w:val="Основной текст 1,Нумерованный список !!,Надин стиль"/>
    <w:basedOn w:val="a"/>
    <w:link w:val="aff3"/>
    <w:uiPriority w:val="99"/>
    <w:qFormat/>
    <w:rsid w:val="00D2010E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3">
    <w:name w:val="Основной текст с отступом Знак"/>
    <w:aliases w:val="Основной текст 1 Знак,Нумерованный список !! Знак,Надин стиль Знак"/>
    <w:basedOn w:val="a0"/>
    <w:link w:val="aff2"/>
    <w:uiPriority w:val="99"/>
    <w:rsid w:val="00D2010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5">
    <w:name w:val="Body Text 3"/>
    <w:basedOn w:val="a"/>
    <w:link w:val="36"/>
    <w:uiPriority w:val="99"/>
    <w:rsid w:val="00D2010E"/>
    <w:pPr>
      <w:spacing w:after="0" w:line="240" w:lineRule="auto"/>
      <w:jc w:val="both"/>
    </w:pPr>
    <w:rPr>
      <w:rFonts w:ascii="Times New Roman" w:eastAsia="Calibri" w:hAnsi="Times New Roman" w:cs="Times New Roman"/>
      <w:color w:val="CC99FF"/>
      <w:sz w:val="28"/>
      <w:szCs w:val="28"/>
    </w:rPr>
  </w:style>
  <w:style w:type="character" w:customStyle="1" w:styleId="36">
    <w:name w:val="Основной текст 3 Знак"/>
    <w:basedOn w:val="a0"/>
    <w:link w:val="35"/>
    <w:uiPriority w:val="99"/>
    <w:rsid w:val="00D2010E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character" w:customStyle="1" w:styleId="1a">
    <w:name w:val="Текст примечания Знак1"/>
    <w:basedOn w:val="a0"/>
    <w:uiPriority w:val="99"/>
    <w:semiHidden/>
    <w:rsid w:val="00D2010E"/>
    <w:rPr>
      <w:rFonts w:eastAsiaTheme="minorEastAsia"/>
      <w:sz w:val="20"/>
      <w:szCs w:val="20"/>
      <w:lang w:eastAsia="ru-RU"/>
    </w:rPr>
  </w:style>
  <w:style w:type="character" w:customStyle="1" w:styleId="1b">
    <w:name w:val="Тема примечания Знак1"/>
    <w:basedOn w:val="1a"/>
    <w:uiPriority w:val="99"/>
    <w:semiHidden/>
    <w:rsid w:val="00D2010E"/>
    <w:rPr>
      <w:rFonts w:eastAsiaTheme="minorEastAsia"/>
      <w:b/>
      <w:bCs/>
      <w:sz w:val="20"/>
      <w:szCs w:val="20"/>
      <w:lang w:eastAsia="ru-RU"/>
    </w:rPr>
  </w:style>
  <w:style w:type="paragraph" w:customStyle="1" w:styleId="1c">
    <w:name w:val="Абзац списка1"/>
    <w:basedOn w:val="a"/>
    <w:link w:val="ListParagraphChar"/>
    <w:uiPriority w:val="99"/>
    <w:qFormat/>
    <w:rsid w:val="00D2010E"/>
    <w:pPr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c"/>
    <w:uiPriority w:val="99"/>
    <w:locked/>
    <w:rsid w:val="00D2010E"/>
    <w:rPr>
      <w:rFonts w:ascii="Calibri" w:eastAsia="Times New Roman" w:hAnsi="Calibri" w:cs="Times New Roman"/>
      <w:lang w:eastAsia="ru-RU"/>
    </w:rPr>
  </w:style>
  <w:style w:type="character" w:customStyle="1" w:styleId="1d">
    <w:name w:val="Текст сноски Знак1"/>
    <w:basedOn w:val="a0"/>
    <w:uiPriority w:val="99"/>
    <w:semiHidden/>
    <w:rsid w:val="00D2010E"/>
    <w:rPr>
      <w:rFonts w:eastAsiaTheme="minorEastAsia"/>
      <w:sz w:val="20"/>
      <w:szCs w:val="20"/>
      <w:lang w:eastAsia="ru-RU"/>
    </w:rPr>
  </w:style>
  <w:style w:type="paragraph" w:customStyle="1" w:styleId="1e">
    <w:name w:val="1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f4">
    <w:name w:val="FollowedHyperlink"/>
    <w:uiPriority w:val="99"/>
    <w:unhideWhenUsed/>
    <w:rsid w:val="00D2010E"/>
    <w:rPr>
      <w:color w:val="800080"/>
      <w:u w:val="single"/>
    </w:rPr>
  </w:style>
  <w:style w:type="paragraph" w:customStyle="1" w:styleId="xl65">
    <w:name w:val="xl65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xl66">
    <w:name w:val="xl66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67">
    <w:name w:val="xl67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68">
    <w:name w:val="xl68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ConsNonformat">
    <w:name w:val="ConsNonformat"/>
    <w:uiPriority w:val="99"/>
    <w:qFormat/>
    <w:rsid w:val="00D201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D2010E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basedOn w:val="a0"/>
    <w:link w:val="0"/>
    <w:rsid w:val="00D2010E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15">
    <w:name w:val="Font Style15"/>
    <w:rsid w:val="00D2010E"/>
    <w:rPr>
      <w:rFonts w:ascii="Times New Roman" w:hAnsi="Times New Roman" w:cs="Times New Roman"/>
      <w:b/>
      <w:bCs/>
      <w:sz w:val="26"/>
      <w:szCs w:val="26"/>
    </w:rPr>
  </w:style>
  <w:style w:type="paragraph" w:customStyle="1" w:styleId="dt-p">
    <w:name w:val="dt-p"/>
    <w:basedOn w:val="a"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Содержимое таблицы"/>
    <w:basedOn w:val="a"/>
    <w:qFormat/>
    <w:rsid w:val="00D2010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6">
    <w:name w:val="Егор+"/>
    <w:basedOn w:val="a"/>
    <w:uiPriority w:val="99"/>
    <w:qFormat/>
    <w:rsid w:val="00D2010E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  <w:style w:type="paragraph" w:customStyle="1" w:styleId="aff7">
    <w:name w:val="Прижатый влево"/>
    <w:basedOn w:val="a"/>
    <w:next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</w:rPr>
  </w:style>
  <w:style w:type="character" w:customStyle="1" w:styleId="FontStyle47">
    <w:name w:val="Font Style47"/>
    <w:rsid w:val="00D2010E"/>
    <w:rPr>
      <w:rFonts w:ascii="Times New Roman" w:hAnsi="Times New Roman" w:cs="Times New Roman"/>
      <w:sz w:val="28"/>
      <w:szCs w:val="28"/>
    </w:rPr>
  </w:style>
  <w:style w:type="paragraph" w:customStyle="1" w:styleId="Iauiue">
    <w:name w:val="Iau?iue"/>
    <w:uiPriority w:val="99"/>
    <w:qFormat/>
    <w:rsid w:val="00D2010E"/>
    <w:pPr>
      <w:widowControl w:val="0"/>
      <w:suppressAutoHyphens/>
      <w:overflowPunct w:val="0"/>
      <w:autoSpaceDE w:val="0"/>
      <w:spacing w:after="0" w:line="240" w:lineRule="auto"/>
      <w:ind w:left="-57" w:right="-57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8">
    <w:name w:val="Emphasis"/>
    <w:basedOn w:val="a0"/>
    <w:qFormat/>
    <w:rsid w:val="00D2010E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uiPriority w:val="99"/>
    <w:qFormat/>
    <w:rsid w:val="00D2010E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/>
      <w:ind w:left="-57" w:right="-57" w:firstLine="540"/>
      <w:textAlignment w:val="baseline"/>
    </w:pPr>
    <w:rPr>
      <w:rFonts w:ascii="Arial" w:hAnsi="Arial"/>
      <w:bCs/>
      <w:i w:val="0"/>
      <w:sz w:val="28"/>
      <w:szCs w:val="24"/>
      <w:lang w:eastAsia="ar-SA"/>
    </w:rPr>
  </w:style>
  <w:style w:type="paragraph" w:customStyle="1" w:styleId="txt">
    <w:name w:val="txt"/>
    <w:basedOn w:val="a"/>
    <w:uiPriority w:val="99"/>
    <w:qFormat/>
    <w:rsid w:val="00D2010E"/>
    <w:pPr>
      <w:suppressAutoHyphens/>
      <w:spacing w:before="15" w:after="15"/>
      <w:ind w:left="15" w:right="15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customStyle="1" w:styleId="1f">
    <w:name w:val="Текст1"/>
    <w:basedOn w:val="a"/>
    <w:uiPriority w:val="99"/>
    <w:qFormat/>
    <w:rsid w:val="00D2010E"/>
    <w:pPr>
      <w:suppressAutoHyphens/>
      <w:spacing w:after="0"/>
      <w:ind w:left="-57" w:right="-57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0">
    <w:name w:val=".FORMATTEXT"/>
    <w:uiPriority w:val="99"/>
    <w:qFormat/>
    <w:rsid w:val="00D2010E"/>
    <w:pPr>
      <w:widowControl w:val="0"/>
      <w:suppressAutoHyphens/>
      <w:autoSpaceDE w:val="0"/>
      <w:spacing w:after="0" w:line="240" w:lineRule="auto"/>
      <w:ind w:left="-57" w:right="-57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ff9">
    <w:name w:val="Обычный текст"/>
    <w:basedOn w:val="a"/>
    <w:uiPriority w:val="99"/>
    <w:qFormat/>
    <w:rsid w:val="00D2010E"/>
    <w:pPr>
      <w:spacing w:after="0"/>
      <w:ind w:left="-57" w:right="-57" w:firstLine="709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affa">
    <w:name w:val="Нормальный (таблица)"/>
    <w:basedOn w:val="a"/>
    <w:next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b">
    <w:name w:val="Гипертекстовая ссылка"/>
    <w:uiPriority w:val="99"/>
    <w:rsid w:val="00D2010E"/>
    <w:rPr>
      <w:b/>
      <w:bCs/>
      <w:color w:val="106BBE"/>
    </w:rPr>
  </w:style>
  <w:style w:type="character" w:customStyle="1" w:styleId="53">
    <w:name w:val="Основной текст (5)"/>
    <w:uiPriority w:val="99"/>
    <w:rsid w:val="00D2010E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customStyle="1" w:styleId="Heading">
    <w:name w:val="Heading"/>
    <w:uiPriority w:val="99"/>
    <w:qFormat/>
    <w:rsid w:val="00D2010E"/>
    <w:pPr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b/>
      <w:bCs/>
      <w:lang w:eastAsia="ru-RU"/>
    </w:rPr>
  </w:style>
  <w:style w:type="paragraph" w:styleId="affc">
    <w:name w:val="Plain Text"/>
    <w:aliases w:val="TEXT"/>
    <w:basedOn w:val="a"/>
    <w:link w:val="affd"/>
    <w:unhideWhenUsed/>
    <w:qFormat/>
    <w:rsid w:val="00D2010E"/>
    <w:pPr>
      <w:spacing w:after="0"/>
      <w:ind w:left="-57" w:right="-57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d">
    <w:name w:val="Текст Знак"/>
    <w:aliases w:val="TEXT Знак"/>
    <w:basedOn w:val="a0"/>
    <w:link w:val="affc"/>
    <w:qFormat/>
    <w:rsid w:val="00D2010E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rsid w:val="00D2010E"/>
  </w:style>
  <w:style w:type="paragraph" w:styleId="afff">
    <w:name w:val="caption"/>
    <w:aliases w:val="подписи к таблице"/>
    <w:basedOn w:val="a"/>
    <w:next w:val="a"/>
    <w:link w:val="afff0"/>
    <w:unhideWhenUsed/>
    <w:qFormat/>
    <w:rsid w:val="00D2010E"/>
    <w:pPr>
      <w:spacing w:after="0" w:line="360" w:lineRule="auto"/>
      <w:ind w:left="-57" w:right="-57"/>
      <w:jc w:val="center"/>
    </w:pPr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afff1">
    <w:name w:val="Егор"/>
    <w:basedOn w:val="1"/>
    <w:uiPriority w:val="99"/>
    <w:qFormat/>
    <w:rsid w:val="00D2010E"/>
    <w:pPr>
      <w:keepNext w:val="0"/>
      <w:keepLines w:val="0"/>
      <w:pageBreakBefore/>
      <w:suppressAutoHyphens/>
      <w:spacing w:before="120" w:after="120"/>
      <w:ind w:left="-57" w:right="-57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1f0">
    <w:name w:val="Егор1+"/>
    <w:basedOn w:val="aff6"/>
    <w:uiPriority w:val="99"/>
    <w:qFormat/>
    <w:rsid w:val="00D2010E"/>
  </w:style>
  <w:style w:type="paragraph" w:customStyle="1" w:styleId="1f1">
    <w:name w:val="Егор1"/>
    <w:basedOn w:val="a"/>
    <w:link w:val="1f2"/>
    <w:qFormat/>
    <w:rsid w:val="00D2010E"/>
    <w:pPr>
      <w:spacing w:before="120" w:after="120"/>
      <w:ind w:left="-57" w:right="-57" w:firstLine="709"/>
      <w:jc w:val="center"/>
    </w:pPr>
    <w:rPr>
      <w:rFonts w:ascii="Times New Roman" w:eastAsia="Times New Roman" w:hAnsi="Times New Roman" w:cs="Times New Roman"/>
      <w:b/>
      <w:i/>
      <w:sz w:val="28"/>
      <w:szCs w:val="26"/>
    </w:rPr>
  </w:style>
  <w:style w:type="character" w:customStyle="1" w:styleId="1f2">
    <w:name w:val="Егор1 Знак"/>
    <w:basedOn w:val="a0"/>
    <w:link w:val="1f1"/>
    <w:rsid w:val="00D2010E"/>
    <w:rPr>
      <w:rFonts w:ascii="Times New Roman" w:eastAsia="Times New Roman" w:hAnsi="Times New Roman" w:cs="Times New Roman"/>
      <w:b/>
      <w:i/>
      <w:sz w:val="28"/>
      <w:szCs w:val="26"/>
      <w:lang w:eastAsia="ru-RU"/>
    </w:rPr>
  </w:style>
  <w:style w:type="paragraph" w:styleId="afff2">
    <w:name w:val="TOC Heading"/>
    <w:basedOn w:val="1"/>
    <w:next w:val="a"/>
    <w:uiPriority w:val="39"/>
    <w:qFormat/>
    <w:rsid w:val="00D2010E"/>
    <w:pPr>
      <w:suppressAutoHyphens/>
      <w:spacing w:before="240" w:after="240" w:line="360" w:lineRule="auto"/>
      <w:ind w:left="-57" w:right="-57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f3">
    <w:name w:val="Красная строка Знак"/>
    <w:basedOn w:val="ad"/>
    <w:link w:val="afff4"/>
    <w:rsid w:val="00D2010E"/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styleId="afff4">
    <w:name w:val="Body Text First Indent"/>
    <w:basedOn w:val="a"/>
    <w:link w:val="afff3"/>
    <w:unhideWhenUsed/>
    <w:rsid w:val="00D2010E"/>
    <w:pPr>
      <w:spacing w:after="0"/>
      <w:ind w:left="-57" w:right="-57" w:firstLine="360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character" w:customStyle="1" w:styleId="1f3">
    <w:name w:val="Красная строка Знак1"/>
    <w:basedOn w:val="ad"/>
    <w:uiPriority w:val="99"/>
    <w:semiHidden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37">
    <w:name w:val="Егор3"/>
    <w:basedOn w:val="afff1"/>
    <w:uiPriority w:val="99"/>
    <w:qFormat/>
    <w:rsid w:val="00D2010E"/>
    <w:pPr>
      <w:pageBreakBefore w:val="0"/>
      <w:spacing w:before="0" w:after="200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f5">
    <w:name w:val="Схема документа Знак"/>
    <w:link w:val="afff6"/>
    <w:uiPriority w:val="99"/>
    <w:rsid w:val="00D2010E"/>
    <w:rPr>
      <w:rFonts w:ascii="Tahoma" w:eastAsia="Calibri" w:hAnsi="Tahoma" w:cs="Tahoma"/>
      <w:shd w:val="clear" w:color="auto" w:fill="000080"/>
    </w:rPr>
  </w:style>
  <w:style w:type="paragraph" w:styleId="afff6">
    <w:name w:val="Document Map"/>
    <w:basedOn w:val="a"/>
    <w:link w:val="afff5"/>
    <w:uiPriority w:val="99"/>
    <w:rsid w:val="00D2010E"/>
    <w:pPr>
      <w:shd w:val="clear" w:color="auto" w:fill="000080"/>
      <w:spacing w:after="0"/>
      <w:ind w:left="-57" w:right="-57" w:firstLine="709"/>
    </w:pPr>
    <w:rPr>
      <w:rFonts w:ascii="Tahoma" w:eastAsia="Calibri" w:hAnsi="Tahoma" w:cs="Tahoma"/>
      <w:lang w:eastAsia="en-US"/>
    </w:rPr>
  </w:style>
  <w:style w:type="character" w:customStyle="1" w:styleId="1f4">
    <w:name w:val="Схема документа Знак1"/>
    <w:basedOn w:val="a0"/>
    <w:uiPriority w:val="99"/>
    <w:semiHidden/>
    <w:rsid w:val="00D2010E"/>
    <w:rPr>
      <w:rFonts w:ascii="Tahoma" w:eastAsiaTheme="minorEastAsia" w:hAnsi="Tahoma" w:cs="Tahoma"/>
      <w:sz w:val="16"/>
      <w:szCs w:val="16"/>
      <w:lang w:eastAsia="ru-RU"/>
    </w:rPr>
  </w:style>
  <w:style w:type="paragraph" w:styleId="28">
    <w:name w:val="Quote"/>
    <w:basedOn w:val="a"/>
    <w:next w:val="a"/>
    <w:link w:val="29"/>
    <w:uiPriority w:val="29"/>
    <w:qFormat/>
    <w:rsid w:val="00D2010E"/>
    <w:pPr>
      <w:spacing w:after="0"/>
      <w:ind w:left="-57" w:right="-57" w:firstLine="709"/>
    </w:pPr>
    <w:rPr>
      <w:rFonts w:ascii="Calibri" w:eastAsia="Calibri" w:hAnsi="Calibri" w:cs="Times New Roman"/>
      <w:i/>
      <w:iCs/>
      <w:color w:val="000000"/>
      <w:sz w:val="24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D2010E"/>
    <w:rPr>
      <w:rFonts w:ascii="Calibri" w:eastAsia="Calibri" w:hAnsi="Calibri" w:cs="Times New Roman"/>
      <w:i/>
      <w:iCs/>
      <w:color w:val="000000"/>
      <w:sz w:val="24"/>
    </w:rPr>
  </w:style>
  <w:style w:type="paragraph" w:customStyle="1" w:styleId="afff7">
    <w:name w:val="ПодзаголовокКАТЯ"/>
    <w:basedOn w:val="a"/>
    <w:uiPriority w:val="99"/>
    <w:qFormat/>
    <w:rsid w:val="00D2010E"/>
    <w:pPr>
      <w:spacing w:after="60"/>
      <w:ind w:left="-57" w:right="-57" w:firstLine="709"/>
      <w:jc w:val="center"/>
      <w:outlineLvl w:val="1"/>
    </w:pPr>
    <w:rPr>
      <w:rFonts w:ascii="Times New Roman" w:eastAsia="Times New Roman" w:hAnsi="Times New Roman" w:cs="Times New Roman"/>
      <w:i/>
      <w:sz w:val="26"/>
      <w:szCs w:val="26"/>
      <w:lang w:eastAsia="en-US"/>
    </w:rPr>
  </w:style>
  <w:style w:type="character" w:customStyle="1" w:styleId="1f5">
    <w:name w:val="Текст концевой сноски Знак1"/>
    <w:basedOn w:val="a0"/>
    <w:uiPriority w:val="99"/>
    <w:semiHidden/>
    <w:rsid w:val="00D2010E"/>
    <w:rPr>
      <w:rFonts w:eastAsiaTheme="minorEastAsia"/>
      <w:sz w:val="20"/>
      <w:szCs w:val="20"/>
      <w:lang w:eastAsia="ru-RU"/>
    </w:rPr>
  </w:style>
  <w:style w:type="paragraph" w:customStyle="1" w:styleId="1f6">
    <w:name w:val="Подзаголовок1катя"/>
    <w:basedOn w:val="a"/>
    <w:uiPriority w:val="99"/>
    <w:qFormat/>
    <w:rsid w:val="00D2010E"/>
    <w:pPr>
      <w:spacing w:before="120" w:after="120"/>
      <w:ind w:left="-57" w:right="-57" w:firstLine="709"/>
      <w:jc w:val="center"/>
      <w:outlineLvl w:val="1"/>
    </w:pPr>
    <w:rPr>
      <w:rFonts w:ascii="Times New Roman" w:eastAsia="Times New Roman" w:hAnsi="Times New Roman" w:cs="Times New Roman"/>
      <w:sz w:val="26"/>
      <w:szCs w:val="26"/>
      <w:u w:val="single"/>
    </w:rPr>
  </w:style>
  <w:style w:type="paragraph" w:customStyle="1" w:styleId="2a">
    <w:name w:val="Егор2"/>
    <w:basedOn w:val="3"/>
    <w:link w:val="2b"/>
    <w:qFormat/>
    <w:rsid w:val="00D2010E"/>
    <w:pPr>
      <w:keepNext/>
      <w:keepLines/>
      <w:suppressAutoHyphens/>
      <w:spacing w:before="120" w:after="120"/>
      <w:ind w:left="1430" w:right="-57" w:hanging="720"/>
      <w:jc w:val="center"/>
    </w:pPr>
    <w:rPr>
      <w:rFonts w:ascii="Times New Roman" w:hAnsi="Times New Roman"/>
      <w:b w:val="0"/>
      <w:bCs/>
      <w:color w:val="auto"/>
      <w:sz w:val="24"/>
      <w:szCs w:val="26"/>
      <w:lang w:eastAsia="en-US"/>
    </w:rPr>
  </w:style>
  <w:style w:type="character" w:customStyle="1" w:styleId="2b">
    <w:name w:val="Егор2 Знак"/>
    <w:link w:val="2a"/>
    <w:rsid w:val="00D2010E"/>
    <w:rPr>
      <w:rFonts w:ascii="Times New Roman" w:eastAsia="Times New Roman" w:hAnsi="Times New Roman" w:cs="Times New Roman"/>
      <w:bCs/>
      <w:i/>
      <w:sz w:val="24"/>
      <w:szCs w:val="26"/>
    </w:rPr>
  </w:style>
  <w:style w:type="paragraph" w:customStyle="1" w:styleId="S">
    <w:name w:val="S_Маркированный"/>
    <w:basedOn w:val="a"/>
    <w:link w:val="S0"/>
    <w:autoRedefine/>
    <w:qFormat/>
    <w:rsid w:val="00D2010E"/>
    <w:pPr>
      <w:spacing w:after="0"/>
      <w:ind w:left="1429" w:right="-57" w:hanging="360"/>
    </w:pPr>
    <w:rPr>
      <w:rFonts w:ascii="Times New Roman" w:eastAsia="Calibri" w:hAnsi="Times New Roman" w:cs="Times New Roman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D2010E"/>
    <w:rPr>
      <w:rFonts w:ascii="Times New Roman" w:eastAsia="Calibri" w:hAnsi="Times New Roman" w:cs="Times New Roman"/>
      <w:color w:val="FF0000"/>
      <w:sz w:val="26"/>
      <w:szCs w:val="26"/>
      <w:lang w:eastAsia="ru-RU"/>
    </w:rPr>
  </w:style>
  <w:style w:type="paragraph" w:customStyle="1" w:styleId="Tabl">
    <w:name w:val="Tabl"/>
    <w:basedOn w:val="a"/>
    <w:uiPriority w:val="99"/>
    <w:qFormat/>
    <w:rsid w:val="00D2010E"/>
    <w:pPr>
      <w:keepNext/>
      <w:spacing w:before="120" w:after="0"/>
      <w:ind w:left="-57" w:right="-57" w:firstLine="709"/>
      <w:jc w:val="right"/>
    </w:pPr>
    <w:rPr>
      <w:rFonts w:ascii="Trebuchet MS" w:eastAsia="Times New Roman" w:hAnsi="Trebuchet MS" w:cs="Times New Roman"/>
      <w:i/>
      <w:sz w:val="24"/>
      <w:szCs w:val="24"/>
    </w:rPr>
  </w:style>
  <w:style w:type="paragraph" w:customStyle="1" w:styleId="Tabn">
    <w:name w:val="Tab_n"/>
    <w:basedOn w:val="a"/>
    <w:link w:val="Tabn2"/>
    <w:autoRedefine/>
    <w:qFormat/>
    <w:rsid w:val="00D2010E"/>
    <w:pPr>
      <w:keepNext/>
      <w:spacing w:after="0"/>
      <w:ind w:left="-57" w:right="-57" w:firstLine="709"/>
      <w:jc w:val="center"/>
    </w:pPr>
    <w:rPr>
      <w:rFonts w:ascii="Trebuchet MS" w:eastAsia="Times New Roman" w:hAnsi="Trebuchet MS" w:cs="Times New Roman"/>
      <w:i/>
      <w:w w:val="103"/>
      <w:sz w:val="24"/>
      <w:szCs w:val="24"/>
      <w:lang w:eastAsia="en-US"/>
    </w:rPr>
  </w:style>
  <w:style w:type="character" w:customStyle="1" w:styleId="Tabn2">
    <w:name w:val="Tab_n Знак2"/>
    <w:link w:val="Tabn"/>
    <w:rsid w:val="00D2010E"/>
    <w:rPr>
      <w:rFonts w:ascii="Trebuchet MS" w:eastAsia="Times New Roman" w:hAnsi="Trebuchet MS" w:cs="Times New Roman"/>
      <w:i/>
      <w:w w:val="103"/>
      <w:sz w:val="24"/>
      <w:szCs w:val="24"/>
    </w:rPr>
  </w:style>
  <w:style w:type="character" w:customStyle="1" w:styleId="FontStyle80">
    <w:name w:val="Font Style80"/>
    <w:rsid w:val="00D2010E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uiPriority w:val="99"/>
    <w:qFormat/>
    <w:rsid w:val="00D2010E"/>
    <w:pPr>
      <w:spacing w:before="100" w:beforeAutospacing="1" w:after="100" w:afterAutospacing="1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34" w:lineRule="exact"/>
      <w:ind w:left="-57" w:right="-57" w:firstLine="74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31" w:lineRule="exact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rsid w:val="00D2010E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uiPriority w:val="99"/>
    <w:qFormat/>
    <w:rsid w:val="00D2010E"/>
    <w:pPr>
      <w:suppressAutoHyphens/>
      <w:spacing w:before="100" w:after="10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f8">
    <w:name w:val="Subtle Emphasis"/>
    <w:basedOn w:val="a0"/>
    <w:uiPriority w:val="19"/>
    <w:qFormat/>
    <w:rsid w:val="00D2010E"/>
    <w:rPr>
      <w:i/>
      <w:iCs/>
      <w:color w:val="808080"/>
    </w:rPr>
  </w:style>
  <w:style w:type="paragraph" w:customStyle="1" w:styleId="afff9">
    <w:name w:val="Знак"/>
    <w:basedOn w:val="a"/>
    <w:uiPriority w:val="99"/>
    <w:qFormat/>
    <w:rsid w:val="00D2010E"/>
    <w:pPr>
      <w:spacing w:after="0"/>
      <w:ind w:left="-57" w:right="-57" w:firstLine="709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a">
    <w:name w:val="Book Title"/>
    <w:uiPriority w:val="33"/>
    <w:qFormat/>
    <w:rsid w:val="00D2010E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c">
    <w:name w:val="Текст2"/>
    <w:basedOn w:val="a"/>
    <w:uiPriority w:val="99"/>
    <w:qFormat/>
    <w:rsid w:val="00D2010E"/>
    <w:pPr>
      <w:spacing w:after="0"/>
      <w:ind w:left="-57" w:right="-57" w:firstLine="709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S1">
    <w:name w:val="S_Таблица"/>
    <w:basedOn w:val="a"/>
    <w:uiPriority w:val="99"/>
    <w:qFormat/>
    <w:rsid w:val="00D2010E"/>
    <w:pPr>
      <w:tabs>
        <w:tab w:val="num" w:pos="720"/>
      </w:tabs>
      <w:suppressAutoHyphens/>
      <w:spacing w:after="0" w:line="360" w:lineRule="auto"/>
      <w:ind w:left="-57" w:right="-57" w:firstLine="709"/>
      <w:jc w:val="right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22">
    <w:name w:val="Font Style22"/>
    <w:basedOn w:val="a0"/>
    <w:rsid w:val="00D2010E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uiPriority w:val="99"/>
    <w:qFormat/>
    <w:rsid w:val="00D2010E"/>
    <w:pPr>
      <w:spacing w:before="100" w:beforeAutospacing="1" w:after="100" w:afterAutospacing="1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">
    <w:name w:val="S_Обычный"/>
    <w:basedOn w:val="a"/>
    <w:link w:val="S3"/>
    <w:qFormat/>
    <w:rsid w:val="00D2010E"/>
    <w:pPr>
      <w:tabs>
        <w:tab w:val="num" w:pos="1080"/>
      </w:tabs>
      <w:spacing w:after="0" w:line="360" w:lineRule="auto"/>
      <w:ind w:left="-57" w:right="-57" w:firstLine="720"/>
    </w:pPr>
    <w:rPr>
      <w:rFonts w:ascii="Times New Roman" w:eastAsia="Times New Roman" w:hAnsi="Times New Roman" w:cs="Times New Roman"/>
      <w:w w:val="109"/>
      <w:sz w:val="24"/>
      <w:szCs w:val="24"/>
    </w:rPr>
  </w:style>
  <w:style w:type="character" w:customStyle="1" w:styleId="S3">
    <w:name w:val="S_Обычный Знак"/>
    <w:basedOn w:val="a0"/>
    <w:link w:val="S2"/>
    <w:rsid w:val="00D2010E"/>
    <w:rPr>
      <w:rFonts w:ascii="Times New Roman" w:eastAsia="Times New Roman" w:hAnsi="Times New Roman" w:cs="Times New Roman"/>
      <w:w w:val="109"/>
      <w:sz w:val="24"/>
      <w:szCs w:val="24"/>
      <w:lang w:eastAsia="ru-RU"/>
    </w:rPr>
  </w:style>
  <w:style w:type="paragraph" w:customStyle="1" w:styleId="afffb">
    <w:name w:val="Мария"/>
    <w:basedOn w:val="a"/>
    <w:uiPriority w:val="99"/>
    <w:qFormat/>
    <w:rsid w:val="00D2010E"/>
    <w:pPr>
      <w:spacing w:before="240" w:after="12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2010E"/>
  </w:style>
  <w:style w:type="paragraph" w:customStyle="1" w:styleId="210">
    <w:name w:val="Цитата 21"/>
    <w:basedOn w:val="a"/>
    <w:next w:val="a"/>
    <w:link w:val="QuoteChar"/>
    <w:uiPriority w:val="99"/>
    <w:qFormat/>
    <w:rsid w:val="00D2010E"/>
    <w:pPr>
      <w:spacing w:after="0"/>
      <w:ind w:left="-57" w:right="-57" w:firstLine="709"/>
    </w:pPr>
    <w:rPr>
      <w:rFonts w:ascii="Calibri" w:eastAsia="Times New Roman" w:hAnsi="Calibri" w:cs="Times New Roman"/>
      <w:i/>
      <w:iCs/>
      <w:color w:val="000000"/>
      <w:sz w:val="24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D2010E"/>
    <w:rPr>
      <w:rFonts w:ascii="Calibri" w:eastAsia="Times New Roman" w:hAnsi="Calibri" w:cs="Times New Roman"/>
      <w:i/>
      <w:iCs/>
      <w:color w:val="000000"/>
      <w:sz w:val="24"/>
    </w:rPr>
  </w:style>
  <w:style w:type="paragraph" w:customStyle="1" w:styleId="Standard">
    <w:name w:val="Standard"/>
    <w:uiPriority w:val="99"/>
    <w:qFormat/>
    <w:rsid w:val="00D2010E"/>
    <w:pPr>
      <w:suppressAutoHyphens/>
      <w:spacing w:after="0" w:line="240" w:lineRule="auto"/>
      <w:ind w:left="-57" w:right="-57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qFormat/>
    <w:rsid w:val="00D2010E"/>
    <w:pPr>
      <w:spacing w:after="0" w:line="238" w:lineRule="auto"/>
      <w:ind w:left="-57" w:right="-57" w:firstLine="567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D2010E"/>
    <w:rPr>
      <w:rFonts w:ascii="Times New Roman" w:eastAsia="Times New Roman" w:hAnsi="Times New Roman" w:cs="Times New Roman"/>
      <w:sz w:val="28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D2010E"/>
    <w:pPr>
      <w:pBdr>
        <w:top w:val="single" w:sz="6" w:space="1" w:color="auto"/>
      </w:pBdr>
      <w:spacing w:after="0"/>
      <w:ind w:left="-57" w:right="-57" w:firstLine="709"/>
      <w:jc w:val="center"/>
    </w:pPr>
    <w:rPr>
      <w:rFonts w:ascii="Arial" w:eastAsia="Times New Roman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D2010E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D2010E"/>
    <w:rPr>
      <w:rFonts w:ascii="Consolas" w:eastAsiaTheme="minorEastAsia" w:hAnsi="Consolas" w:cs="Consolas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sid w:val="00D201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7">
    <w:name w:val="Основной текст с отступом Знак1"/>
    <w:aliases w:val="Основной текст 1 Знак1,Нумерованный список !! Знак1,Надин стиль Знак1"/>
    <w:basedOn w:val="a0"/>
    <w:uiPriority w:val="99"/>
    <w:semiHidden/>
    <w:rsid w:val="00D20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8">
    <w:name w:val="Выделенная цитата1"/>
    <w:basedOn w:val="a"/>
    <w:next w:val="a"/>
    <w:link w:val="IntenseQuoteChar"/>
    <w:semiHidden/>
    <w:qFormat/>
    <w:rsid w:val="00D2010E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eastAsia="Times New Roman" w:hAnsi="Calibri" w:cs="Calibri"/>
      <w:b/>
      <w:bCs/>
      <w:i/>
      <w:iCs/>
      <w:color w:val="4F81BD"/>
      <w:sz w:val="24"/>
      <w:lang w:val="en-US" w:eastAsia="en-US"/>
    </w:rPr>
  </w:style>
  <w:style w:type="character" w:customStyle="1" w:styleId="IntenseQuoteChar">
    <w:name w:val="Intense Quote Char"/>
    <w:basedOn w:val="a0"/>
    <w:link w:val="1f8"/>
    <w:semiHidden/>
    <w:locked/>
    <w:rsid w:val="00D2010E"/>
    <w:rPr>
      <w:rFonts w:ascii="Calibri" w:eastAsia="Times New Roman" w:hAnsi="Calibri" w:cs="Calibri"/>
      <w:b/>
      <w:bCs/>
      <w:i/>
      <w:iCs/>
      <w:color w:val="4F81BD"/>
      <w:sz w:val="24"/>
      <w:lang w:val="en-US"/>
    </w:rPr>
  </w:style>
  <w:style w:type="paragraph" w:styleId="2d">
    <w:name w:val="List Bullet 2"/>
    <w:basedOn w:val="a"/>
    <w:rsid w:val="00D2010E"/>
    <w:pPr>
      <w:widowControl w:val="0"/>
      <w:tabs>
        <w:tab w:val="num" w:pos="360"/>
        <w:tab w:val="num" w:pos="1353"/>
      </w:tabs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c">
    <w:name w:val="Ч_текст"/>
    <w:basedOn w:val="a"/>
    <w:link w:val="afffd"/>
    <w:autoRedefine/>
    <w:qFormat/>
    <w:rsid w:val="00D2010E"/>
    <w:pPr>
      <w:widowControl w:val="0"/>
      <w:autoSpaceDE w:val="0"/>
      <w:autoSpaceDN w:val="0"/>
      <w:adjustRightInd w:val="0"/>
      <w:spacing w:after="0" w:line="360" w:lineRule="auto"/>
      <w:ind w:left="-57" w:right="-57" w:firstLine="709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d">
    <w:name w:val="Ч_текст Знак"/>
    <w:basedOn w:val="a0"/>
    <w:link w:val="afffc"/>
    <w:rsid w:val="00D2010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e">
    <w:name w:val="Обычный (ПЗ)"/>
    <w:basedOn w:val="a"/>
    <w:link w:val="affff"/>
    <w:qFormat/>
    <w:rsid w:val="00D2010E"/>
    <w:pPr>
      <w:spacing w:after="0"/>
      <w:ind w:left="-57" w:right="-57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">
    <w:name w:val="Обычный (ПЗ) Знак"/>
    <w:basedOn w:val="a0"/>
    <w:link w:val="afffe"/>
    <w:rsid w:val="00D20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Основной стиль записки"/>
    <w:basedOn w:val="a"/>
    <w:uiPriority w:val="99"/>
    <w:qFormat/>
    <w:rsid w:val="00D2010E"/>
    <w:pPr>
      <w:spacing w:after="0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1">
    <w:name w:val="Знак Знак Знак Знак Знак Знак Знак Знак Знак Знак"/>
    <w:basedOn w:val="a"/>
    <w:uiPriority w:val="99"/>
    <w:qFormat/>
    <w:rsid w:val="00D2010E"/>
    <w:pPr>
      <w:spacing w:after="0"/>
      <w:ind w:left="-57" w:right="-57" w:firstLine="709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Normal0">
    <w:name w:val="Normal Знак"/>
    <w:basedOn w:val="a0"/>
    <w:rsid w:val="00D2010E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qFormat/>
    <w:rsid w:val="00D2010E"/>
    <w:pPr>
      <w:spacing w:after="0"/>
      <w:ind w:left="-113" w:right="-113" w:firstLine="709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D201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qFormat/>
    <w:rsid w:val="00D2010E"/>
    <w:pPr>
      <w:spacing w:after="160" w:line="240" w:lineRule="exact"/>
      <w:ind w:left="-57" w:right="-57" w:firstLine="709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uiPriority w:val="99"/>
    <w:qFormat/>
    <w:rsid w:val="00D2010E"/>
    <w:pPr>
      <w:autoSpaceDE w:val="0"/>
      <w:autoSpaceDN w:val="0"/>
      <w:adjustRightInd w:val="0"/>
      <w:spacing w:after="0" w:line="240" w:lineRule="auto"/>
      <w:ind w:left="-57" w:right="-57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38">
    <w:name w:val="Основной текст (3)_"/>
    <w:basedOn w:val="a0"/>
    <w:link w:val="39"/>
    <w:rsid w:val="00D2010E"/>
    <w:rPr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D2010E"/>
    <w:pPr>
      <w:shd w:val="clear" w:color="auto" w:fill="FFFFFF"/>
      <w:spacing w:after="0" w:line="240" w:lineRule="atLeast"/>
      <w:ind w:left="-57" w:right="-57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D2010E"/>
  </w:style>
  <w:style w:type="paragraph" w:customStyle="1" w:styleId="affff2">
    <w:name w:val="Солонешенский"/>
    <w:basedOn w:val="a"/>
    <w:uiPriority w:val="99"/>
    <w:qFormat/>
    <w:rsid w:val="00D2010E"/>
    <w:pPr>
      <w:spacing w:after="0" w:line="360" w:lineRule="auto"/>
      <w:ind w:left="792" w:right="-57" w:hanging="432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f9">
    <w:name w:val="Маркированный_1"/>
    <w:basedOn w:val="a"/>
    <w:uiPriority w:val="99"/>
    <w:qFormat/>
    <w:rsid w:val="00D2010E"/>
    <w:pPr>
      <w:tabs>
        <w:tab w:val="num" w:pos="2858"/>
      </w:tabs>
      <w:spacing w:after="0" w:line="360" w:lineRule="auto"/>
      <w:ind w:left="2858" w:right="-57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3">
    <w:name w:val="Генплан"/>
    <w:basedOn w:val="a"/>
    <w:uiPriority w:val="99"/>
    <w:qFormat/>
    <w:rsid w:val="00D2010E"/>
    <w:pPr>
      <w:tabs>
        <w:tab w:val="left" w:pos="7797"/>
      </w:tabs>
      <w:spacing w:after="0" w:line="360" w:lineRule="auto"/>
      <w:ind w:left="-57" w:right="-57"/>
      <w:jc w:val="center"/>
    </w:pPr>
    <w:rPr>
      <w:rFonts w:ascii="Times New Roman" w:eastAsia="Times New Roman" w:hAnsi="Times New Roman" w:cs="Times New Roman"/>
      <w:b/>
      <w:sz w:val="32"/>
      <w:szCs w:val="28"/>
    </w:rPr>
  </w:style>
  <w:style w:type="paragraph" w:customStyle="1" w:styleId="2e">
    <w:name w:val="Заголовок_2 Знак"/>
    <w:basedOn w:val="a"/>
    <w:next w:val="a"/>
    <w:uiPriority w:val="99"/>
    <w:qFormat/>
    <w:rsid w:val="00D2010E"/>
    <w:pPr>
      <w:keepNext/>
      <w:tabs>
        <w:tab w:val="num" w:pos="360"/>
      </w:tabs>
      <w:spacing w:before="60" w:after="60"/>
      <w:ind w:left="-57" w:right="-57"/>
      <w:jc w:val="center"/>
      <w:outlineLvl w:val="0"/>
    </w:pPr>
    <w:rPr>
      <w:rFonts w:ascii="Times New Roman" w:eastAsia="Times New Roman" w:hAnsi="Times New Roman" w:cs="Times New Roman"/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19" w:lineRule="exact"/>
      <w:ind w:left="-57" w:right="-57" w:firstLine="706"/>
    </w:pPr>
    <w:rPr>
      <w:rFonts w:ascii="Cambria" w:hAnsi="Cambria"/>
      <w:sz w:val="24"/>
      <w:szCs w:val="24"/>
    </w:rPr>
  </w:style>
  <w:style w:type="character" w:customStyle="1" w:styleId="FontStyle73">
    <w:name w:val="Font Style73"/>
    <w:basedOn w:val="a0"/>
    <w:uiPriority w:val="99"/>
    <w:rsid w:val="00D2010E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D2010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a">
    <w:name w:val="Без интервала1"/>
    <w:uiPriority w:val="99"/>
    <w:qFormat/>
    <w:rsid w:val="00D2010E"/>
    <w:pPr>
      <w:spacing w:after="0" w:line="240" w:lineRule="auto"/>
      <w:ind w:left="-57" w:right="-57"/>
    </w:pPr>
    <w:rPr>
      <w:rFonts w:ascii="Calibri" w:eastAsia="Times New Roman" w:hAnsi="Calibri" w:cs="Times New Roman"/>
    </w:rPr>
  </w:style>
  <w:style w:type="paragraph" w:customStyle="1" w:styleId="Style25">
    <w:name w:val="Style2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30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35">
    <w:name w:val="Style3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50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37">
    <w:name w:val="Style3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45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52">
    <w:name w:val="Style5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Cambria" w:hAnsi="Cambria"/>
      <w:sz w:val="24"/>
      <w:szCs w:val="24"/>
    </w:rPr>
  </w:style>
  <w:style w:type="paragraph" w:customStyle="1" w:styleId="Style61">
    <w:name w:val="Style6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30" w:lineRule="exact"/>
      <w:ind w:left="-57" w:right="-57"/>
    </w:pPr>
    <w:rPr>
      <w:rFonts w:ascii="Cambria" w:hAnsi="Cambria"/>
      <w:sz w:val="24"/>
      <w:szCs w:val="24"/>
    </w:rPr>
  </w:style>
  <w:style w:type="character" w:customStyle="1" w:styleId="FontStyle66">
    <w:name w:val="Font Style66"/>
    <w:basedOn w:val="a0"/>
    <w:uiPriority w:val="99"/>
    <w:rsid w:val="00D2010E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D2010E"/>
    <w:pPr>
      <w:widowControl w:val="0"/>
      <w:autoSpaceDE w:val="0"/>
      <w:autoSpaceDN w:val="0"/>
      <w:spacing w:after="0"/>
      <w:ind w:left="-57" w:right="-57"/>
    </w:pPr>
    <w:rPr>
      <w:rFonts w:ascii="Times New Roman" w:eastAsia="Times New Roman" w:hAnsi="Times New Roman" w:cs="Times New Roman"/>
      <w:lang w:bidi="ru-RU"/>
    </w:rPr>
  </w:style>
  <w:style w:type="paragraph" w:customStyle="1" w:styleId="z2">
    <w:name w:val="z2"/>
    <w:basedOn w:val="a"/>
    <w:uiPriority w:val="99"/>
    <w:qFormat/>
    <w:rsid w:val="00D2010E"/>
    <w:pPr>
      <w:spacing w:before="150" w:after="30"/>
      <w:ind w:left="-57" w:right="-57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basedOn w:val="a0"/>
    <w:rsid w:val="00D2010E"/>
    <w:rPr>
      <w:rFonts w:ascii="Times New Roman" w:hAnsi="Times New Roman" w:cs="Times New Roman"/>
      <w:sz w:val="16"/>
      <w:szCs w:val="16"/>
    </w:rPr>
  </w:style>
  <w:style w:type="paragraph" w:customStyle="1" w:styleId="2f">
    <w:name w:val="Знак Знак Знак2 Знак Знак Знак Знак Знак Знак Знак"/>
    <w:basedOn w:val="a"/>
    <w:uiPriority w:val="99"/>
    <w:qFormat/>
    <w:rsid w:val="00D2010E"/>
    <w:pPr>
      <w:spacing w:after="0"/>
      <w:ind w:left="-57" w:right="-57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f4">
    <w:name w:val="заголовок таблицы"/>
    <w:basedOn w:val="a"/>
    <w:link w:val="affff5"/>
    <w:qFormat/>
    <w:rsid w:val="00D2010E"/>
    <w:pPr>
      <w:spacing w:after="0" w:line="312" w:lineRule="auto"/>
      <w:ind w:left="-57" w:right="-57"/>
      <w:jc w:val="center"/>
    </w:pPr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affff5">
    <w:name w:val="заголовок таблицы Знак"/>
    <w:link w:val="affff4"/>
    <w:rsid w:val="00D2010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ffff6">
    <w:name w:val="Основной"/>
    <w:basedOn w:val="a"/>
    <w:link w:val="affff7"/>
    <w:qFormat/>
    <w:rsid w:val="00D2010E"/>
    <w:pPr>
      <w:spacing w:after="0" w:line="312" w:lineRule="auto"/>
      <w:ind w:left="-57" w:right="-57" w:firstLine="7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ff7">
    <w:name w:val="Основной Знак"/>
    <w:link w:val="affff6"/>
    <w:rsid w:val="00D201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8">
    <w:name w:val="Новый абзац"/>
    <w:basedOn w:val="a"/>
    <w:link w:val="2f0"/>
    <w:qFormat/>
    <w:rsid w:val="00D2010E"/>
    <w:pPr>
      <w:spacing w:after="0"/>
      <w:ind w:left="-57" w:right="-57" w:firstLine="567"/>
    </w:pPr>
    <w:rPr>
      <w:rFonts w:ascii="Arial" w:eastAsia="Times New Roman" w:hAnsi="Arial" w:cs="Times New Roman"/>
      <w:sz w:val="24"/>
      <w:szCs w:val="20"/>
    </w:rPr>
  </w:style>
  <w:style w:type="character" w:customStyle="1" w:styleId="2f0">
    <w:name w:val="Новый абзац Знак2"/>
    <w:link w:val="affff8"/>
    <w:rsid w:val="00D2010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3">
    <w:name w:val="Егор4"/>
    <w:basedOn w:val="a"/>
    <w:uiPriority w:val="99"/>
    <w:qFormat/>
    <w:rsid w:val="00D2010E"/>
    <w:pPr>
      <w:spacing w:after="0"/>
      <w:ind w:left="-57" w:right="-57" w:firstLine="851"/>
      <w:jc w:val="center"/>
    </w:pPr>
    <w:rPr>
      <w:rFonts w:ascii="Times New Roman" w:eastAsia="Calibri" w:hAnsi="Times New Roman" w:cs="Times New Roman"/>
      <w:sz w:val="26"/>
      <w:szCs w:val="24"/>
      <w:u w:val="single"/>
      <w:lang w:eastAsia="en-US"/>
    </w:rPr>
  </w:style>
  <w:style w:type="paragraph" w:customStyle="1" w:styleId="f">
    <w:name w:val="f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cimalAligned">
    <w:name w:val="Decimal Aligned"/>
    <w:basedOn w:val="a"/>
    <w:uiPriority w:val="40"/>
    <w:qFormat/>
    <w:rsid w:val="00D2010E"/>
    <w:pPr>
      <w:tabs>
        <w:tab w:val="decimal" w:pos="360"/>
      </w:tabs>
      <w:spacing w:after="0"/>
      <w:ind w:left="-57" w:right="-57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ffff9">
    <w:name w:val="в таблице"/>
    <w:basedOn w:val="a"/>
    <w:uiPriority w:val="99"/>
    <w:qFormat/>
    <w:rsid w:val="00D2010E"/>
    <w:pPr>
      <w:suppressAutoHyphens/>
      <w:spacing w:after="0"/>
      <w:ind w:left="-57" w:right="-57"/>
    </w:pPr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1fb">
    <w:name w:val="Маркированный список1"/>
    <w:basedOn w:val="a"/>
    <w:uiPriority w:val="99"/>
    <w:qFormat/>
    <w:rsid w:val="00D2010E"/>
    <w:pPr>
      <w:widowControl w:val="0"/>
      <w:suppressAutoHyphens/>
      <w:autoSpaceDE w:val="0"/>
      <w:spacing w:after="0"/>
      <w:ind w:left="-57" w:right="-57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Main">
    <w:name w:val="Main"/>
    <w:link w:val="Main0"/>
    <w:qFormat/>
    <w:rsid w:val="00D2010E"/>
    <w:pPr>
      <w:widowControl w:val="0"/>
      <w:spacing w:before="120" w:after="0" w:line="360" w:lineRule="auto"/>
      <w:ind w:left="221" w:right="-57"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D2010E"/>
    <w:rPr>
      <w:rFonts w:ascii="Times New Roman" w:eastAsia="Times New Roman" w:hAnsi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uiPriority w:val="99"/>
    <w:qFormat/>
    <w:rsid w:val="00D2010E"/>
    <w:pPr>
      <w:spacing w:after="0"/>
      <w:ind w:left="-57" w:right="-57" w:firstLine="360"/>
    </w:pPr>
    <w:rPr>
      <w:rFonts w:ascii="Arial" w:eastAsia="Times New Roman" w:hAnsi="Arial" w:cs="Times New Roman"/>
      <w:sz w:val="24"/>
      <w:szCs w:val="20"/>
    </w:rPr>
  </w:style>
  <w:style w:type="paragraph" w:customStyle="1" w:styleId="212">
    <w:name w:val="Основной текст с отступом 21"/>
    <w:basedOn w:val="a"/>
    <w:uiPriority w:val="99"/>
    <w:qFormat/>
    <w:rsid w:val="00D2010E"/>
    <w:pPr>
      <w:suppressAutoHyphens/>
      <w:spacing w:after="0"/>
      <w:ind w:left="-57" w:right="-57" w:firstLine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a">
    <w:name w:val="Обычный3"/>
    <w:uiPriority w:val="99"/>
    <w:qFormat/>
    <w:rsid w:val="00D2010E"/>
    <w:pPr>
      <w:snapToGrid w:val="0"/>
      <w:spacing w:before="120" w:after="0" w:line="240" w:lineRule="auto"/>
      <w:ind w:left="221" w:right="-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lk">
    <w:name w:val="blk"/>
    <w:basedOn w:val="a0"/>
    <w:rsid w:val="00D2010E"/>
  </w:style>
  <w:style w:type="paragraph" w:customStyle="1" w:styleId="font10">
    <w:name w:val="font10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p">
    <w:name w:val="imp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1">
    <w:name w:val="WW8Num1z1"/>
    <w:rsid w:val="00D2010E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D2010E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p">
    <w:name w:val="unip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sntext">
    <w:name w:val="osn_text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0">
    <w:name w:val="осн.текст 12"/>
    <w:basedOn w:val="a"/>
    <w:link w:val="121"/>
    <w:qFormat/>
    <w:rsid w:val="00D2010E"/>
    <w:pPr>
      <w:spacing w:after="0"/>
      <w:ind w:left="-57" w:right="-57" w:firstLine="851"/>
    </w:pPr>
    <w:rPr>
      <w:rFonts w:ascii="Arial" w:eastAsia="Times New Roman" w:hAnsi="Arial" w:cs="Times New Roman"/>
      <w:sz w:val="24"/>
      <w:szCs w:val="20"/>
    </w:rPr>
  </w:style>
  <w:style w:type="character" w:customStyle="1" w:styleId="121">
    <w:name w:val="осн.текст 12 Знак"/>
    <w:basedOn w:val="a0"/>
    <w:link w:val="120"/>
    <w:rsid w:val="00D2010E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ighlight">
    <w:name w:val="highlight"/>
    <w:basedOn w:val="a0"/>
    <w:rsid w:val="00D2010E"/>
  </w:style>
  <w:style w:type="paragraph" w:customStyle="1" w:styleId="headertext">
    <w:name w:val="headertext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2010E"/>
  </w:style>
  <w:style w:type="character" w:customStyle="1" w:styleId="plagiat">
    <w:name w:val="plagiat"/>
    <w:basedOn w:val="a0"/>
    <w:rsid w:val="00D2010E"/>
  </w:style>
  <w:style w:type="paragraph" w:customStyle="1" w:styleId="1fc">
    <w:name w:val="Стиль 1"/>
    <w:basedOn w:val="a"/>
    <w:uiPriority w:val="99"/>
    <w:qFormat/>
    <w:rsid w:val="00D2010E"/>
    <w:pPr>
      <w:overflowPunct w:val="0"/>
      <w:autoSpaceDE w:val="0"/>
      <w:autoSpaceDN w:val="0"/>
      <w:adjustRightInd w:val="0"/>
      <w:spacing w:before="60" w:after="60"/>
      <w:ind w:left="-57" w:right="-57" w:firstLine="709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fd">
    <w:name w:val="Стиль 1 Знак"/>
    <w:basedOn w:val="a"/>
    <w:autoRedefine/>
    <w:uiPriority w:val="99"/>
    <w:qFormat/>
    <w:rsid w:val="00D2010E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ind w:left="-57" w:right="-57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Табличный_таблица_11"/>
    <w:link w:val="111"/>
    <w:qFormat/>
    <w:rsid w:val="00D2010E"/>
    <w:pPr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1">
    <w:name w:val="Табличный_таблица_11 Знак"/>
    <w:link w:val="110"/>
    <w:rsid w:val="00D2010E"/>
    <w:rPr>
      <w:rFonts w:ascii="Times New Roman" w:eastAsia="Times New Roman" w:hAnsi="Times New Roman" w:cs="Times New Roman"/>
      <w:lang w:eastAsia="ru-RU"/>
    </w:rPr>
  </w:style>
  <w:style w:type="paragraph" w:customStyle="1" w:styleId="Style12">
    <w:name w:val="Style1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affffa">
    <w:name w:val="Знак Знак Знак Знак Знак Знак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ffb">
    <w:name w:val="Знак Знак Знак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c">
    <w:name w:val="Не вступил в силу"/>
    <w:uiPriority w:val="99"/>
    <w:rsid w:val="00D2010E"/>
    <w:rPr>
      <w:color w:val="008080"/>
    </w:rPr>
  </w:style>
  <w:style w:type="paragraph" w:customStyle="1" w:styleId="affffd">
    <w:name w:val="Таблицы (моноширинный)"/>
    <w:basedOn w:val="a"/>
    <w:next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Courier New" w:eastAsia="Times New Roman" w:hAnsi="Courier New" w:cs="Courier New"/>
      <w:sz w:val="20"/>
      <w:szCs w:val="20"/>
    </w:rPr>
  </w:style>
  <w:style w:type="character" w:customStyle="1" w:styleId="180">
    <w:name w:val="Знак Знак18"/>
    <w:uiPriority w:val="99"/>
    <w:rsid w:val="00D2010E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D2010E"/>
    <w:rPr>
      <w:sz w:val="24"/>
      <w:szCs w:val="24"/>
    </w:rPr>
  </w:style>
  <w:style w:type="paragraph" w:customStyle="1" w:styleId="1fe">
    <w:name w:val="Знак Знак Знак1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qFormat/>
    <w:rsid w:val="00D2010E"/>
    <w:pPr>
      <w:widowControl w:val="0"/>
      <w:spacing w:after="0" w:line="300" w:lineRule="auto"/>
      <w:ind w:left="-57" w:right="-57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D2010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70">
    <w:name w:val="Знак Знак17"/>
    <w:uiPriority w:val="99"/>
    <w:rsid w:val="00D201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D2010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D201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D2010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D2010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D2010E"/>
    <w:rPr>
      <w:sz w:val="24"/>
      <w:szCs w:val="24"/>
      <w:lang w:val="ru-RU" w:eastAsia="ru-RU"/>
    </w:rPr>
  </w:style>
  <w:style w:type="character" w:customStyle="1" w:styleId="93">
    <w:name w:val="Знак Знак9"/>
    <w:uiPriority w:val="99"/>
    <w:locked/>
    <w:rsid w:val="00D2010E"/>
    <w:rPr>
      <w:sz w:val="24"/>
      <w:szCs w:val="24"/>
      <w:lang w:val="ru-RU" w:eastAsia="ru-RU"/>
    </w:rPr>
  </w:style>
  <w:style w:type="character" w:customStyle="1" w:styleId="83">
    <w:name w:val="Знак Знак8"/>
    <w:uiPriority w:val="99"/>
    <w:rsid w:val="00D2010E"/>
    <w:rPr>
      <w:sz w:val="16"/>
      <w:szCs w:val="16"/>
      <w:lang w:val="ru-RU" w:eastAsia="ru-RU"/>
    </w:rPr>
  </w:style>
  <w:style w:type="character" w:customStyle="1" w:styleId="73">
    <w:name w:val="Знак Знак7"/>
    <w:uiPriority w:val="99"/>
    <w:rsid w:val="00D2010E"/>
    <w:rPr>
      <w:sz w:val="24"/>
      <w:szCs w:val="24"/>
      <w:lang w:val="ru-RU" w:eastAsia="ru-RU"/>
    </w:rPr>
  </w:style>
  <w:style w:type="character" w:customStyle="1" w:styleId="63">
    <w:name w:val="Знак Знак6"/>
    <w:uiPriority w:val="99"/>
    <w:rsid w:val="00D2010E"/>
    <w:rPr>
      <w:sz w:val="24"/>
      <w:szCs w:val="24"/>
      <w:lang w:val="ru-RU" w:eastAsia="ru-RU"/>
    </w:rPr>
  </w:style>
  <w:style w:type="character" w:customStyle="1" w:styleId="54">
    <w:name w:val="Знак Знак5"/>
    <w:uiPriority w:val="99"/>
    <w:rsid w:val="00D2010E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D2010E"/>
    <w:rPr>
      <w:sz w:val="24"/>
      <w:szCs w:val="24"/>
      <w:lang w:val="ru-RU" w:eastAsia="ru-RU"/>
    </w:rPr>
  </w:style>
  <w:style w:type="character" w:customStyle="1" w:styleId="affffe">
    <w:name w:val="Знак Знак"/>
    <w:uiPriority w:val="99"/>
    <w:rsid w:val="00D2010E"/>
    <w:rPr>
      <w:sz w:val="28"/>
      <w:szCs w:val="28"/>
      <w:lang w:val="ru-RU" w:eastAsia="ru-RU"/>
    </w:rPr>
  </w:style>
  <w:style w:type="paragraph" w:customStyle="1" w:styleId="1ff">
    <w:name w:val="Знак1 Знак Знак Знак Знак Знак Знак"/>
    <w:basedOn w:val="a"/>
    <w:uiPriority w:val="99"/>
    <w:qFormat/>
    <w:rsid w:val="00D2010E"/>
    <w:pPr>
      <w:spacing w:after="160" w:line="240" w:lineRule="exact"/>
      <w:ind w:left="-57" w:right="-57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1ff0">
    <w:name w:val="Знак1"/>
    <w:basedOn w:val="a"/>
    <w:uiPriority w:val="99"/>
    <w:qFormat/>
    <w:rsid w:val="00D2010E"/>
    <w:pPr>
      <w:tabs>
        <w:tab w:val="num" w:pos="720"/>
      </w:tabs>
      <w:spacing w:after="160" w:line="240" w:lineRule="exact"/>
      <w:ind w:left="720" w:right="-57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f1">
    <w:name w:val="Знак Знак Знак Знак1 Знак Знак Знак"/>
    <w:basedOn w:val="a"/>
    <w:uiPriority w:val="99"/>
    <w:qFormat/>
    <w:rsid w:val="00D2010E"/>
    <w:pPr>
      <w:widowControl w:val="0"/>
      <w:adjustRightInd w:val="0"/>
      <w:spacing w:after="160" w:line="240" w:lineRule="exact"/>
      <w:ind w:left="-57" w:right="-57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ff2">
    <w:name w:val="Знак Знак1 Знак Знак"/>
    <w:basedOn w:val="a"/>
    <w:uiPriority w:val="99"/>
    <w:qFormat/>
    <w:rsid w:val="00D2010E"/>
    <w:pPr>
      <w:spacing w:after="160" w:line="240" w:lineRule="exact"/>
      <w:ind w:left="-57" w:right="-57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afffff">
    <w:name w:val="ЭЭГ"/>
    <w:basedOn w:val="a"/>
    <w:uiPriority w:val="99"/>
    <w:qFormat/>
    <w:rsid w:val="00D2010E"/>
    <w:pPr>
      <w:spacing w:after="0" w:line="360" w:lineRule="auto"/>
      <w:ind w:left="-57" w:right="-57" w:firstLine="720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35" w:lineRule="exact"/>
      <w:ind w:left="-57" w:right="-57" w:firstLine="34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rsid w:val="00D2010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D2010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2" w:lineRule="exact"/>
      <w:ind w:left="-57" w:right="-57" w:firstLine="2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6" w:lineRule="exact"/>
      <w:ind w:left="-57" w:right="-57" w:firstLine="2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2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D2010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6" w:lineRule="exact"/>
      <w:ind w:left="-57" w:right="-57" w:firstLine="8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a"/>
    <w:qFormat/>
    <w:rsid w:val="00D2010E"/>
    <w:pP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4">
    <w:name w:val="xl74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75">
    <w:name w:val="xl75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a"/>
    <w:qFormat/>
    <w:rsid w:val="00D2010E"/>
    <w:pP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1">
    <w:name w:val="xl81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82">
    <w:name w:val="xl82"/>
    <w:basedOn w:val="a"/>
    <w:qFormat/>
    <w:rsid w:val="00D2010E"/>
    <w:pP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uiPriority w:val="99"/>
    <w:qFormat/>
    <w:rsid w:val="00D201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uiPriority w:val="99"/>
    <w:qFormat/>
    <w:rsid w:val="00D2010E"/>
    <w:pPr>
      <w:pBdr>
        <w:lef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uiPriority w:val="99"/>
    <w:qFormat/>
    <w:rsid w:val="00D2010E"/>
    <w:pPr>
      <w:pBdr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uiPriority w:val="99"/>
    <w:qFormat/>
    <w:rsid w:val="00D201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uiPriority w:val="99"/>
    <w:qFormat/>
    <w:rsid w:val="00D201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uiPriority w:val="99"/>
    <w:qFormat/>
    <w:rsid w:val="00D201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uiPriority w:val="99"/>
    <w:qFormat/>
    <w:rsid w:val="00D201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1">
    <w:name w:val="Style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418" w:lineRule="exact"/>
      <w:ind w:left="-57" w:right="-57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1">
    <w:name w:val="Font Style51"/>
    <w:basedOn w:val="a0"/>
    <w:uiPriority w:val="99"/>
    <w:rsid w:val="00D2010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19" w:lineRule="exact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9">
    <w:name w:val="Font Style69"/>
    <w:basedOn w:val="a0"/>
    <w:uiPriority w:val="99"/>
    <w:rsid w:val="00D2010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17" w:lineRule="exact"/>
      <w:ind w:left="-57" w:right="-57" w:firstLine="57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3">
    <w:name w:val="Font Style53"/>
    <w:basedOn w:val="a0"/>
    <w:rsid w:val="00D2010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D2010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4">
    <w:name w:val="Font Style54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59" w:lineRule="exact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75" w:lineRule="exact"/>
      <w:ind w:left="-57" w:right="-57" w:firstLine="84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righ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50" w:lineRule="exact"/>
      <w:ind w:left="-57" w:right="-57" w:hanging="144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8">
    <w:name w:val="Style4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50" w:lineRule="exact"/>
      <w:ind w:left="-57" w:right="-57" w:hanging="20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0">
    <w:name w:val="Font Style60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D2010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0">
    <w:name w:val="Font Style70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D2010E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5">
    <w:name w:val="Font Style75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6">
    <w:name w:val="Font Style76"/>
    <w:basedOn w:val="a0"/>
    <w:uiPriority w:val="99"/>
    <w:rsid w:val="00D2010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7">
    <w:name w:val="Font Style77"/>
    <w:basedOn w:val="a0"/>
    <w:uiPriority w:val="99"/>
    <w:rsid w:val="00D2010E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Arial CYR" w:eastAsia="Times New Roman" w:hAnsi="Arial CYR" w:cs="Times New Roman"/>
      <w:sz w:val="16"/>
      <w:szCs w:val="16"/>
    </w:rPr>
  </w:style>
  <w:style w:type="paragraph" w:customStyle="1" w:styleId="xl64">
    <w:name w:val="xl64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1ff3">
    <w:name w:val="Нет списка1"/>
    <w:next w:val="a2"/>
    <w:semiHidden/>
    <w:unhideWhenUsed/>
    <w:rsid w:val="00D2010E"/>
  </w:style>
  <w:style w:type="paragraph" w:customStyle="1" w:styleId="Style7">
    <w:name w:val="Style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2" w:lineRule="exact"/>
      <w:ind w:firstLine="7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rsid w:val="00D2010E"/>
    <w:rPr>
      <w:rFonts w:ascii="Times New Roman" w:hAnsi="Times New Roman" w:cs="Times New Roman"/>
      <w:sz w:val="26"/>
      <w:szCs w:val="26"/>
    </w:rPr>
  </w:style>
  <w:style w:type="character" w:customStyle="1" w:styleId="310">
    <w:name w:val="Заголовок 3 Знак1"/>
    <w:aliases w:val="H3 Знак1,&quot;Сапфир&quot; Знак1,ВВЕДЕНИЕ Знак1,OG Heading 3 Знак1"/>
    <w:basedOn w:val="a0"/>
    <w:uiPriority w:val="99"/>
    <w:semiHidden/>
    <w:rsid w:val="00D201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D2010E"/>
    <w:rPr>
      <w:rFonts w:eastAsia="MS Mincho"/>
      <w:sz w:val="16"/>
      <w:szCs w:val="16"/>
      <w:lang w:eastAsia="ja-JP"/>
    </w:rPr>
  </w:style>
  <w:style w:type="paragraph" w:customStyle="1" w:styleId="55">
    <w:name w:val="Стиль 5"/>
    <w:basedOn w:val="a"/>
    <w:next w:val="a"/>
    <w:link w:val="56"/>
    <w:qFormat/>
    <w:rsid w:val="00D2010E"/>
    <w:pPr>
      <w:spacing w:before="360" w:after="240" w:line="240" w:lineRule="auto"/>
      <w:ind w:left="567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56">
    <w:name w:val="Стиль 5 Знак"/>
    <w:link w:val="55"/>
    <w:rsid w:val="00D2010E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74">
    <w:name w:val="Стиль 7"/>
    <w:basedOn w:val="a"/>
    <w:next w:val="a"/>
    <w:uiPriority w:val="99"/>
    <w:qFormat/>
    <w:rsid w:val="00D2010E"/>
    <w:pPr>
      <w:spacing w:before="120" w:after="240" w:line="240" w:lineRule="auto"/>
      <w:jc w:val="center"/>
    </w:pPr>
    <w:rPr>
      <w:rFonts w:ascii="Arial" w:eastAsia="Times New Roman" w:hAnsi="Arial" w:cs="Times New Roman"/>
      <w:b/>
      <w:caps/>
      <w:szCs w:val="20"/>
    </w:rPr>
  </w:style>
  <w:style w:type="paragraph" w:customStyle="1" w:styleId="57">
    <w:name w:val="Стиль 5а"/>
    <w:basedOn w:val="55"/>
    <w:uiPriority w:val="99"/>
    <w:qFormat/>
    <w:rsid w:val="00D2010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Cs/>
      <w:caps/>
      <w:sz w:val="20"/>
    </w:rPr>
  </w:style>
  <w:style w:type="paragraph" w:customStyle="1" w:styleId="44">
    <w:name w:val="Стиль 4"/>
    <w:basedOn w:val="a"/>
    <w:link w:val="45"/>
    <w:qFormat/>
    <w:rsid w:val="00D2010E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3c">
    <w:name w:val="Стиль 3"/>
    <w:basedOn w:val="44"/>
    <w:uiPriority w:val="99"/>
    <w:qFormat/>
    <w:rsid w:val="00D2010E"/>
    <w:pPr>
      <w:spacing w:before="20" w:after="20"/>
      <w:ind w:firstLine="709"/>
      <w:jc w:val="both"/>
    </w:pPr>
  </w:style>
  <w:style w:type="paragraph" w:customStyle="1" w:styleId="2">
    <w:name w:val="Стиль 2"/>
    <w:basedOn w:val="44"/>
    <w:uiPriority w:val="99"/>
    <w:qFormat/>
    <w:rsid w:val="00D2010E"/>
    <w:pPr>
      <w:numPr>
        <w:numId w:val="1"/>
      </w:numPr>
      <w:tabs>
        <w:tab w:val="num" w:pos="0"/>
        <w:tab w:val="num" w:pos="360"/>
        <w:tab w:val="num" w:pos="1440"/>
        <w:tab w:val="num" w:pos="2149"/>
      </w:tabs>
      <w:spacing w:before="20" w:after="20"/>
      <w:ind w:left="0" w:firstLine="567"/>
      <w:jc w:val="both"/>
    </w:pPr>
  </w:style>
  <w:style w:type="paragraph" w:customStyle="1" w:styleId="64">
    <w:name w:val="Стиль 6"/>
    <w:basedOn w:val="55"/>
    <w:uiPriority w:val="99"/>
    <w:qFormat/>
    <w:rsid w:val="00D2010E"/>
    <w:pPr>
      <w:spacing w:before="240"/>
      <w:ind w:left="0"/>
      <w:jc w:val="center"/>
    </w:pPr>
    <w:rPr>
      <w:i/>
      <w:sz w:val="22"/>
    </w:rPr>
  </w:style>
  <w:style w:type="paragraph" w:styleId="afffff0">
    <w:name w:val="Block Text"/>
    <w:basedOn w:val="a"/>
    <w:rsid w:val="00D2010E"/>
    <w:pPr>
      <w:tabs>
        <w:tab w:val="left" w:pos="426"/>
      </w:tabs>
      <w:spacing w:after="0" w:line="360" w:lineRule="auto"/>
      <w:ind w:left="142" w:right="170" w:firstLine="851"/>
    </w:pPr>
    <w:rPr>
      <w:rFonts w:ascii="Arial" w:eastAsia="Times New Roman" w:hAnsi="Arial" w:cs="Arial"/>
      <w:sz w:val="24"/>
      <w:szCs w:val="20"/>
    </w:rPr>
  </w:style>
  <w:style w:type="paragraph" w:customStyle="1" w:styleId="2f1">
    <w:name w:val="Стиль2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</w:rPr>
  </w:style>
  <w:style w:type="paragraph" w:customStyle="1" w:styleId="1ff4">
    <w:name w:val="Стиль1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  <w:sz w:val="24"/>
      <w:szCs w:val="24"/>
    </w:rPr>
  </w:style>
  <w:style w:type="paragraph" w:customStyle="1" w:styleId="3d">
    <w:name w:val="Стиль3"/>
    <w:basedOn w:val="a"/>
    <w:autoRedefine/>
    <w:uiPriority w:val="99"/>
    <w:qFormat/>
    <w:rsid w:val="00D2010E"/>
    <w:pPr>
      <w:spacing w:before="120" w:after="120" w:line="240" w:lineRule="auto"/>
      <w:ind w:firstLine="709"/>
    </w:pPr>
    <w:rPr>
      <w:rFonts w:ascii="Arial" w:eastAsia="Times New Roman" w:hAnsi="Arial" w:cs="Arial"/>
      <w:b/>
      <w:sz w:val="24"/>
      <w:szCs w:val="20"/>
    </w:rPr>
  </w:style>
  <w:style w:type="paragraph" w:customStyle="1" w:styleId="46">
    <w:name w:val="Стиль4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  <w:sz w:val="18"/>
      <w:szCs w:val="18"/>
    </w:rPr>
  </w:style>
  <w:style w:type="paragraph" w:customStyle="1" w:styleId="58">
    <w:name w:val="Стиль5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i/>
      <w:sz w:val="24"/>
      <w:szCs w:val="24"/>
    </w:rPr>
  </w:style>
  <w:style w:type="character" w:customStyle="1" w:styleId="59">
    <w:name w:val="Стиль5 Знак"/>
    <w:rsid w:val="00D2010E"/>
    <w:rPr>
      <w:b/>
      <w:i/>
      <w:noProof w:val="0"/>
      <w:sz w:val="24"/>
      <w:szCs w:val="24"/>
      <w:lang w:val="ru-RU" w:eastAsia="ru-RU" w:bidi="ar-SA"/>
    </w:rPr>
  </w:style>
  <w:style w:type="character" w:customStyle="1" w:styleId="3e">
    <w:name w:val="Стиль3 Знак"/>
    <w:rsid w:val="00D2010E"/>
    <w:rPr>
      <w:b/>
      <w:caps/>
      <w:noProof w:val="0"/>
      <w:lang w:val="ru-RU" w:eastAsia="ru-RU" w:bidi="ar-SA"/>
    </w:rPr>
  </w:style>
  <w:style w:type="character" w:customStyle="1" w:styleId="47">
    <w:name w:val="Стиль4 Знак"/>
    <w:rsid w:val="00D2010E"/>
    <w:rPr>
      <w:b/>
      <w:caps/>
      <w:noProof w:val="0"/>
      <w:sz w:val="18"/>
      <w:szCs w:val="18"/>
      <w:lang w:val="ru-RU" w:eastAsia="ru-RU" w:bidi="ar-SA"/>
    </w:rPr>
  </w:style>
  <w:style w:type="character" w:customStyle="1" w:styleId="1ff5">
    <w:name w:val="Стиль1 Знак"/>
    <w:rsid w:val="00D2010E"/>
    <w:rPr>
      <w:b/>
      <w:caps/>
      <w:noProof w:val="0"/>
      <w:sz w:val="24"/>
      <w:szCs w:val="24"/>
      <w:lang w:val="ru-RU" w:eastAsia="ru-RU" w:bidi="ar-SA"/>
    </w:rPr>
  </w:style>
  <w:style w:type="character" w:customStyle="1" w:styleId="2f2">
    <w:name w:val="Стиль2 Знак"/>
    <w:rsid w:val="00D2010E"/>
    <w:rPr>
      <w:b/>
      <w:caps/>
      <w:noProof w:val="0"/>
      <w:sz w:val="22"/>
      <w:szCs w:val="22"/>
      <w:lang w:val="ru-RU" w:eastAsia="ru-RU" w:bidi="ar-SA"/>
    </w:rPr>
  </w:style>
  <w:style w:type="paragraph" w:customStyle="1" w:styleId="afffff1">
    <w:name w:val="ТекстовойБ"/>
    <w:basedOn w:val="afffff2"/>
    <w:uiPriority w:val="99"/>
    <w:qFormat/>
    <w:rsid w:val="00D2010E"/>
    <w:pPr>
      <w:ind w:firstLine="0"/>
    </w:pPr>
  </w:style>
  <w:style w:type="paragraph" w:customStyle="1" w:styleId="afffff2">
    <w:name w:val="ТекстовойА"/>
    <w:basedOn w:val="a"/>
    <w:uiPriority w:val="99"/>
    <w:qFormat/>
    <w:rsid w:val="00D2010E"/>
    <w:pPr>
      <w:spacing w:before="60" w:after="6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1ff6">
    <w:name w:val="Номер страницы1"/>
    <w:rsid w:val="00D2010E"/>
  </w:style>
  <w:style w:type="paragraph" w:customStyle="1" w:styleId="1ff7">
    <w:name w:val="Нижний колонтитул1"/>
    <w:basedOn w:val="2f3"/>
    <w:uiPriority w:val="99"/>
    <w:qFormat/>
    <w:rsid w:val="00D2010E"/>
    <w:pPr>
      <w:tabs>
        <w:tab w:val="center" w:pos="4153"/>
        <w:tab w:val="right" w:pos="8306"/>
      </w:tabs>
    </w:pPr>
  </w:style>
  <w:style w:type="paragraph" w:customStyle="1" w:styleId="2f3">
    <w:name w:val="Обычный2"/>
    <w:uiPriority w:val="99"/>
    <w:qFormat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eeu1">
    <w:name w:val="Noeeu 1"/>
    <w:basedOn w:val="a"/>
    <w:uiPriority w:val="99"/>
    <w:qFormat/>
    <w:rsid w:val="00D2010E"/>
    <w:pPr>
      <w:spacing w:before="60" w:after="60" w:line="240" w:lineRule="auto"/>
      <w:ind w:firstLine="709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Noeeu7">
    <w:name w:val="Noeeu 7"/>
    <w:basedOn w:val="Noeeu1"/>
    <w:uiPriority w:val="99"/>
    <w:qFormat/>
    <w:rsid w:val="00D2010E"/>
    <w:pPr>
      <w:spacing w:before="240" w:after="240"/>
      <w:ind w:firstLine="0"/>
      <w:jc w:val="center"/>
    </w:pPr>
    <w:rPr>
      <w:b/>
      <w:caps/>
      <w:sz w:val="22"/>
    </w:rPr>
  </w:style>
  <w:style w:type="paragraph" w:customStyle="1" w:styleId="Noeeu3">
    <w:name w:val="Noeeu 3"/>
    <w:basedOn w:val="Noeeu1"/>
    <w:uiPriority w:val="99"/>
    <w:qFormat/>
    <w:rsid w:val="00D2010E"/>
    <w:pPr>
      <w:ind w:left="283" w:hanging="283"/>
    </w:pPr>
  </w:style>
  <w:style w:type="paragraph" w:customStyle="1" w:styleId="Noeeu2">
    <w:name w:val="Noeeu 2"/>
    <w:basedOn w:val="Noeeu1"/>
    <w:uiPriority w:val="99"/>
    <w:qFormat/>
    <w:rsid w:val="00D2010E"/>
    <w:pPr>
      <w:ind w:firstLine="0"/>
      <w:jc w:val="left"/>
    </w:pPr>
  </w:style>
  <w:style w:type="paragraph" w:customStyle="1" w:styleId="Noeeu4">
    <w:name w:val="Noeeu 4"/>
    <w:basedOn w:val="Noeeu2"/>
    <w:uiPriority w:val="99"/>
    <w:qFormat/>
    <w:rsid w:val="00D2010E"/>
    <w:pPr>
      <w:ind w:firstLine="709"/>
    </w:pPr>
  </w:style>
  <w:style w:type="paragraph" w:customStyle="1" w:styleId="Noeeu6">
    <w:name w:val="Noeeu 6"/>
    <w:basedOn w:val="Noeeu1"/>
    <w:uiPriority w:val="99"/>
    <w:qFormat/>
    <w:rsid w:val="00D2010E"/>
    <w:pPr>
      <w:spacing w:before="240" w:after="240"/>
      <w:ind w:firstLine="0"/>
      <w:jc w:val="center"/>
    </w:pPr>
    <w:rPr>
      <w:b/>
      <w:caps/>
      <w:sz w:val="20"/>
    </w:rPr>
  </w:style>
  <w:style w:type="character" w:customStyle="1" w:styleId="Iniiaiieoeoo">
    <w:name w:val="Iniiaiie o?eoo"/>
    <w:rsid w:val="00D2010E"/>
  </w:style>
  <w:style w:type="paragraph" w:customStyle="1" w:styleId="Noeeu5">
    <w:name w:val="Noeeu 5"/>
    <w:basedOn w:val="a"/>
    <w:uiPriority w:val="99"/>
    <w:qFormat/>
    <w:rsid w:val="00D2010E"/>
    <w:pPr>
      <w:widowControl w:val="0"/>
      <w:spacing w:before="240" w:after="240" w:line="240" w:lineRule="auto"/>
      <w:jc w:val="center"/>
    </w:pPr>
    <w:rPr>
      <w:rFonts w:ascii="Arial" w:eastAsia="Times New Roman" w:hAnsi="Arial" w:cs="Times New Roman"/>
      <w:b/>
      <w:caps/>
      <w:szCs w:val="20"/>
    </w:rPr>
  </w:style>
  <w:style w:type="paragraph" w:customStyle="1" w:styleId="Caaieiaie1-1">
    <w:name w:val="Caaieiaie 1-1"/>
    <w:basedOn w:val="a"/>
    <w:uiPriority w:val="99"/>
    <w:qFormat/>
    <w:rsid w:val="00D2010E"/>
    <w:pPr>
      <w:spacing w:before="120" w:after="120" w:line="240" w:lineRule="auto"/>
      <w:jc w:val="center"/>
    </w:pPr>
    <w:rPr>
      <w:rFonts w:ascii="Arial" w:eastAsia="Times New Roman" w:hAnsi="Arial" w:cs="Times New Roman"/>
      <w:b/>
      <w:caps/>
      <w:sz w:val="24"/>
      <w:szCs w:val="20"/>
    </w:rPr>
  </w:style>
  <w:style w:type="paragraph" w:customStyle="1" w:styleId="65">
    <w:name w:val="Стиль 6а"/>
    <w:basedOn w:val="55"/>
    <w:uiPriority w:val="99"/>
    <w:qFormat/>
    <w:rsid w:val="00D2010E"/>
    <w:pPr>
      <w:overflowPunct w:val="0"/>
      <w:autoSpaceDE w:val="0"/>
      <w:autoSpaceDN w:val="0"/>
      <w:adjustRightInd w:val="0"/>
      <w:spacing w:before="0" w:after="0"/>
      <w:ind w:left="0"/>
      <w:jc w:val="right"/>
      <w:textAlignment w:val="baseline"/>
    </w:pPr>
    <w:rPr>
      <w:rFonts w:ascii="Times New Roman CYR" w:hAnsi="Times New Roman CYR"/>
      <w:b w:val="0"/>
      <w:i/>
    </w:rPr>
  </w:style>
  <w:style w:type="paragraph" w:customStyle="1" w:styleId="1ff8">
    <w:name w:val="Стиль1а"/>
    <w:basedOn w:val="1fc"/>
    <w:autoRedefine/>
    <w:uiPriority w:val="99"/>
    <w:qFormat/>
    <w:rsid w:val="00D2010E"/>
    <w:pPr>
      <w:overflowPunct/>
      <w:autoSpaceDE/>
      <w:autoSpaceDN/>
      <w:adjustRightInd/>
      <w:spacing w:before="20" w:after="20" w:line="240" w:lineRule="auto"/>
      <w:ind w:left="0" w:right="0" w:firstLine="0"/>
      <w:jc w:val="both"/>
      <w:textAlignment w:val="auto"/>
    </w:pPr>
    <w:rPr>
      <w:rFonts w:ascii="Arial" w:hAnsi="Arial"/>
      <w:sz w:val="22"/>
    </w:rPr>
  </w:style>
  <w:style w:type="character" w:customStyle="1" w:styleId="WW-Absatz-Standardschriftart1111111">
    <w:name w:val="WW-Absatz-Standardschriftart1111111"/>
    <w:rsid w:val="00D2010E"/>
  </w:style>
  <w:style w:type="paragraph" w:customStyle="1" w:styleId="1ff9">
    <w:name w:val="заголовок 1"/>
    <w:basedOn w:val="a"/>
    <w:next w:val="a"/>
    <w:uiPriority w:val="99"/>
    <w:qFormat/>
    <w:rsid w:val="00D2010E"/>
    <w:pPr>
      <w:keepNext/>
      <w:tabs>
        <w:tab w:val="left" w:pos="426"/>
      </w:tabs>
      <w:autoSpaceDE w:val="0"/>
      <w:autoSpaceDN w:val="0"/>
      <w:spacing w:before="240" w:after="240" w:line="360" w:lineRule="auto"/>
      <w:ind w:right="170" w:firstLine="993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2f4">
    <w:name w:val="заголовок 2"/>
    <w:basedOn w:val="a"/>
    <w:next w:val="a"/>
    <w:uiPriority w:val="99"/>
    <w:qFormat/>
    <w:rsid w:val="00D2010E"/>
    <w:pPr>
      <w:keepNext/>
      <w:autoSpaceDE w:val="0"/>
      <w:autoSpaceDN w:val="0"/>
      <w:spacing w:before="60" w:after="6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3f">
    <w:name w:val="заголовок 3"/>
    <w:basedOn w:val="a"/>
    <w:next w:val="a"/>
    <w:uiPriority w:val="99"/>
    <w:qFormat/>
    <w:rsid w:val="00D2010E"/>
    <w:pPr>
      <w:keepNext/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48">
    <w:name w:val="заголовок 4"/>
    <w:basedOn w:val="a"/>
    <w:next w:val="a"/>
    <w:uiPriority w:val="99"/>
    <w:qFormat/>
    <w:rsid w:val="00D2010E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5a">
    <w:name w:val="заголовок 5"/>
    <w:basedOn w:val="a"/>
    <w:next w:val="a"/>
    <w:uiPriority w:val="99"/>
    <w:qFormat/>
    <w:rsid w:val="00D2010E"/>
    <w:pPr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Times New Roman"/>
    </w:rPr>
  </w:style>
  <w:style w:type="paragraph" w:customStyle="1" w:styleId="66">
    <w:name w:val="заголовок 6"/>
    <w:basedOn w:val="a"/>
    <w:next w:val="a"/>
    <w:uiPriority w:val="99"/>
    <w:qFormat/>
    <w:rsid w:val="00D2010E"/>
    <w:pPr>
      <w:keepNext/>
      <w:autoSpaceDE w:val="0"/>
      <w:autoSpaceDN w:val="0"/>
      <w:spacing w:before="120" w:after="120" w:line="240" w:lineRule="auto"/>
      <w:ind w:left="70" w:firstLine="1"/>
    </w:pPr>
    <w:rPr>
      <w:rFonts w:ascii="Arial" w:eastAsia="Times New Roman" w:hAnsi="Arial" w:cs="Arial"/>
      <w:sz w:val="24"/>
      <w:szCs w:val="24"/>
    </w:rPr>
  </w:style>
  <w:style w:type="paragraph" w:customStyle="1" w:styleId="75">
    <w:name w:val="заголовок 7"/>
    <w:basedOn w:val="a"/>
    <w:next w:val="a"/>
    <w:uiPriority w:val="99"/>
    <w:qFormat/>
    <w:rsid w:val="00D2010E"/>
    <w:pPr>
      <w:keepNext/>
      <w:autoSpaceDE w:val="0"/>
      <w:autoSpaceDN w:val="0"/>
      <w:spacing w:before="60" w:after="60" w:line="240" w:lineRule="auto"/>
      <w:ind w:left="-71"/>
    </w:pPr>
    <w:rPr>
      <w:rFonts w:ascii="Arial" w:eastAsia="Times New Roman" w:hAnsi="Arial" w:cs="Times New Roman"/>
      <w:sz w:val="24"/>
      <w:szCs w:val="24"/>
    </w:rPr>
  </w:style>
  <w:style w:type="paragraph" w:customStyle="1" w:styleId="84">
    <w:name w:val="заголовок 8"/>
    <w:basedOn w:val="a"/>
    <w:next w:val="a"/>
    <w:uiPriority w:val="99"/>
    <w:qFormat/>
    <w:rsid w:val="00D2010E"/>
    <w:pPr>
      <w:keepNext/>
      <w:autoSpaceDE w:val="0"/>
      <w:autoSpaceDN w:val="0"/>
      <w:spacing w:before="60" w:after="60" w:line="240" w:lineRule="auto"/>
      <w:ind w:left="71"/>
    </w:pPr>
    <w:rPr>
      <w:rFonts w:ascii="Arial" w:eastAsia="Times New Roman" w:hAnsi="Arial" w:cs="Times New Roman"/>
      <w:sz w:val="24"/>
      <w:szCs w:val="24"/>
    </w:rPr>
  </w:style>
  <w:style w:type="paragraph" w:customStyle="1" w:styleId="94">
    <w:name w:val="заголовок 9"/>
    <w:basedOn w:val="a"/>
    <w:next w:val="a"/>
    <w:uiPriority w:val="99"/>
    <w:qFormat/>
    <w:rsid w:val="00D2010E"/>
    <w:pPr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customStyle="1" w:styleId="afffff3">
    <w:name w:val="Основной шрифт"/>
    <w:rsid w:val="00D2010E"/>
  </w:style>
  <w:style w:type="paragraph" w:customStyle="1" w:styleId="afffff4">
    <w:name w:val="текст сноски"/>
    <w:basedOn w:val="a"/>
    <w:uiPriority w:val="99"/>
    <w:qFormat/>
    <w:rsid w:val="00D2010E"/>
    <w:pPr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ffff5">
    <w:name w:val="знак сноски"/>
    <w:rsid w:val="00D2010E"/>
    <w:rPr>
      <w:vertAlign w:val="superscript"/>
    </w:rPr>
  </w:style>
  <w:style w:type="character" w:customStyle="1" w:styleId="afffff6">
    <w:name w:val="номер страницы"/>
    <w:basedOn w:val="afffff3"/>
    <w:rsid w:val="00D2010E"/>
  </w:style>
  <w:style w:type="paragraph" w:customStyle="1" w:styleId="1ffa">
    <w:name w:val="указатель 1"/>
    <w:basedOn w:val="a"/>
    <w:next w:val="a"/>
    <w:autoRedefine/>
    <w:uiPriority w:val="99"/>
    <w:qFormat/>
    <w:rsid w:val="00D2010E"/>
    <w:pPr>
      <w:autoSpaceDE w:val="0"/>
      <w:autoSpaceDN w:val="0"/>
      <w:spacing w:after="0" w:line="240" w:lineRule="auto"/>
      <w:ind w:left="240" w:hanging="240"/>
    </w:pPr>
    <w:rPr>
      <w:rFonts w:ascii="Arial" w:eastAsia="Times New Roman" w:hAnsi="Arial" w:cs="Times New Roman"/>
      <w:sz w:val="24"/>
      <w:szCs w:val="24"/>
    </w:rPr>
  </w:style>
  <w:style w:type="paragraph" w:customStyle="1" w:styleId="1-3">
    <w:name w:val="Заголовок 1-3"/>
    <w:basedOn w:val="a"/>
    <w:uiPriority w:val="99"/>
    <w:qFormat/>
    <w:rsid w:val="00D2010E"/>
    <w:pPr>
      <w:autoSpaceDE w:val="0"/>
      <w:autoSpaceDN w:val="0"/>
      <w:spacing w:before="120" w:after="120" w:line="240" w:lineRule="auto"/>
      <w:ind w:firstLine="567"/>
      <w:jc w:val="center"/>
    </w:pPr>
    <w:rPr>
      <w:rFonts w:ascii="Arial" w:eastAsia="Times New Roman" w:hAnsi="Arial" w:cs="Times New Roman"/>
      <w:b/>
      <w:bCs/>
      <w:i/>
      <w:iCs/>
      <w:caps/>
      <w:sz w:val="20"/>
      <w:szCs w:val="20"/>
    </w:rPr>
  </w:style>
  <w:style w:type="paragraph" w:customStyle="1" w:styleId="2f5">
    <w:name w:val="Знак Знак2 Знак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2f6">
    <w:name w:val="Абзац списка2"/>
    <w:basedOn w:val="a"/>
    <w:uiPriority w:val="99"/>
    <w:qFormat/>
    <w:rsid w:val="00D2010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ffff7">
    <w:name w:val="line number"/>
    <w:basedOn w:val="a0"/>
    <w:rsid w:val="00D2010E"/>
  </w:style>
  <w:style w:type="character" w:customStyle="1" w:styleId="afff0">
    <w:name w:val="Название объекта Знак"/>
    <w:aliases w:val="подписи к таблице Знак"/>
    <w:link w:val="afff"/>
    <w:rsid w:val="00D2010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normal0">
    <w:name w:val="consnormal"/>
    <w:basedOn w:val="a"/>
    <w:uiPriority w:val="99"/>
    <w:qFormat/>
    <w:rsid w:val="00D2010E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1ffb">
    <w:name w:val="index 1"/>
    <w:basedOn w:val="a"/>
    <w:next w:val="a"/>
    <w:autoRedefine/>
    <w:semiHidden/>
    <w:rsid w:val="00D2010E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uiPriority w:val="99"/>
    <w:qFormat/>
    <w:rsid w:val="00D2010E"/>
    <w:pPr>
      <w:widowControl w:val="0"/>
      <w:spacing w:after="0" w:line="360" w:lineRule="auto"/>
      <w:ind w:left="440" w:firstLine="5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D2010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8">
    <w:name w:val="Это основной стиль"/>
    <w:basedOn w:val="a"/>
    <w:link w:val="afffff9"/>
    <w:qFormat/>
    <w:rsid w:val="00D2010E"/>
    <w:pPr>
      <w:spacing w:before="20" w:after="0" w:line="240" w:lineRule="auto"/>
      <w:ind w:left="200" w:firstLine="700"/>
      <w:jc w:val="both"/>
    </w:pPr>
    <w:rPr>
      <w:rFonts w:ascii="Arial" w:eastAsia="Times New Roman" w:hAnsi="Arial" w:cs="Arial"/>
      <w:sz w:val="24"/>
      <w:szCs w:val="28"/>
    </w:rPr>
  </w:style>
  <w:style w:type="character" w:customStyle="1" w:styleId="afffff9">
    <w:name w:val="Это основной стиль Знак"/>
    <w:link w:val="afffff8"/>
    <w:rsid w:val="00D2010E"/>
    <w:rPr>
      <w:rFonts w:ascii="Arial" w:eastAsia="Times New Roman" w:hAnsi="Arial" w:cs="Arial"/>
      <w:sz w:val="24"/>
      <w:szCs w:val="28"/>
      <w:lang w:eastAsia="ru-RU"/>
    </w:rPr>
  </w:style>
  <w:style w:type="paragraph" w:customStyle="1" w:styleId="1400">
    <w:name w:val="140"/>
    <w:basedOn w:val="a"/>
    <w:uiPriority w:val="99"/>
    <w:qFormat/>
    <w:rsid w:val="00D2010E"/>
    <w:pPr>
      <w:autoSpaceDE w:val="0"/>
      <w:autoSpaceDN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4000">
    <w:name w:val="1400"/>
    <w:basedOn w:val="a"/>
    <w:uiPriority w:val="99"/>
    <w:qFormat/>
    <w:rsid w:val="00D2010E"/>
    <w:pPr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afffffa">
    <w:name w:val="Заголовок таблицы"/>
    <w:basedOn w:val="aff5"/>
    <w:uiPriority w:val="99"/>
    <w:qFormat/>
    <w:rsid w:val="00D2010E"/>
    <w:pPr>
      <w:jc w:val="center"/>
    </w:pPr>
    <w:rPr>
      <w:b/>
      <w:bCs/>
      <w:i/>
      <w:iCs/>
      <w:lang w:eastAsia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uiPriority w:val="99"/>
    <w:qFormat/>
    <w:rsid w:val="00D2010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fffb">
    <w:name w:val="НОРМАЛ"/>
    <w:link w:val="afffffc"/>
    <w:autoRedefine/>
    <w:qFormat/>
    <w:rsid w:val="00D2010E"/>
    <w:pPr>
      <w:tabs>
        <w:tab w:val="num" w:pos="792"/>
      </w:tabs>
      <w:spacing w:after="0" w:line="240" w:lineRule="auto"/>
      <w:ind w:left="794" w:right="170" w:firstLine="766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fffc">
    <w:name w:val="НОРМАЛ Знак"/>
    <w:link w:val="afffffb"/>
    <w:rsid w:val="00D2010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fd">
    <w:name w:val="Заголовок части"/>
    <w:basedOn w:val="a"/>
    <w:uiPriority w:val="99"/>
    <w:qFormat/>
    <w:rsid w:val="00D2010E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kern w:val="28"/>
      <w:sz w:val="48"/>
      <w:szCs w:val="48"/>
    </w:rPr>
  </w:style>
  <w:style w:type="paragraph" w:customStyle="1" w:styleId="220">
    <w:name w:val="Основной текст с отступом 22"/>
    <w:basedOn w:val="a"/>
    <w:uiPriority w:val="99"/>
    <w:qFormat/>
    <w:rsid w:val="00D2010E"/>
    <w:pPr>
      <w:spacing w:after="0" w:line="240" w:lineRule="auto"/>
      <w:ind w:left="284" w:firstLine="283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ffffe">
    <w:name w:val="Текст в заданном формате"/>
    <w:basedOn w:val="a"/>
    <w:uiPriority w:val="99"/>
    <w:qFormat/>
    <w:rsid w:val="00D2010E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ja-JP"/>
    </w:rPr>
  </w:style>
  <w:style w:type="paragraph" w:customStyle="1" w:styleId="1ffc">
    <w:name w:val="Красная строка1"/>
    <w:basedOn w:val="ac"/>
    <w:uiPriority w:val="99"/>
    <w:qFormat/>
    <w:rsid w:val="00D2010E"/>
    <w:pPr>
      <w:suppressAutoHyphens/>
      <w:ind w:firstLine="210"/>
    </w:pPr>
    <w:rPr>
      <w:rFonts w:eastAsia="Lucida Sans Unicode"/>
      <w:color w:val="auto"/>
      <w:sz w:val="24"/>
      <w:szCs w:val="24"/>
      <w:lang w:eastAsia="en-US"/>
    </w:rPr>
  </w:style>
  <w:style w:type="paragraph" w:customStyle="1" w:styleId="affffff">
    <w:name w:val="Краткий обратный адрес"/>
    <w:basedOn w:val="a"/>
    <w:uiPriority w:val="99"/>
    <w:qFormat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uiPriority w:val="99"/>
    <w:qFormat/>
    <w:rsid w:val="00D2010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3">
    <w:name w:val="Body Text 23"/>
    <w:basedOn w:val="a"/>
    <w:uiPriority w:val="99"/>
    <w:qFormat/>
    <w:rsid w:val="00D2010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oaenoniinee">
    <w:name w:val="oaeno niinee"/>
    <w:basedOn w:val="a"/>
    <w:uiPriority w:val="99"/>
    <w:qFormat/>
    <w:rsid w:val="00D2010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ff0">
    <w:name w:val="List"/>
    <w:basedOn w:val="ac"/>
    <w:rsid w:val="00D2010E"/>
    <w:pPr>
      <w:suppressAutoHyphens/>
    </w:pPr>
    <w:rPr>
      <w:rFonts w:ascii="Times New Roman" w:eastAsia="Lucida Sans Unicode" w:hAnsi="Times New Roman" w:cs="Tahoma"/>
      <w:color w:val="auto"/>
      <w:sz w:val="24"/>
      <w:szCs w:val="24"/>
      <w:lang w:eastAsia="en-US" w:bidi="ru-RU"/>
    </w:rPr>
  </w:style>
  <w:style w:type="paragraph" w:customStyle="1" w:styleId="1ffd">
    <w:name w:val="Название1"/>
    <w:basedOn w:val="a"/>
    <w:uiPriority w:val="99"/>
    <w:qFormat/>
    <w:rsid w:val="00D2010E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sz w:val="24"/>
      <w:szCs w:val="24"/>
      <w:lang w:bidi="ru-RU"/>
    </w:rPr>
  </w:style>
  <w:style w:type="paragraph" w:customStyle="1" w:styleId="1ffe">
    <w:name w:val="Указатель1"/>
    <w:basedOn w:val="a"/>
    <w:uiPriority w:val="99"/>
    <w:qFormat/>
    <w:rsid w:val="00D2010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bidi="ru-RU"/>
    </w:rPr>
  </w:style>
  <w:style w:type="paragraph" w:customStyle="1" w:styleId="affffff1">
    <w:name w:val="Маркированый список"/>
    <w:basedOn w:val="a"/>
    <w:uiPriority w:val="99"/>
    <w:qFormat/>
    <w:rsid w:val="00D2010E"/>
    <w:pPr>
      <w:tabs>
        <w:tab w:val="num" w:pos="0"/>
        <w:tab w:val="left" w:pos="567"/>
      </w:tabs>
      <w:spacing w:after="0" w:line="360" w:lineRule="auto"/>
      <w:ind w:left="4321"/>
      <w:jc w:val="both"/>
    </w:pPr>
    <w:rPr>
      <w:rFonts w:ascii="Arial" w:eastAsia="Times New Roman" w:hAnsi="Arial" w:cs="Arial"/>
      <w:sz w:val="20"/>
      <w:szCs w:val="24"/>
    </w:rPr>
  </w:style>
  <w:style w:type="paragraph" w:customStyle="1" w:styleId="affffff2">
    <w:name w:val="основной текст"/>
    <w:basedOn w:val="a"/>
    <w:uiPriority w:val="99"/>
    <w:qFormat/>
    <w:rsid w:val="00D2010E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ff3">
    <w:name w:val="List Bullet"/>
    <w:basedOn w:val="a"/>
    <w:rsid w:val="00D2010E"/>
    <w:pPr>
      <w:tabs>
        <w:tab w:val="num" w:pos="1366"/>
      </w:tabs>
      <w:spacing w:after="0" w:line="240" w:lineRule="auto"/>
      <w:ind w:left="1366" w:hanging="35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4">
    <w:name w:val="Знак Знак Знак Знак"/>
    <w:basedOn w:val="a"/>
    <w:uiPriority w:val="99"/>
    <w:qFormat/>
    <w:rsid w:val="00D2010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FontStyle46">
    <w:name w:val="Font Style46"/>
    <w:rsid w:val="00D2010E"/>
    <w:rPr>
      <w:rFonts w:ascii="Times New Roman" w:hAnsi="Times New Roman" w:cs="Times New Roman"/>
      <w:b/>
      <w:bCs/>
      <w:i/>
      <w:iCs/>
      <w:sz w:val="64"/>
      <w:szCs w:val="64"/>
    </w:rPr>
  </w:style>
  <w:style w:type="character" w:customStyle="1" w:styleId="WW8Num1z0">
    <w:name w:val="WW8Num1z0"/>
    <w:rsid w:val="00D2010E"/>
    <w:rPr>
      <w:rFonts w:ascii="Times New Roman" w:hAnsi="Times New Roman"/>
      <w:i w:val="0"/>
      <w:color w:val="0000FF"/>
    </w:rPr>
  </w:style>
  <w:style w:type="character" w:customStyle="1" w:styleId="FontStyle93">
    <w:name w:val="Font Style93"/>
    <w:rsid w:val="00D2010E"/>
    <w:rPr>
      <w:rFonts w:ascii="Times New Roman" w:hAnsi="Times New Roman" w:cs="Times New Roman"/>
      <w:spacing w:val="20"/>
      <w:sz w:val="16"/>
      <w:szCs w:val="16"/>
    </w:rPr>
  </w:style>
  <w:style w:type="character" w:customStyle="1" w:styleId="WW-Absatz-Standardschriftart1">
    <w:name w:val="WW-Absatz-Standardschriftart1"/>
    <w:rsid w:val="00D2010E"/>
  </w:style>
  <w:style w:type="character" w:customStyle="1" w:styleId="FontStyle94">
    <w:name w:val="Font Style94"/>
    <w:rsid w:val="00D2010E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29">
    <w:name w:val="Font Style29"/>
    <w:rsid w:val="00D2010E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3f0">
    <w:name w:val="Знак Знак3 Знак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ffff5">
    <w:name w:val="Текстовой А"/>
    <w:basedOn w:val="a"/>
    <w:link w:val="affffff6"/>
    <w:qFormat/>
    <w:rsid w:val="00D2010E"/>
    <w:pPr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ffffff6">
    <w:name w:val="Текстовой А Знак"/>
    <w:link w:val="affffff5"/>
    <w:rsid w:val="00D201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7">
    <w:name w:val="название таблицы"/>
    <w:basedOn w:val="afff"/>
    <w:autoRedefine/>
    <w:uiPriority w:val="99"/>
    <w:qFormat/>
    <w:rsid w:val="00D2010E"/>
    <w:pPr>
      <w:tabs>
        <w:tab w:val="left" w:pos="4962"/>
        <w:tab w:val="left" w:pos="6096"/>
      </w:tabs>
      <w:spacing w:before="120" w:after="120" w:line="240" w:lineRule="auto"/>
      <w:ind w:left="57" w:right="113" w:firstLine="709"/>
      <w:jc w:val="both"/>
    </w:pPr>
    <w:rPr>
      <w:rFonts w:ascii="Arial" w:eastAsia="Times New Roman" w:hAnsi="Arial"/>
      <w:b w:val="0"/>
      <w:sz w:val="24"/>
      <w:szCs w:val="24"/>
      <w:lang w:eastAsia="ru-RU"/>
    </w:rPr>
  </w:style>
  <w:style w:type="paragraph" w:customStyle="1" w:styleId="101">
    <w:name w:val="10_центр"/>
    <w:basedOn w:val="a"/>
    <w:link w:val="102"/>
    <w:qFormat/>
    <w:rsid w:val="00D2010E"/>
    <w:pPr>
      <w:spacing w:after="0" w:line="240" w:lineRule="auto"/>
      <w:jc w:val="center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2">
    <w:name w:val="10_центр Знак"/>
    <w:link w:val="101"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03">
    <w:name w:val="10_слева"/>
    <w:basedOn w:val="a"/>
    <w:link w:val="10Char"/>
    <w:qFormat/>
    <w:rsid w:val="00D2010E"/>
    <w:pPr>
      <w:spacing w:after="0" w:line="240" w:lineRule="auto"/>
      <w:ind w:left="57" w:right="57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Char">
    <w:name w:val="10_слева Char"/>
    <w:link w:val="103"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13">
    <w:name w:val="11_слева"/>
    <w:uiPriority w:val="99"/>
    <w:qFormat/>
    <w:rsid w:val="00D2010E"/>
    <w:pPr>
      <w:spacing w:after="0" w:line="240" w:lineRule="auto"/>
      <w:ind w:left="57"/>
    </w:pPr>
    <w:rPr>
      <w:rFonts w:ascii="Arial" w:eastAsia="Times New Roman" w:hAnsi="Arial" w:cs="Times New Roman"/>
      <w:szCs w:val="24"/>
      <w:lang w:eastAsia="ru-RU"/>
    </w:rPr>
  </w:style>
  <w:style w:type="paragraph" w:customStyle="1" w:styleId="114">
    <w:name w:val="11_центр"/>
    <w:basedOn w:val="113"/>
    <w:uiPriority w:val="99"/>
    <w:qFormat/>
    <w:rsid w:val="00D2010E"/>
    <w:pPr>
      <w:jc w:val="center"/>
    </w:pPr>
    <w:rPr>
      <w:szCs w:val="22"/>
    </w:rPr>
  </w:style>
  <w:style w:type="paragraph" w:customStyle="1" w:styleId="affffff8">
    <w:name w:val="подзаголовок"/>
    <w:basedOn w:val="afffffb"/>
    <w:link w:val="affffff9"/>
    <w:qFormat/>
    <w:rsid w:val="00D2010E"/>
    <w:pPr>
      <w:tabs>
        <w:tab w:val="left" w:pos="10348"/>
      </w:tabs>
      <w:ind w:left="851" w:right="227" w:firstLine="567"/>
      <w:jc w:val="both"/>
    </w:pPr>
    <w:rPr>
      <w:b/>
      <w:bCs/>
    </w:rPr>
  </w:style>
  <w:style w:type="character" w:customStyle="1" w:styleId="affffff9">
    <w:name w:val="подзаголовок Знак"/>
    <w:link w:val="affffff8"/>
    <w:rsid w:val="00D2010E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customStyle="1" w:styleId="1-2">
    <w:name w:val="Заголовок 1-2"/>
    <w:basedOn w:val="ac"/>
    <w:uiPriority w:val="99"/>
    <w:qFormat/>
    <w:rsid w:val="00D2010E"/>
    <w:pPr>
      <w:widowControl/>
      <w:spacing w:before="120"/>
      <w:ind w:firstLine="567"/>
      <w:jc w:val="center"/>
    </w:pPr>
    <w:rPr>
      <w:rFonts w:ascii="Times New Roman" w:hAnsi="Times New Roman"/>
      <w:b/>
      <w:bCs/>
      <w:caps/>
      <w:color w:val="auto"/>
      <w:sz w:val="22"/>
      <w:szCs w:val="24"/>
      <w:lang w:eastAsia="en-US"/>
    </w:rPr>
  </w:style>
  <w:style w:type="paragraph" w:customStyle="1" w:styleId="affffffa">
    <w:name w:val="Заголтаб"/>
    <w:basedOn w:val="affc"/>
    <w:uiPriority w:val="99"/>
    <w:qFormat/>
    <w:rsid w:val="00D2010E"/>
    <w:pPr>
      <w:overflowPunct w:val="0"/>
      <w:autoSpaceDE w:val="0"/>
      <w:autoSpaceDN w:val="0"/>
      <w:adjustRightInd w:val="0"/>
      <w:spacing w:before="60" w:after="60" w:line="240" w:lineRule="auto"/>
      <w:ind w:left="0" w:right="0" w:firstLine="709"/>
      <w:jc w:val="right"/>
      <w:textAlignment w:val="baseline"/>
    </w:pPr>
    <w:rPr>
      <w:rFonts w:ascii="Times New Roman CYR" w:hAnsi="Times New Roman CYR"/>
      <w:sz w:val="24"/>
    </w:rPr>
  </w:style>
  <w:style w:type="paragraph" w:customStyle="1" w:styleId="affffffb">
    <w:name w:val="Таблица"/>
    <w:basedOn w:val="affc"/>
    <w:uiPriority w:val="99"/>
    <w:qFormat/>
    <w:rsid w:val="00D2010E"/>
    <w:pPr>
      <w:overflowPunct w:val="0"/>
      <w:autoSpaceDE w:val="0"/>
      <w:autoSpaceDN w:val="0"/>
      <w:adjustRightInd w:val="0"/>
      <w:spacing w:line="240" w:lineRule="auto"/>
      <w:ind w:left="0" w:right="0"/>
      <w:textAlignment w:val="baseline"/>
    </w:pPr>
    <w:rPr>
      <w:rFonts w:ascii="Times New Roman CYR" w:hAnsi="Times New Roman CYR"/>
      <w:sz w:val="24"/>
    </w:rPr>
  </w:style>
  <w:style w:type="paragraph" w:customStyle="1" w:styleId="1-1">
    <w:name w:val="Заголовок 1-1"/>
    <w:basedOn w:val="a"/>
    <w:uiPriority w:val="99"/>
    <w:qFormat/>
    <w:rsid w:val="00D2010E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affffffc">
    <w:name w:val="Подпись к таблице_"/>
    <w:link w:val="affffffd"/>
    <w:rsid w:val="00D2010E"/>
    <w:rPr>
      <w:rFonts w:ascii="Arial" w:hAnsi="Arial"/>
      <w:shd w:val="clear" w:color="auto" w:fill="FFFFFF"/>
    </w:rPr>
  </w:style>
  <w:style w:type="paragraph" w:customStyle="1" w:styleId="affffffd">
    <w:name w:val="Подпись к таблице"/>
    <w:basedOn w:val="a"/>
    <w:link w:val="affffffc"/>
    <w:qFormat/>
    <w:rsid w:val="00D2010E"/>
    <w:pPr>
      <w:shd w:val="clear" w:color="auto" w:fill="FFFFFF"/>
      <w:spacing w:after="0" w:line="178" w:lineRule="exact"/>
      <w:ind w:firstLine="480"/>
    </w:pPr>
    <w:rPr>
      <w:rFonts w:ascii="Arial" w:eastAsiaTheme="minorHAnsi" w:hAnsi="Arial"/>
      <w:lang w:eastAsia="en-US"/>
    </w:rPr>
  </w:style>
  <w:style w:type="character" w:customStyle="1" w:styleId="49">
    <w:name w:val="Основной текст (4)_"/>
    <w:link w:val="4a"/>
    <w:rsid w:val="00D2010E"/>
    <w:rPr>
      <w:rFonts w:ascii="Arial" w:hAnsi="Arial"/>
      <w:i/>
      <w:iCs/>
      <w:spacing w:val="-30"/>
      <w:sz w:val="28"/>
      <w:szCs w:val="28"/>
      <w:shd w:val="clear" w:color="auto" w:fill="FFFFFF"/>
    </w:rPr>
  </w:style>
  <w:style w:type="character" w:customStyle="1" w:styleId="67">
    <w:name w:val="Основной текст (6)_"/>
    <w:link w:val="68"/>
    <w:rsid w:val="00D2010E"/>
    <w:rPr>
      <w:rFonts w:ascii="Arial" w:hAnsi="Arial"/>
      <w:noProof/>
      <w:sz w:val="8"/>
      <w:szCs w:val="8"/>
      <w:shd w:val="clear" w:color="auto" w:fill="FFFFFF"/>
    </w:rPr>
  </w:style>
  <w:style w:type="character" w:customStyle="1" w:styleId="76">
    <w:name w:val="Основной текст (7)_"/>
    <w:link w:val="77"/>
    <w:rsid w:val="00D2010E"/>
    <w:rPr>
      <w:rFonts w:ascii="Arial" w:hAnsi="Arial"/>
      <w:noProof/>
      <w:sz w:val="8"/>
      <w:szCs w:val="8"/>
      <w:shd w:val="clear" w:color="auto" w:fill="FFFFFF"/>
    </w:rPr>
  </w:style>
  <w:style w:type="paragraph" w:customStyle="1" w:styleId="4a">
    <w:name w:val="Основной текст (4)"/>
    <w:basedOn w:val="a"/>
    <w:link w:val="49"/>
    <w:qFormat/>
    <w:rsid w:val="00D2010E"/>
    <w:pPr>
      <w:shd w:val="clear" w:color="auto" w:fill="FFFFFF"/>
      <w:spacing w:after="0" w:line="240" w:lineRule="exact"/>
    </w:pPr>
    <w:rPr>
      <w:rFonts w:ascii="Arial" w:eastAsiaTheme="minorHAnsi" w:hAnsi="Arial"/>
      <w:i/>
      <w:iCs/>
      <w:spacing w:val="-30"/>
      <w:sz w:val="28"/>
      <w:szCs w:val="28"/>
      <w:lang w:eastAsia="en-US"/>
    </w:rPr>
  </w:style>
  <w:style w:type="paragraph" w:customStyle="1" w:styleId="68">
    <w:name w:val="Основной текст (6)"/>
    <w:basedOn w:val="a"/>
    <w:link w:val="67"/>
    <w:qFormat/>
    <w:rsid w:val="00D2010E"/>
    <w:pPr>
      <w:shd w:val="clear" w:color="auto" w:fill="FFFFFF"/>
      <w:spacing w:after="0" w:line="240" w:lineRule="atLeast"/>
      <w:jc w:val="center"/>
    </w:pPr>
    <w:rPr>
      <w:rFonts w:ascii="Arial" w:eastAsiaTheme="minorHAnsi" w:hAnsi="Arial"/>
      <w:noProof/>
      <w:sz w:val="8"/>
      <w:szCs w:val="8"/>
      <w:lang w:eastAsia="en-US"/>
    </w:rPr>
  </w:style>
  <w:style w:type="paragraph" w:customStyle="1" w:styleId="77">
    <w:name w:val="Основной текст (7)"/>
    <w:basedOn w:val="a"/>
    <w:link w:val="76"/>
    <w:qFormat/>
    <w:rsid w:val="00D2010E"/>
    <w:pPr>
      <w:shd w:val="clear" w:color="auto" w:fill="FFFFFF"/>
      <w:spacing w:after="0" w:line="240" w:lineRule="atLeast"/>
      <w:jc w:val="center"/>
    </w:pPr>
    <w:rPr>
      <w:rFonts w:ascii="Arial" w:eastAsiaTheme="minorHAnsi" w:hAnsi="Arial"/>
      <w:noProof/>
      <w:sz w:val="8"/>
      <w:szCs w:val="8"/>
      <w:lang w:eastAsia="en-US"/>
    </w:rPr>
  </w:style>
  <w:style w:type="character" w:customStyle="1" w:styleId="45">
    <w:name w:val="Стиль 4 Знак"/>
    <w:link w:val="44"/>
    <w:rsid w:val="00D2010E"/>
    <w:rPr>
      <w:rFonts w:ascii="Arial" w:eastAsia="Times New Roman" w:hAnsi="Arial" w:cs="Times New Roman"/>
      <w:szCs w:val="20"/>
      <w:lang w:eastAsia="ru-RU"/>
    </w:rPr>
  </w:style>
  <w:style w:type="table" w:customStyle="1" w:styleId="affffffe">
    <w:name w:val="Стиль"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paragraph" w:customStyle="1" w:styleId="1fff">
    <w:name w:val="Знак Знак1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customStyle="1" w:styleId="TableGridReport1">
    <w:name w:val="Table Grid Report1"/>
    <w:basedOn w:val="a1"/>
    <w:next w:val="a3"/>
    <w:uiPriority w:val="59"/>
    <w:rsid w:val="00D2010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тиль6"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character" w:customStyle="1" w:styleId="213">
    <w:name w:val="Заголовок 2 Знак1"/>
    <w:aliases w:val="H2 Знак1,&quot;Изумруд&quot; Знак1,Заголовок 2 Знак Знак Знак Знак Знак1,Заголовок 2 Знак Знак Знак Знак Знак Знак Знак Знак1"/>
    <w:basedOn w:val="a0"/>
    <w:uiPriority w:val="99"/>
    <w:semiHidden/>
    <w:rsid w:val="00D20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1fff0">
    <w:name w:val="Верхний колонтитул Знак1"/>
    <w:aliases w:val="ВерхКолонтитул Знак1,ВерхКолонтитул1 Знак1,ВерхКолонтитул2 Знак1,ВерхКолонтитул3 Знак1,ВерхКолонтитул4 Знак1"/>
    <w:basedOn w:val="a0"/>
    <w:uiPriority w:val="99"/>
    <w:semiHidden/>
    <w:rsid w:val="00D2010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fff1">
    <w:name w:val="Текст Знак1"/>
    <w:aliases w:val="TEXT Знак1"/>
    <w:basedOn w:val="a0"/>
    <w:semiHidden/>
    <w:rsid w:val="00D2010E"/>
    <w:rPr>
      <w:rFonts w:ascii="Consolas" w:eastAsia="MS Mincho" w:hAnsi="Consolas" w:cs="Consolas"/>
      <w:sz w:val="21"/>
      <w:szCs w:val="21"/>
      <w:lang w:eastAsia="ja-JP"/>
    </w:rPr>
  </w:style>
  <w:style w:type="paragraph" w:customStyle="1" w:styleId="115">
    <w:name w:val="Заголовок 11"/>
    <w:basedOn w:val="a"/>
    <w:uiPriority w:val="1"/>
    <w:qFormat/>
    <w:rsid w:val="00D2010E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caaieiaie2">
    <w:name w:val="caaieiaie 2"/>
    <w:basedOn w:val="a"/>
    <w:next w:val="a"/>
    <w:uiPriority w:val="99"/>
    <w:qFormat/>
    <w:rsid w:val="00D2010E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710">
    <w:name w:val="Заголовок 7 Знак1"/>
    <w:basedOn w:val="a0"/>
    <w:uiPriority w:val="99"/>
    <w:semiHidden/>
    <w:rsid w:val="00D2010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ja-JP"/>
    </w:rPr>
  </w:style>
  <w:style w:type="character" w:customStyle="1" w:styleId="810">
    <w:name w:val="Заголовок 8 Знак1"/>
    <w:basedOn w:val="a0"/>
    <w:uiPriority w:val="99"/>
    <w:semiHidden/>
    <w:rsid w:val="00D2010E"/>
    <w:rPr>
      <w:rFonts w:asciiTheme="majorHAnsi" w:eastAsiaTheme="majorEastAsia" w:hAnsiTheme="majorHAnsi" w:cstheme="majorBidi"/>
      <w:color w:val="404040" w:themeColor="text1" w:themeTint="BF"/>
      <w:lang w:eastAsia="ja-JP"/>
    </w:rPr>
  </w:style>
  <w:style w:type="character" w:customStyle="1" w:styleId="910">
    <w:name w:val="Заголовок 9 Знак1"/>
    <w:basedOn w:val="a0"/>
    <w:uiPriority w:val="99"/>
    <w:semiHidden/>
    <w:rsid w:val="00D2010E"/>
    <w:rPr>
      <w:rFonts w:asciiTheme="majorHAnsi" w:eastAsiaTheme="majorEastAsia" w:hAnsiTheme="majorHAnsi" w:cstheme="majorBidi"/>
      <w:i/>
      <w:iCs/>
      <w:color w:val="404040" w:themeColor="text1" w:themeTint="BF"/>
      <w:lang w:eastAsia="ja-JP"/>
    </w:rPr>
  </w:style>
  <w:style w:type="character" w:customStyle="1" w:styleId="214">
    <w:name w:val="Основной текст с отступом 2 Знак1"/>
    <w:basedOn w:val="a0"/>
    <w:uiPriority w:val="99"/>
    <w:semiHidden/>
    <w:rsid w:val="00D2010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312">
    <w:name w:val="Основной текст 3 Знак1"/>
    <w:basedOn w:val="a0"/>
    <w:uiPriority w:val="99"/>
    <w:semiHidden/>
    <w:rsid w:val="00D2010E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1fff2">
    <w:name w:val="Нижний колонтитул Знак1"/>
    <w:basedOn w:val="a0"/>
    <w:uiPriority w:val="99"/>
    <w:semiHidden/>
    <w:rsid w:val="00D2010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fff3">
    <w:name w:val="Название Знак1"/>
    <w:basedOn w:val="a0"/>
    <w:uiPriority w:val="99"/>
    <w:rsid w:val="00D201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215">
    <w:name w:val="Цитата 2 Знак1"/>
    <w:basedOn w:val="a0"/>
    <w:uiPriority w:val="29"/>
    <w:rsid w:val="00D2010E"/>
    <w:rPr>
      <w:rFonts w:ascii="Times New Roman" w:eastAsia="MS Mincho" w:hAnsi="Times New Roman" w:cs="Times New Roman"/>
      <w:i/>
      <w:iCs/>
      <w:color w:val="000000" w:themeColor="text1"/>
      <w:sz w:val="24"/>
      <w:szCs w:val="24"/>
      <w:lang w:eastAsia="ja-JP"/>
    </w:rPr>
  </w:style>
  <w:style w:type="character" w:customStyle="1" w:styleId="1fff4">
    <w:name w:val="Подзаголовок Знак1"/>
    <w:basedOn w:val="a0"/>
    <w:rsid w:val="00D201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ng-scope">
    <w:name w:val="ng-scope"/>
    <w:basedOn w:val="a0"/>
    <w:rsid w:val="00D2010E"/>
  </w:style>
  <w:style w:type="paragraph" w:customStyle="1" w:styleId="msonormal0">
    <w:name w:val="msonormal"/>
    <w:basedOn w:val="a"/>
    <w:qFormat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7">
    <w:name w:val="Обычный (веб) Знак2"/>
    <w:aliases w:val="Обычный (Web)1 Знак1,Обычный (веб) Знак Знак Знак1,Обычный (Web) Знак Знак Знак Знак1,Обычный (веб) Знак1 Знак Знак2,Обычный (веб) Знак1 Знак Знак Знак1,Обычный (веб) Знак Знак Знак Знак Знак2,Обычный (веб) Знак1 Знак2"/>
    <w:basedOn w:val="a0"/>
    <w:uiPriority w:val="29"/>
    <w:locked/>
    <w:rsid w:val="00D2010E"/>
    <w:rPr>
      <w:rFonts w:ascii="Calibri" w:eastAsia="Calibri" w:hAnsi="Calibri" w:cs="Times New Roman"/>
      <w:i/>
      <w:iCs/>
      <w:color w:val="000000"/>
      <w:sz w:val="24"/>
      <w:lang w:eastAsia="en-US"/>
    </w:rPr>
  </w:style>
  <w:style w:type="character" w:customStyle="1" w:styleId="afffffff">
    <w:name w:val="Основной текст_"/>
    <w:basedOn w:val="a0"/>
    <w:link w:val="2f8"/>
    <w:rsid w:val="00D2010E"/>
    <w:rPr>
      <w:sz w:val="27"/>
      <w:szCs w:val="27"/>
      <w:shd w:val="clear" w:color="auto" w:fill="FFFFFF"/>
    </w:rPr>
  </w:style>
  <w:style w:type="paragraph" w:customStyle="1" w:styleId="2f8">
    <w:name w:val="Основной текст2"/>
    <w:basedOn w:val="a"/>
    <w:link w:val="afffffff"/>
    <w:rsid w:val="00D2010E"/>
    <w:pPr>
      <w:widowControl w:val="0"/>
      <w:shd w:val="clear" w:color="auto" w:fill="FFFFFF"/>
      <w:spacing w:before="1020" w:after="0" w:line="0" w:lineRule="atLeast"/>
    </w:pPr>
    <w:rPr>
      <w:rFonts w:eastAsiaTheme="minorHAns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33297</Words>
  <Characters>189798</Characters>
  <Application>Microsoft Office Word</Application>
  <DocSecurity>0</DocSecurity>
  <Lines>1581</Lines>
  <Paragraphs>445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Районная Дума</cp:lastModifiedBy>
  <cp:revision>3</cp:revision>
  <dcterms:created xsi:type="dcterms:W3CDTF">2025-08-07T10:28:00Z</dcterms:created>
  <dcterms:modified xsi:type="dcterms:W3CDTF">2025-08-07T10:42:00Z</dcterms:modified>
</cp:coreProperties>
</file>